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225888" w14:textId="77777777" w:rsidR="009D362C" w:rsidRPr="009500A7" w:rsidRDefault="009D362C" w:rsidP="00156CA6">
      <w:pPr>
        <w:spacing w:after="0" w:line="240" w:lineRule="auto"/>
        <w:jc w:val="center"/>
        <w:rPr>
          <w:rFonts w:ascii="Times New Roman" w:hAnsi="Times New Roman" w:cs="Times New Roman"/>
          <w:b/>
          <w:sz w:val="28"/>
        </w:rPr>
      </w:pPr>
      <w:r w:rsidRPr="009500A7">
        <w:rPr>
          <w:rFonts w:ascii="Times New Roman" w:hAnsi="Times New Roman" w:cs="Times New Roman"/>
          <w:b/>
          <w:sz w:val="28"/>
        </w:rPr>
        <w:t xml:space="preserve">Anexa 8. Informaţii privind planurile de management (PM) </w:t>
      </w:r>
      <w:r>
        <w:rPr>
          <w:rFonts w:ascii="Times New Roman" w:hAnsi="Times New Roman" w:cs="Times New Roman"/>
          <w:b/>
          <w:sz w:val="28"/>
        </w:rPr>
        <w:t xml:space="preserve">şi planurile de acţiune </w:t>
      </w:r>
      <w:r w:rsidRPr="009500A7">
        <w:rPr>
          <w:rFonts w:ascii="Times New Roman" w:hAnsi="Times New Roman" w:cs="Times New Roman"/>
          <w:b/>
          <w:sz w:val="28"/>
        </w:rPr>
        <w:t>aprobate pentru ariile naturale protejate</w:t>
      </w:r>
      <w:r>
        <w:rPr>
          <w:rFonts w:ascii="Times New Roman" w:hAnsi="Times New Roman" w:cs="Times New Roman"/>
          <w:b/>
          <w:sz w:val="28"/>
        </w:rPr>
        <w:t xml:space="preserve"> / speciile</w:t>
      </w:r>
      <w:r w:rsidRPr="009500A7">
        <w:rPr>
          <w:rFonts w:ascii="Times New Roman" w:hAnsi="Times New Roman" w:cs="Times New Roman"/>
          <w:b/>
          <w:sz w:val="28"/>
        </w:rPr>
        <w:t xml:space="preserve"> de interes </w:t>
      </w:r>
      <w:r w:rsidR="00D83300">
        <w:rPr>
          <w:rFonts w:ascii="Times New Roman" w:hAnsi="Times New Roman" w:cs="Times New Roman"/>
          <w:b/>
          <w:sz w:val="28"/>
        </w:rPr>
        <w:t>national</w:t>
      </w:r>
      <w:r w:rsidR="00D83300">
        <w:rPr>
          <w:rStyle w:val="FootnoteReference"/>
          <w:rFonts w:ascii="Times New Roman" w:hAnsi="Times New Roman" w:cs="Times New Roman"/>
          <w:b/>
          <w:sz w:val="28"/>
        </w:rPr>
        <w:footnoteReference w:id="1"/>
      </w:r>
      <w:r w:rsidR="00D83300">
        <w:rPr>
          <w:rFonts w:ascii="Times New Roman" w:hAnsi="Times New Roman" w:cs="Times New Roman"/>
          <w:b/>
          <w:sz w:val="28"/>
        </w:rPr>
        <w:t xml:space="preserve"> </w:t>
      </w:r>
    </w:p>
    <w:p w14:paraId="40AB0E9B" w14:textId="77777777" w:rsidR="009D362C" w:rsidRPr="009500A7" w:rsidRDefault="009D362C" w:rsidP="009D362C">
      <w:pPr>
        <w:spacing w:after="0"/>
        <w:rPr>
          <w:rFonts w:ascii="Times New Roman" w:hAnsi="Times New Roman" w:cs="Times New Roman"/>
        </w:rPr>
      </w:pPr>
    </w:p>
    <w:tbl>
      <w:tblPr>
        <w:tblW w:w="15559" w:type="dxa"/>
        <w:tblLook w:val="04A0" w:firstRow="1" w:lastRow="0" w:firstColumn="1" w:lastColumn="0" w:noHBand="0" w:noVBand="1"/>
      </w:tblPr>
      <w:tblGrid>
        <w:gridCol w:w="765"/>
        <w:gridCol w:w="1629"/>
        <w:gridCol w:w="1550"/>
        <w:gridCol w:w="3289"/>
        <w:gridCol w:w="4429"/>
        <w:gridCol w:w="1410"/>
        <w:gridCol w:w="1385"/>
        <w:gridCol w:w="1102"/>
      </w:tblGrid>
      <w:tr w:rsidR="007549EF" w:rsidRPr="00156CA6" w14:paraId="44F75190" w14:textId="77777777" w:rsidTr="00EA3D44">
        <w:trPr>
          <w:gridAfter w:val="1"/>
          <w:wAfter w:w="1102" w:type="dxa"/>
          <w:tblHeader/>
        </w:trPr>
        <w:tc>
          <w:tcPr>
            <w:tcW w:w="765" w:type="dxa"/>
            <w:tcBorders>
              <w:top w:val="single" w:sz="4" w:space="0" w:color="000000"/>
              <w:left w:val="single" w:sz="4" w:space="0" w:color="000000"/>
              <w:bottom w:val="nil"/>
              <w:right w:val="single" w:sz="4" w:space="0" w:color="000000"/>
            </w:tcBorders>
            <w:shd w:val="clear" w:color="C8C8C8" w:fill="C8C8C8"/>
          </w:tcPr>
          <w:p w14:paraId="7D5C28CC" w14:textId="77777777" w:rsidR="007549EF" w:rsidRPr="00156CA6" w:rsidRDefault="007549EF" w:rsidP="009D362C">
            <w:pPr>
              <w:spacing w:after="0" w:line="240" w:lineRule="auto"/>
              <w:jc w:val="center"/>
              <w:rPr>
                <w:rFonts w:ascii="Times New Roman" w:hAnsi="Times New Roman" w:cs="Times New Roman"/>
                <w:b/>
                <w:bCs/>
                <w:color w:val="auto"/>
                <w:sz w:val="18"/>
                <w:szCs w:val="18"/>
                <w:lang w:val="ro-RO" w:eastAsia="ro-RO"/>
              </w:rPr>
            </w:pPr>
            <w:r w:rsidRPr="00156CA6">
              <w:rPr>
                <w:rFonts w:ascii="Times New Roman" w:hAnsi="Times New Roman" w:cs="Times New Roman"/>
                <w:b/>
                <w:bCs/>
                <w:color w:val="auto"/>
                <w:sz w:val="18"/>
                <w:szCs w:val="18"/>
                <w:lang w:val="ro-RO" w:eastAsia="ro-RO"/>
              </w:rPr>
              <w:t>Nr. crt.</w:t>
            </w:r>
          </w:p>
        </w:tc>
        <w:tc>
          <w:tcPr>
            <w:tcW w:w="1629" w:type="dxa"/>
            <w:tcBorders>
              <w:top w:val="single" w:sz="4" w:space="0" w:color="000000"/>
              <w:left w:val="single" w:sz="4" w:space="0" w:color="000000"/>
              <w:bottom w:val="nil"/>
              <w:right w:val="single" w:sz="4" w:space="0" w:color="000000"/>
            </w:tcBorders>
            <w:shd w:val="clear" w:color="C8C8C8" w:fill="C8C8C8"/>
            <w:vAlign w:val="center"/>
            <w:hideMark/>
          </w:tcPr>
          <w:p w14:paraId="53961631" w14:textId="77777777" w:rsidR="007549EF" w:rsidRPr="00156CA6" w:rsidRDefault="007549EF" w:rsidP="009D362C">
            <w:pPr>
              <w:spacing w:after="0" w:line="240" w:lineRule="auto"/>
              <w:jc w:val="center"/>
              <w:rPr>
                <w:rFonts w:ascii="Times New Roman" w:hAnsi="Times New Roman" w:cs="Times New Roman"/>
                <w:b/>
                <w:bCs/>
                <w:color w:val="auto"/>
                <w:sz w:val="18"/>
                <w:szCs w:val="18"/>
                <w:lang w:val="ro-RO" w:eastAsia="ro-RO"/>
              </w:rPr>
            </w:pPr>
            <w:r w:rsidRPr="00156CA6">
              <w:rPr>
                <w:rFonts w:ascii="Times New Roman" w:hAnsi="Times New Roman" w:cs="Times New Roman"/>
                <w:b/>
                <w:bCs/>
                <w:color w:val="auto"/>
                <w:sz w:val="18"/>
                <w:szCs w:val="18"/>
                <w:lang w:val="ro-RO" w:eastAsia="ro-RO"/>
              </w:rPr>
              <w:t>CodActual</w:t>
            </w:r>
          </w:p>
        </w:tc>
        <w:tc>
          <w:tcPr>
            <w:tcW w:w="1550" w:type="dxa"/>
            <w:tcBorders>
              <w:top w:val="single" w:sz="4" w:space="0" w:color="000000"/>
              <w:left w:val="nil"/>
              <w:bottom w:val="nil"/>
              <w:right w:val="single" w:sz="4" w:space="0" w:color="000000"/>
            </w:tcBorders>
            <w:shd w:val="clear" w:color="C8C8C8" w:fill="C8C8C8"/>
            <w:vAlign w:val="center"/>
            <w:hideMark/>
          </w:tcPr>
          <w:p w14:paraId="3FDE27D9" w14:textId="77777777" w:rsidR="007549EF" w:rsidRPr="00156CA6" w:rsidRDefault="007549EF" w:rsidP="009D362C">
            <w:pPr>
              <w:spacing w:after="0" w:line="240" w:lineRule="auto"/>
              <w:jc w:val="center"/>
              <w:rPr>
                <w:rFonts w:ascii="Times New Roman" w:hAnsi="Times New Roman" w:cs="Times New Roman"/>
                <w:b/>
                <w:bCs/>
                <w:color w:val="auto"/>
                <w:sz w:val="18"/>
                <w:szCs w:val="18"/>
                <w:lang w:val="ro-RO" w:eastAsia="ro-RO"/>
              </w:rPr>
            </w:pPr>
            <w:r w:rsidRPr="00156CA6">
              <w:rPr>
                <w:rFonts w:ascii="Times New Roman" w:hAnsi="Times New Roman" w:cs="Times New Roman"/>
                <w:b/>
                <w:bCs/>
                <w:color w:val="auto"/>
                <w:sz w:val="18"/>
                <w:szCs w:val="18"/>
                <w:lang w:val="ro-RO" w:eastAsia="ro-RO"/>
              </w:rPr>
              <w:t>SITE_NAME</w:t>
            </w:r>
          </w:p>
        </w:tc>
        <w:tc>
          <w:tcPr>
            <w:tcW w:w="3289" w:type="dxa"/>
            <w:tcBorders>
              <w:top w:val="single" w:sz="4" w:space="0" w:color="000000"/>
              <w:left w:val="nil"/>
              <w:bottom w:val="nil"/>
              <w:right w:val="single" w:sz="4" w:space="0" w:color="000000"/>
            </w:tcBorders>
            <w:shd w:val="clear" w:color="C8C8C8" w:fill="C8C8C8"/>
            <w:vAlign w:val="center"/>
            <w:hideMark/>
          </w:tcPr>
          <w:p w14:paraId="48AB85B3" w14:textId="77777777" w:rsidR="007549EF" w:rsidRPr="00156CA6" w:rsidRDefault="007549EF" w:rsidP="009D362C">
            <w:pPr>
              <w:spacing w:after="0" w:line="240" w:lineRule="auto"/>
              <w:jc w:val="center"/>
              <w:rPr>
                <w:rFonts w:ascii="Times New Roman" w:hAnsi="Times New Roman" w:cs="Times New Roman"/>
                <w:b/>
                <w:bCs/>
                <w:sz w:val="18"/>
                <w:szCs w:val="18"/>
                <w:lang w:val="ro-RO" w:eastAsia="ro-RO"/>
              </w:rPr>
            </w:pPr>
            <w:r w:rsidRPr="00156CA6">
              <w:rPr>
                <w:rFonts w:ascii="Times New Roman" w:hAnsi="Times New Roman" w:cs="Times New Roman"/>
                <w:b/>
                <w:bCs/>
                <w:sz w:val="18"/>
                <w:szCs w:val="18"/>
                <w:lang w:val="ro-RO" w:eastAsia="ro-RO"/>
              </w:rPr>
              <w:t>Nume plan de management</w:t>
            </w:r>
          </w:p>
        </w:tc>
        <w:tc>
          <w:tcPr>
            <w:tcW w:w="4429" w:type="dxa"/>
            <w:tcBorders>
              <w:top w:val="single" w:sz="4" w:space="0" w:color="000000"/>
              <w:left w:val="nil"/>
              <w:bottom w:val="nil"/>
              <w:right w:val="single" w:sz="4" w:space="0" w:color="000000"/>
            </w:tcBorders>
            <w:shd w:val="clear" w:color="C8C8C8" w:fill="C8C8C8"/>
            <w:vAlign w:val="center"/>
            <w:hideMark/>
          </w:tcPr>
          <w:p w14:paraId="77350402" w14:textId="77777777" w:rsidR="007549EF" w:rsidRPr="00156CA6" w:rsidRDefault="007549EF" w:rsidP="009D362C">
            <w:pPr>
              <w:spacing w:after="0" w:line="240" w:lineRule="auto"/>
              <w:jc w:val="center"/>
              <w:rPr>
                <w:rFonts w:ascii="Times New Roman" w:hAnsi="Times New Roman" w:cs="Times New Roman"/>
                <w:b/>
                <w:bCs/>
                <w:sz w:val="18"/>
                <w:szCs w:val="18"/>
                <w:lang w:val="ro-RO" w:eastAsia="ro-RO"/>
              </w:rPr>
            </w:pPr>
            <w:r w:rsidRPr="00156CA6">
              <w:rPr>
                <w:rFonts w:ascii="Times New Roman" w:hAnsi="Times New Roman" w:cs="Times New Roman"/>
                <w:b/>
                <w:bCs/>
                <w:sz w:val="18"/>
                <w:szCs w:val="18"/>
                <w:lang w:val="ro-RO" w:eastAsia="ro-RO"/>
              </w:rPr>
              <w:t>Numele OM de aprobare a planului de management</w:t>
            </w:r>
          </w:p>
        </w:tc>
        <w:tc>
          <w:tcPr>
            <w:tcW w:w="1410" w:type="dxa"/>
            <w:tcBorders>
              <w:top w:val="single" w:sz="4" w:space="0" w:color="000000"/>
              <w:left w:val="nil"/>
              <w:bottom w:val="nil"/>
              <w:right w:val="single" w:sz="4" w:space="0" w:color="000000"/>
            </w:tcBorders>
            <w:shd w:val="clear" w:color="C8C8C8" w:fill="C8C8C8"/>
            <w:vAlign w:val="center"/>
            <w:hideMark/>
          </w:tcPr>
          <w:p w14:paraId="47E7B4B7" w14:textId="77777777" w:rsidR="007549EF" w:rsidRPr="00156CA6" w:rsidRDefault="007549EF" w:rsidP="00156CA6">
            <w:pPr>
              <w:spacing w:after="0" w:line="240" w:lineRule="auto"/>
              <w:jc w:val="center"/>
              <w:rPr>
                <w:rFonts w:ascii="Times New Roman" w:hAnsi="Times New Roman" w:cs="Times New Roman"/>
                <w:b/>
                <w:bCs/>
                <w:sz w:val="18"/>
                <w:szCs w:val="18"/>
                <w:lang w:val="ro-RO" w:eastAsia="ro-RO"/>
              </w:rPr>
            </w:pPr>
            <w:r w:rsidRPr="00156CA6">
              <w:rPr>
                <w:rFonts w:ascii="Times New Roman" w:hAnsi="Times New Roman" w:cs="Times New Roman"/>
                <w:b/>
                <w:bCs/>
                <w:sz w:val="18"/>
                <w:szCs w:val="18"/>
                <w:lang w:val="ro-RO" w:eastAsia="ro-RO"/>
              </w:rPr>
              <w:t xml:space="preserve">Nr. </w:t>
            </w:r>
            <w:r w:rsidR="00156CA6">
              <w:rPr>
                <w:rFonts w:ascii="Times New Roman" w:hAnsi="Times New Roman" w:cs="Times New Roman"/>
                <w:b/>
                <w:bCs/>
                <w:sz w:val="18"/>
                <w:szCs w:val="18"/>
                <w:lang w:val="ro-RO" w:eastAsia="ro-RO"/>
              </w:rPr>
              <w:t>MO</w:t>
            </w:r>
            <w:r w:rsidRPr="00156CA6">
              <w:rPr>
                <w:rFonts w:ascii="Times New Roman" w:hAnsi="Times New Roman" w:cs="Times New Roman"/>
                <w:b/>
                <w:bCs/>
                <w:sz w:val="18"/>
                <w:szCs w:val="18"/>
                <w:lang w:val="ro-RO" w:eastAsia="ro-RO"/>
              </w:rPr>
              <w:t xml:space="preserve"> </w:t>
            </w:r>
            <w:r w:rsidR="00156CA6">
              <w:rPr>
                <w:rFonts w:ascii="Times New Roman" w:hAnsi="Times New Roman" w:cs="Times New Roman"/>
                <w:b/>
                <w:bCs/>
                <w:sz w:val="18"/>
                <w:szCs w:val="18"/>
                <w:lang w:val="ro-RO" w:eastAsia="ro-RO"/>
              </w:rPr>
              <w:t>î</w:t>
            </w:r>
            <w:r w:rsidRPr="00156CA6">
              <w:rPr>
                <w:rFonts w:ascii="Times New Roman" w:hAnsi="Times New Roman" w:cs="Times New Roman"/>
                <w:b/>
                <w:bCs/>
                <w:sz w:val="18"/>
                <w:szCs w:val="18"/>
                <w:lang w:val="ro-RO" w:eastAsia="ro-RO"/>
              </w:rPr>
              <w:t>n care s-a publicat planul de management</w:t>
            </w:r>
          </w:p>
        </w:tc>
        <w:tc>
          <w:tcPr>
            <w:tcW w:w="1385" w:type="dxa"/>
            <w:tcBorders>
              <w:top w:val="single" w:sz="4" w:space="0" w:color="000000"/>
              <w:left w:val="nil"/>
              <w:bottom w:val="nil"/>
              <w:right w:val="single" w:sz="4" w:space="0" w:color="000000"/>
            </w:tcBorders>
            <w:shd w:val="clear" w:color="C8C8C8" w:fill="C8C8C8"/>
            <w:vAlign w:val="center"/>
            <w:hideMark/>
          </w:tcPr>
          <w:p w14:paraId="1F0CB137" w14:textId="77777777" w:rsidR="007549EF" w:rsidRPr="00156CA6" w:rsidRDefault="007549EF" w:rsidP="009D362C">
            <w:pPr>
              <w:spacing w:after="0" w:line="240" w:lineRule="auto"/>
              <w:jc w:val="center"/>
              <w:rPr>
                <w:rFonts w:ascii="Times New Roman" w:hAnsi="Times New Roman" w:cs="Times New Roman"/>
                <w:b/>
                <w:bCs/>
                <w:sz w:val="18"/>
                <w:szCs w:val="18"/>
                <w:lang w:val="ro-RO" w:eastAsia="ro-RO"/>
              </w:rPr>
            </w:pPr>
            <w:r w:rsidRPr="00156CA6">
              <w:rPr>
                <w:rFonts w:ascii="Times New Roman" w:hAnsi="Times New Roman" w:cs="Times New Roman"/>
                <w:b/>
                <w:bCs/>
                <w:sz w:val="18"/>
                <w:szCs w:val="18"/>
                <w:lang w:val="ro-RO" w:eastAsia="ro-RO"/>
              </w:rPr>
              <w:t>Data publicării OM</w:t>
            </w:r>
          </w:p>
        </w:tc>
      </w:tr>
      <w:tr w:rsidR="007549EF" w:rsidRPr="00156CA6" w14:paraId="1071AA75" w14:textId="77777777" w:rsidTr="00EA3D44">
        <w:trPr>
          <w:gridAfter w:val="1"/>
          <w:wAfter w:w="1102" w:type="dxa"/>
        </w:trPr>
        <w:tc>
          <w:tcPr>
            <w:tcW w:w="765" w:type="dxa"/>
            <w:tcBorders>
              <w:top w:val="single" w:sz="4" w:space="0" w:color="auto"/>
              <w:left w:val="single" w:sz="4" w:space="0" w:color="auto"/>
              <w:bottom w:val="single" w:sz="4" w:space="0" w:color="auto"/>
              <w:right w:val="single" w:sz="4" w:space="0" w:color="auto"/>
            </w:tcBorders>
          </w:tcPr>
          <w:p w14:paraId="5F00DF32"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F71D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ROSCI0003</w:t>
            </w:r>
          </w:p>
        </w:tc>
        <w:tc>
          <w:tcPr>
            <w:tcW w:w="1550" w:type="dxa"/>
            <w:tcBorders>
              <w:top w:val="single" w:sz="4" w:space="0" w:color="auto"/>
              <w:left w:val="nil"/>
              <w:bottom w:val="single" w:sz="4" w:space="0" w:color="auto"/>
              <w:right w:val="single" w:sz="4" w:space="0" w:color="auto"/>
            </w:tcBorders>
            <w:shd w:val="clear" w:color="auto" w:fill="auto"/>
            <w:vAlign w:val="center"/>
            <w:hideMark/>
          </w:tcPr>
          <w:p w14:paraId="173FBF98"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Arboretele de castan comestibil de la Baia Mare</w:t>
            </w:r>
          </w:p>
        </w:tc>
        <w:tc>
          <w:tcPr>
            <w:tcW w:w="3289" w:type="dxa"/>
            <w:tcBorders>
              <w:top w:val="single" w:sz="4" w:space="0" w:color="auto"/>
              <w:left w:val="nil"/>
              <w:bottom w:val="single" w:sz="4" w:space="0" w:color="auto"/>
              <w:right w:val="single" w:sz="4" w:space="0" w:color="auto"/>
            </w:tcBorders>
            <w:shd w:val="clear" w:color="auto" w:fill="auto"/>
            <w:vAlign w:val="center"/>
            <w:hideMark/>
          </w:tcPr>
          <w:p w14:paraId="03A5E65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al sitului de importanță comunitară ROSCI0003 Arboretele de castan comestibil de la Baia Mare și al ariei naturale protejate de interes național 2.581. Arboretul de castan comestibil de la Baia Mare </w:t>
            </w:r>
          </w:p>
        </w:tc>
        <w:tc>
          <w:tcPr>
            <w:tcW w:w="4429" w:type="dxa"/>
            <w:tcBorders>
              <w:top w:val="single" w:sz="4" w:space="0" w:color="auto"/>
              <w:left w:val="nil"/>
              <w:bottom w:val="single" w:sz="4" w:space="0" w:color="auto"/>
              <w:right w:val="single" w:sz="4" w:space="0" w:color="auto"/>
            </w:tcBorders>
            <w:shd w:val="clear" w:color="auto" w:fill="auto"/>
            <w:vAlign w:val="center"/>
            <w:hideMark/>
          </w:tcPr>
          <w:p w14:paraId="0E81587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463/2015 privind aprobarea Planului de management al sitului de importanță comunitară ROSCI0003 Arboretele de castan comestibil de la Baia Mare și al ariei naturale protejate de interes național 2.581. Arboretul de castan comestibil de la Baia Mare</w:t>
            </w:r>
          </w:p>
        </w:tc>
        <w:tc>
          <w:tcPr>
            <w:tcW w:w="1410" w:type="dxa"/>
            <w:tcBorders>
              <w:top w:val="single" w:sz="4" w:space="0" w:color="auto"/>
              <w:left w:val="nil"/>
              <w:bottom w:val="single" w:sz="4" w:space="0" w:color="auto"/>
              <w:right w:val="single" w:sz="4" w:space="0" w:color="auto"/>
            </w:tcBorders>
            <w:shd w:val="clear" w:color="auto" w:fill="auto"/>
            <w:vAlign w:val="center"/>
            <w:hideMark/>
          </w:tcPr>
          <w:p w14:paraId="132B9910" w14:textId="77777777" w:rsidR="007549EF" w:rsidRPr="00156CA6" w:rsidRDefault="007549EF" w:rsidP="009D362C">
            <w:pPr>
              <w:tabs>
                <w:tab w:val="left" w:pos="7470"/>
              </w:tabs>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280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14:paraId="0A9BA76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27.04.2015</w:t>
            </w:r>
          </w:p>
        </w:tc>
      </w:tr>
      <w:tr w:rsidR="007549EF" w:rsidRPr="00156CA6" w14:paraId="174EE313"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3A4F908"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AF2A065"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ROSCI0006</w:t>
            </w:r>
          </w:p>
        </w:tc>
        <w:tc>
          <w:tcPr>
            <w:tcW w:w="1550" w:type="dxa"/>
            <w:tcBorders>
              <w:top w:val="nil"/>
              <w:left w:val="nil"/>
              <w:bottom w:val="single" w:sz="4" w:space="0" w:color="auto"/>
              <w:right w:val="single" w:sz="4" w:space="0" w:color="auto"/>
            </w:tcBorders>
            <w:shd w:val="clear" w:color="auto" w:fill="auto"/>
            <w:vAlign w:val="center"/>
            <w:hideMark/>
          </w:tcPr>
          <w:p w14:paraId="68FFF92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Balta Mică a Brăilei</w:t>
            </w:r>
          </w:p>
        </w:tc>
        <w:tc>
          <w:tcPr>
            <w:tcW w:w="3289" w:type="dxa"/>
            <w:tcBorders>
              <w:top w:val="nil"/>
              <w:left w:val="nil"/>
              <w:bottom w:val="single" w:sz="4" w:space="0" w:color="auto"/>
              <w:right w:val="single" w:sz="4" w:space="0" w:color="auto"/>
            </w:tcBorders>
            <w:shd w:val="clear" w:color="auto" w:fill="auto"/>
            <w:vAlign w:val="center"/>
            <w:hideMark/>
          </w:tcPr>
          <w:p w14:paraId="3F069C1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Balta Mică a Brăilei</w:t>
            </w:r>
          </w:p>
        </w:tc>
        <w:tc>
          <w:tcPr>
            <w:tcW w:w="4429" w:type="dxa"/>
            <w:tcBorders>
              <w:top w:val="nil"/>
              <w:left w:val="nil"/>
              <w:bottom w:val="single" w:sz="4" w:space="0" w:color="auto"/>
              <w:right w:val="single" w:sz="4" w:space="0" w:color="auto"/>
            </w:tcBorders>
            <w:shd w:val="clear" w:color="auto" w:fill="auto"/>
            <w:vAlign w:val="center"/>
            <w:hideMark/>
          </w:tcPr>
          <w:p w14:paraId="7BA01F4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Hotărârea Guvernului nr. 538/2011, pentru aprobarea Planului de Management al Parcului Natural Balta Mică a Brăilei</w:t>
            </w:r>
          </w:p>
        </w:tc>
        <w:tc>
          <w:tcPr>
            <w:tcW w:w="1410" w:type="dxa"/>
            <w:tcBorders>
              <w:top w:val="nil"/>
              <w:left w:val="nil"/>
              <w:bottom w:val="single" w:sz="4" w:space="0" w:color="auto"/>
              <w:right w:val="single" w:sz="4" w:space="0" w:color="auto"/>
            </w:tcBorders>
            <w:shd w:val="clear" w:color="auto" w:fill="auto"/>
            <w:vAlign w:val="center"/>
            <w:hideMark/>
          </w:tcPr>
          <w:p w14:paraId="48DC2A8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498</w:t>
            </w:r>
          </w:p>
        </w:tc>
        <w:tc>
          <w:tcPr>
            <w:tcW w:w="1385" w:type="dxa"/>
            <w:tcBorders>
              <w:top w:val="nil"/>
              <w:left w:val="nil"/>
              <w:bottom w:val="single" w:sz="4" w:space="0" w:color="auto"/>
              <w:right w:val="single" w:sz="4" w:space="0" w:color="auto"/>
            </w:tcBorders>
            <w:shd w:val="clear" w:color="auto" w:fill="auto"/>
            <w:vAlign w:val="center"/>
            <w:hideMark/>
          </w:tcPr>
          <w:p w14:paraId="41593B9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13.07.2011</w:t>
            </w:r>
          </w:p>
        </w:tc>
      </w:tr>
      <w:tr w:rsidR="007549EF" w:rsidRPr="00156CA6" w14:paraId="4176AC0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86A089F"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6D9A8DC"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ROSCI0007</w:t>
            </w:r>
          </w:p>
        </w:tc>
        <w:tc>
          <w:tcPr>
            <w:tcW w:w="1550" w:type="dxa"/>
            <w:tcBorders>
              <w:top w:val="nil"/>
              <w:left w:val="nil"/>
              <w:bottom w:val="single" w:sz="4" w:space="0" w:color="auto"/>
              <w:right w:val="single" w:sz="4" w:space="0" w:color="auto"/>
            </w:tcBorders>
            <w:shd w:val="clear" w:color="auto" w:fill="auto"/>
            <w:vAlign w:val="center"/>
            <w:hideMark/>
          </w:tcPr>
          <w:p w14:paraId="072FC562"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Bazinul Ciucului de Jos</w:t>
            </w:r>
          </w:p>
        </w:tc>
        <w:tc>
          <w:tcPr>
            <w:tcW w:w="3289" w:type="dxa"/>
            <w:tcBorders>
              <w:top w:val="nil"/>
              <w:left w:val="nil"/>
              <w:bottom w:val="single" w:sz="4" w:space="0" w:color="auto"/>
              <w:right w:val="single" w:sz="4" w:space="0" w:color="auto"/>
            </w:tcBorders>
            <w:shd w:val="clear" w:color="auto" w:fill="auto"/>
            <w:vAlign w:val="center"/>
            <w:hideMark/>
          </w:tcPr>
          <w:p w14:paraId="4EB402B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ROSCI0007 Bazinul Ciucului de Jos</w:t>
            </w:r>
          </w:p>
        </w:tc>
        <w:tc>
          <w:tcPr>
            <w:tcW w:w="4429" w:type="dxa"/>
            <w:tcBorders>
              <w:top w:val="nil"/>
              <w:left w:val="nil"/>
              <w:bottom w:val="single" w:sz="4" w:space="0" w:color="auto"/>
              <w:right w:val="single" w:sz="4" w:space="0" w:color="auto"/>
            </w:tcBorders>
            <w:shd w:val="clear" w:color="auto" w:fill="auto"/>
            <w:vAlign w:val="center"/>
            <w:hideMark/>
          </w:tcPr>
          <w:p w14:paraId="6AD7FBB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1287/2015 privind aprobarea Planului de management al sitului de importanță comunitară ROSCI0007 Bazinul Ciucului de Jos</w:t>
            </w:r>
          </w:p>
        </w:tc>
        <w:tc>
          <w:tcPr>
            <w:tcW w:w="1410" w:type="dxa"/>
            <w:tcBorders>
              <w:top w:val="nil"/>
              <w:left w:val="nil"/>
              <w:bottom w:val="single" w:sz="4" w:space="0" w:color="auto"/>
              <w:right w:val="single" w:sz="4" w:space="0" w:color="auto"/>
            </w:tcBorders>
            <w:shd w:val="clear" w:color="auto" w:fill="auto"/>
            <w:vAlign w:val="center"/>
            <w:hideMark/>
          </w:tcPr>
          <w:p w14:paraId="7AE09D4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w:t>
            </w:r>
          </w:p>
        </w:tc>
        <w:tc>
          <w:tcPr>
            <w:tcW w:w="1385" w:type="dxa"/>
            <w:tcBorders>
              <w:top w:val="nil"/>
              <w:left w:val="nil"/>
              <w:bottom w:val="single" w:sz="4" w:space="0" w:color="auto"/>
              <w:right w:val="single" w:sz="4" w:space="0" w:color="auto"/>
            </w:tcBorders>
            <w:shd w:val="clear" w:color="auto" w:fill="auto"/>
            <w:vAlign w:val="center"/>
            <w:hideMark/>
          </w:tcPr>
          <w:p w14:paraId="15FDB78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14.01.2016</w:t>
            </w:r>
          </w:p>
        </w:tc>
      </w:tr>
      <w:tr w:rsidR="007549EF" w:rsidRPr="00156CA6" w14:paraId="4BC7045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0B37227"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F2EE634"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ROSCI0008</w:t>
            </w:r>
          </w:p>
        </w:tc>
        <w:tc>
          <w:tcPr>
            <w:tcW w:w="1550" w:type="dxa"/>
            <w:tcBorders>
              <w:top w:val="nil"/>
              <w:left w:val="nil"/>
              <w:bottom w:val="single" w:sz="4" w:space="0" w:color="auto"/>
              <w:right w:val="single" w:sz="4" w:space="0" w:color="auto"/>
            </w:tcBorders>
            <w:shd w:val="clear" w:color="auto" w:fill="auto"/>
            <w:vAlign w:val="center"/>
            <w:hideMark/>
          </w:tcPr>
          <w:p w14:paraId="45426741"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Betfia</w:t>
            </w:r>
          </w:p>
        </w:tc>
        <w:tc>
          <w:tcPr>
            <w:tcW w:w="3289" w:type="dxa"/>
            <w:tcBorders>
              <w:top w:val="nil"/>
              <w:left w:val="nil"/>
              <w:bottom w:val="single" w:sz="4" w:space="0" w:color="auto"/>
              <w:right w:val="single" w:sz="4" w:space="0" w:color="auto"/>
            </w:tcBorders>
            <w:shd w:val="clear" w:color="auto" w:fill="auto"/>
            <w:vAlign w:val="center"/>
            <w:hideMark/>
          </w:tcPr>
          <w:p w14:paraId="1F80127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ROSCI0008 Betfia</w:t>
            </w:r>
          </w:p>
        </w:tc>
        <w:tc>
          <w:tcPr>
            <w:tcW w:w="4429" w:type="dxa"/>
            <w:tcBorders>
              <w:top w:val="nil"/>
              <w:left w:val="nil"/>
              <w:bottom w:val="single" w:sz="4" w:space="0" w:color="auto"/>
              <w:right w:val="single" w:sz="4" w:space="0" w:color="auto"/>
            </w:tcBorders>
            <w:shd w:val="clear" w:color="auto" w:fill="auto"/>
            <w:vAlign w:val="center"/>
            <w:hideMark/>
          </w:tcPr>
          <w:p w14:paraId="0F52122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1189/2016 privind aprobarea Planului de management și a Regulamentului sitului de importanță comunitară ROSCI0008 Betfia</w:t>
            </w:r>
          </w:p>
        </w:tc>
        <w:tc>
          <w:tcPr>
            <w:tcW w:w="1410" w:type="dxa"/>
            <w:tcBorders>
              <w:top w:val="nil"/>
              <w:left w:val="nil"/>
              <w:bottom w:val="single" w:sz="4" w:space="0" w:color="auto"/>
              <w:right w:val="single" w:sz="4" w:space="0" w:color="auto"/>
            </w:tcBorders>
            <w:shd w:val="clear" w:color="auto" w:fill="auto"/>
            <w:vAlign w:val="center"/>
            <w:hideMark/>
          </w:tcPr>
          <w:p w14:paraId="5A8EA28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735</w:t>
            </w:r>
          </w:p>
        </w:tc>
        <w:tc>
          <w:tcPr>
            <w:tcW w:w="1385" w:type="dxa"/>
            <w:tcBorders>
              <w:top w:val="nil"/>
              <w:left w:val="nil"/>
              <w:bottom w:val="single" w:sz="4" w:space="0" w:color="auto"/>
              <w:right w:val="single" w:sz="4" w:space="0" w:color="auto"/>
            </w:tcBorders>
            <w:shd w:val="clear" w:color="auto" w:fill="auto"/>
            <w:vAlign w:val="center"/>
            <w:hideMark/>
          </w:tcPr>
          <w:p w14:paraId="2CFEF34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22.09.2016</w:t>
            </w:r>
          </w:p>
        </w:tc>
      </w:tr>
      <w:tr w:rsidR="007549EF" w:rsidRPr="00156CA6" w14:paraId="6F0D115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CFF5860"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AEE26A0"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ROSCI0010</w:t>
            </w:r>
          </w:p>
        </w:tc>
        <w:tc>
          <w:tcPr>
            <w:tcW w:w="1550" w:type="dxa"/>
            <w:tcBorders>
              <w:top w:val="nil"/>
              <w:left w:val="nil"/>
              <w:bottom w:val="single" w:sz="4" w:space="0" w:color="auto"/>
              <w:right w:val="single" w:sz="4" w:space="0" w:color="auto"/>
            </w:tcBorders>
            <w:shd w:val="clear" w:color="auto" w:fill="auto"/>
            <w:vAlign w:val="center"/>
            <w:hideMark/>
          </w:tcPr>
          <w:p w14:paraId="7D4CBA76"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Bistrița Aurie</w:t>
            </w:r>
          </w:p>
        </w:tc>
        <w:tc>
          <w:tcPr>
            <w:tcW w:w="3289" w:type="dxa"/>
            <w:tcBorders>
              <w:top w:val="nil"/>
              <w:left w:val="nil"/>
              <w:bottom w:val="single" w:sz="4" w:space="0" w:color="auto"/>
              <w:right w:val="single" w:sz="4" w:space="0" w:color="auto"/>
            </w:tcBorders>
            <w:shd w:val="clear" w:color="auto" w:fill="auto"/>
            <w:vAlign w:val="center"/>
            <w:hideMark/>
          </w:tcPr>
          <w:p w14:paraId="039A481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ROSCI0010 Bistrița Aurie</w:t>
            </w:r>
          </w:p>
        </w:tc>
        <w:tc>
          <w:tcPr>
            <w:tcW w:w="4429" w:type="dxa"/>
            <w:tcBorders>
              <w:top w:val="nil"/>
              <w:left w:val="nil"/>
              <w:bottom w:val="single" w:sz="4" w:space="0" w:color="auto"/>
              <w:right w:val="single" w:sz="4" w:space="0" w:color="auto"/>
            </w:tcBorders>
            <w:shd w:val="clear" w:color="auto" w:fill="auto"/>
            <w:vAlign w:val="center"/>
            <w:hideMark/>
          </w:tcPr>
          <w:p w14:paraId="50CD552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1118/2016 privind aprobarea Planului de management și a Regulamentului sitului ROSCI0010 Bistrița Aurie</w:t>
            </w:r>
          </w:p>
        </w:tc>
        <w:tc>
          <w:tcPr>
            <w:tcW w:w="1410" w:type="dxa"/>
            <w:tcBorders>
              <w:top w:val="nil"/>
              <w:left w:val="nil"/>
              <w:bottom w:val="single" w:sz="4" w:space="0" w:color="auto"/>
              <w:right w:val="single" w:sz="4" w:space="0" w:color="auto"/>
            </w:tcBorders>
            <w:shd w:val="clear" w:color="auto" w:fill="auto"/>
            <w:vAlign w:val="center"/>
            <w:hideMark/>
          </w:tcPr>
          <w:p w14:paraId="7047AF9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1055</w:t>
            </w:r>
          </w:p>
        </w:tc>
        <w:tc>
          <w:tcPr>
            <w:tcW w:w="1385" w:type="dxa"/>
            <w:tcBorders>
              <w:top w:val="nil"/>
              <w:left w:val="nil"/>
              <w:bottom w:val="single" w:sz="4" w:space="0" w:color="auto"/>
              <w:right w:val="single" w:sz="4" w:space="0" w:color="auto"/>
            </w:tcBorders>
            <w:shd w:val="clear" w:color="auto" w:fill="auto"/>
            <w:vAlign w:val="center"/>
            <w:hideMark/>
          </w:tcPr>
          <w:p w14:paraId="09286DE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28.12.2016</w:t>
            </w:r>
          </w:p>
        </w:tc>
      </w:tr>
      <w:tr w:rsidR="007549EF" w:rsidRPr="00156CA6" w14:paraId="55E8AD1F"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35FB31D"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9673E78"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ROSCI0011</w:t>
            </w:r>
          </w:p>
        </w:tc>
        <w:tc>
          <w:tcPr>
            <w:tcW w:w="1550" w:type="dxa"/>
            <w:tcBorders>
              <w:top w:val="nil"/>
              <w:left w:val="nil"/>
              <w:bottom w:val="single" w:sz="4" w:space="0" w:color="auto"/>
              <w:right w:val="single" w:sz="4" w:space="0" w:color="auto"/>
            </w:tcBorders>
            <w:shd w:val="clear" w:color="auto" w:fill="auto"/>
            <w:vAlign w:val="center"/>
            <w:hideMark/>
          </w:tcPr>
          <w:p w14:paraId="38D460C1"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Braniștea Catârilor</w:t>
            </w:r>
          </w:p>
        </w:tc>
        <w:tc>
          <w:tcPr>
            <w:tcW w:w="3289" w:type="dxa"/>
            <w:tcBorders>
              <w:top w:val="nil"/>
              <w:left w:val="nil"/>
              <w:bottom w:val="single" w:sz="4" w:space="0" w:color="auto"/>
              <w:right w:val="single" w:sz="4" w:space="0" w:color="auto"/>
            </w:tcBorders>
            <w:shd w:val="clear" w:color="auto" w:fill="auto"/>
            <w:vAlign w:val="center"/>
            <w:hideMark/>
          </w:tcPr>
          <w:p w14:paraId="469099D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ROSCI0011 Pădurea Braniștea Catârilor</w:t>
            </w:r>
          </w:p>
        </w:tc>
        <w:tc>
          <w:tcPr>
            <w:tcW w:w="4429" w:type="dxa"/>
            <w:tcBorders>
              <w:top w:val="nil"/>
              <w:left w:val="nil"/>
              <w:bottom w:val="single" w:sz="4" w:space="0" w:color="auto"/>
              <w:right w:val="single" w:sz="4" w:space="0" w:color="auto"/>
            </w:tcBorders>
            <w:shd w:val="clear" w:color="auto" w:fill="auto"/>
            <w:vAlign w:val="center"/>
            <w:hideMark/>
          </w:tcPr>
          <w:p w14:paraId="3469A84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1013/2016 privind aprobarea Planului de management al sitului Natura 2000 ROSCI0011 Pădurea Braniștea Catârilor</w:t>
            </w:r>
          </w:p>
        </w:tc>
        <w:tc>
          <w:tcPr>
            <w:tcW w:w="1410" w:type="dxa"/>
            <w:tcBorders>
              <w:top w:val="nil"/>
              <w:left w:val="nil"/>
              <w:bottom w:val="single" w:sz="4" w:space="0" w:color="auto"/>
              <w:right w:val="single" w:sz="4" w:space="0" w:color="auto"/>
            </w:tcBorders>
            <w:shd w:val="clear" w:color="auto" w:fill="auto"/>
            <w:vAlign w:val="center"/>
            <w:hideMark/>
          </w:tcPr>
          <w:p w14:paraId="5468FB2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937</w:t>
            </w:r>
          </w:p>
        </w:tc>
        <w:tc>
          <w:tcPr>
            <w:tcW w:w="1385" w:type="dxa"/>
            <w:tcBorders>
              <w:top w:val="nil"/>
              <w:left w:val="nil"/>
              <w:bottom w:val="single" w:sz="4" w:space="0" w:color="auto"/>
              <w:right w:val="single" w:sz="4" w:space="0" w:color="auto"/>
            </w:tcBorders>
            <w:shd w:val="clear" w:color="auto" w:fill="auto"/>
            <w:vAlign w:val="center"/>
            <w:hideMark/>
          </w:tcPr>
          <w:p w14:paraId="5A78588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22.11.2016</w:t>
            </w:r>
          </w:p>
        </w:tc>
      </w:tr>
      <w:tr w:rsidR="007549EF" w:rsidRPr="00156CA6" w14:paraId="51495CE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A46710D"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B6BE40D"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ROSCI0013</w:t>
            </w:r>
          </w:p>
        </w:tc>
        <w:tc>
          <w:tcPr>
            <w:tcW w:w="1550" w:type="dxa"/>
            <w:tcBorders>
              <w:top w:val="nil"/>
              <w:left w:val="nil"/>
              <w:bottom w:val="single" w:sz="4" w:space="0" w:color="auto"/>
              <w:right w:val="single" w:sz="4" w:space="0" w:color="auto"/>
            </w:tcBorders>
            <w:shd w:val="clear" w:color="auto" w:fill="auto"/>
            <w:vAlign w:val="center"/>
            <w:hideMark/>
          </w:tcPr>
          <w:p w14:paraId="5518A8E1"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Bucegi</w:t>
            </w:r>
          </w:p>
        </w:tc>
        <w:tc>
          <w:tcPr>
            <w:tcW w:w="3289" w:type="dxa"/>
            <w:tcBorders>
              <w:top w:val="nil"/>
              <w:left w:val="nil"/>
              <w:bottom w:val="single" w:sz="4" w:space="0" w:color="auto"/>
              <w:right w:val="single" w:sz="4" w:space="0" w:color="auto"/>
            </w:tcBorders>
            <w:shd w:val="clear" w:color="auto" w:fill="auto"/>
            <w:vAlign w:val="center"/>
            <w:hideMark/>
          </w:tcPr>
          <w:p w14:paraId="2E1397A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Bucegi</w:t>
            </w:r>
          </w:p>
        </w:tc>
        <w:tc>
          <w:tcPr>
            <w:tcW w:w="4429" w:type="dxa"/>
            <w:tcBorders>
              <w:top w:val="nil"/>
              <w:left w:val="nil"/>
              <w:bottom w:val="single" w:sz="4" w:space="0" w:color="auto"/>
              <w:right w:val="single" w:sz="4" w:space="0" w:color="auto"/>
            </w:tcBorders>
            <w:shd w:val="clear" w:color="auto" w:fill="auto"/>
            <w:vAlign w:val="center"/>
            <w:hideMark/>
          </w:tcPr>
          <w:p w14:paraId="40ACD7C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Hotărârea Guvernului nr. 187/2011 pentru aprobarea Planului de Management al Parcului Natural Bucegi</w:t>
            </w:r>
          </w:p>
        </w:tc>
        <w:tc>
          <w:tcPr>
            <w:tcW w:w="1410" w:type="dxa"/>
            <w:tcBorders>
              <w:top w:val="nil"/>
              <w:left w:val="nil"/>
              <w:bottom w:val="single" w:sz="4" w:space="0" w:color="auto"/>
              <w:right w:val="single" w:sz="4" w:space="0" w:color="auto"/>
            </w:tcBorders>
            <w:shd w:val="clear" w:color="auto" w:fill="auto"/>
            <w:vAlign w:val="center"/>
            <w:hideMark/>
          </w:tcPr>
          <w:p w14:paraId="41DFA4E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280</w:t>
            </w:r>
          </w:p>
        </w:tc>
        <w:tc>
          <w:tcPr>
            <w:tcW w:w="1385" w:type="dxa"/>
            <w:tcBorders>
              <w:top w:val="nil"/>
              <w:left w:val="nil"/>
              <w:bottom w:val="single" w:sz="4" w:space="0" w:color="auto"/>
              <w:right w:val="single" w:sz="4" w:space="0" w:color="auto"/>
            </w:tcBorders>
            <w:shd w:val="clear" w:color="auto" w:fill="auto"/>
            <w:vAlign w:val="center"/>
            <w:hideMark/>
          </w:tcPr>
          <w:p w14:paraId="3BC6B63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21.04.2011</w:t>
            </w:r>
          </w:p>
        </w:tc>
      </w:tr>
      <w:tr w:rsidR="007549EF" w:rsidRPr="00156CA6" w14:paraId="23ED5FF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67F0775"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24DC3AF"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ROSCI0014</w:t>
            </w:r>
          </w:p>
        </w:tc>
        <w:tc>
          <w:tcPr>
            <w:tcW w:w="1550" w:type="dxa"/>
            <w:tcBorders>
              <w:top w:val="nil"/>
              <w:left w:val="nil"/>
              <w:bottom w:val="single" w:sz="4" w:space="0" w:color="auto"/>
              <w:right w:val="single" w:sz="4" w:space="0" w:color="auto"/>
            </w:tcBorders>
            <w:shd w:val="clear" w:color="auto" w:fill="auto"/>
            <w:vAlign w:val="center"/>
            <w:hideMark/>
          </w:tcPr>
          <w:p w14:paraId="0C58E28D"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Bucșani</w:t>
            </w:r>
          </w:p>
        </w:tc>
        <w:tc>
          <w:tcPr>
            <w:tcW w:w="3289" w:type="dxa"/>
            <w:tcBorders>
              <w:top w:val="nil"/>
              <w:left w:val="nil"/>
              <w:bottom w:val="single" w:sz="4" w:space="0" w:color="auto"/>
              <w:right w:val="single" w:sz="4" w:space="0" w:color="auto"/>
            </w:tcBorders>
            <w:shd w:val="clear" w:color="auto" w:fill="auto"/>
            <w:vAlign w:val="center"/>
            <w:hideMark/>
          </w:tcPr>
          <w:p w14:paraId="48F7E3C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ROSCI0014 Bucșani</w:t>
            </w:r>
          </w:p>
        </w:tc>
        <w:tc>
          <w:tcPr>
            <w:tcW w:w="4429" w:type="dxa"/>
            <w:tcBorders>
              <w:top w:val="nil"/>
              <w:left w:val="nil"/>
              <w:bottom w:val="single" w:sz="4" w:space="0" w:color="auto"/>
              <w:right w:val="single" w:sz="4" w:space="0" w:color="auto"/>
            </w:tcBorders>
            <w:shd w:val="clear" w:color="auto" w:fill="auto"/>
            <w:vAlign w:val="center"/>
            <w:hideMark/>
          </w:tcPr>
          <w:p w14:paraId="68E96D9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711/2016 privind aprobarea Planului de management și a Regulamentului sitului Natura 2000 ROSCI0014 Bucșani</w:t>
            </w:r>
          </w:p>
        </w:tc>
        <w:tc>
          <w:tcPr>
            <w:tcW w:w="1410" w:type="dxa"/>
            <w:tcBorders>
              <w:top w:val="nil"/>
              <w:left w:val="nil"/>
              <w:bottom w:val="single" w:sz="4" w:space="0" w:color="auto"/>
              <w:right w:val="single" w:sz="4" w:space="0" w:color="auto"/>
            </w:tcBorders>
            <w:shd w:val="clear" w:color="auto" w:fill="auto"/>
            <w:vAlign w:val="center"/>
            <w:hideMark/>
          </w:tcPr>
          <w:p w14:paraId="5E1DBA6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379</w:t>
            </w:r>
          </w:p>
        </w:tc>
        <w:tc>
          <w:tcPr>
            <w:tcW w:w="1385" w:type="dxa"/>
            <w:tcBorders>
              <w:top w:val="nil"/>
              <w:left w:val="nil"/>
              <w:bottom w:val="single" w:sz="4" w:space="0" w:color="auto"/>
              <w:right w:val="single" w:sz="4" w:space="0" w:color="auto"/>
            </w:tcBorders>
            <w:shd w:val="clear" w:color="auto" w:fill="auto"/>
            <w:vAlign w:val="center"/>
            <w:hideMark/>
          </w:tcPr>
          <w:p w14:paraId="3583FF7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18.05.2016</w:t>
            </w:r>
          </w:p>
        </w:tc>
      </w:tr>
      <w:tr w:rsidR="007549EF" w:rsidRPr="00156CA6" w14:paraId="6C44E5AC"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4873C61"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324312D"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ROSCI0015</w:t>
            </w:r>
          </w:p>
        </w:tc>
        <w:tc>
          <w:tcPr>
            <w:tcW w:w="1550" w:type="dxa"/>
            <w:tcBorders>
              <w:top w:val="nil"/>
              <w:left w:val="nil"/>
              <w:bottom w:val="single" w:sz="4" w:space="0" w:color="auto"/>
              <w:right w:val="single" w:sz="4" w:space="0" w:color="auto"/>
            </w:tcBorders>
            <w:shd w:val="clear" w:color="auto" w:fill="auto"/>
            <w:vAlign w:val="center"/>
            <w:hideMark/>
          </w:tcPr>
          <w:p w14:paraId="0E7F6052"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Buila - Vânturarița</w:t>
            </w:r>
          </w:p>
        </w:tc>
        <w:tc>
          <w:tcPr>
            <w:tcW w:w="3289" w:type="dxa"/>
            <w:tcBorders>
              <w:top w:val="nil"/>
              <w:left w:val="nil"/>
              <w:bottom w:val="single" w:sz="4" w:space="0" w:color="auto"/>
              <w:right w:val="single" w:sz="4" w:space="0" w:color="auto"/>
            </w:tcBorders>
            <w:shd w:val="clear" w:color="auto" w:fill="auto"/>
            <w:vAlign w:val="center"/>
            <w:hideMark/>
          </w:tcPr>
          <w:p w14:paraId="479EDC8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Național Buila-Vânturarița, al siturilor Natura 2000 ROSCI0015 Buila-Vânturarița, ROSPA0025 Cozia-Buila-</w:t>
            </w:r>
            <w:r w:rsidRPr="00156CA6">
              <w:rPr>
                <w:rFonts w:ascii="Times New Roman" w:hAnsi="Times New Roman" w:cs="Times New Roman"/>
                <w:sz w:val="18"/>
                <w:szCs w:val="18"/>
                <w:lang w:val="ro-RO" w:eastAsia="ro-RO"/>
              </w:rPr>
              <w:lastRenderedPageBreak/>
              <w:t>Vânturarița și al ariilor naturale protejate incluse în acestea</w:t>
            </w:r>
          </w:p>
        </w:tc>
        <w:tc>
          <w:tcPr>
            <w:tcW w:w="4429" w:type="dxa"/>
            <w:tcBorders>
              <w:top w:val="nil"/>
              <w:left w:val="nil"/>
              <w:bottom w:val="single" w:sz="4" w:space="0" w:color="auto"/>
              <w:right w:val="single" w:sz="4" w:space="0" w:color="auto"/>
            </w:tcBorders>
            <w:shd w:val="clear" w:color="auto" w:fill="auto"/>
            <w:vAlign w:val="center"/>
            <w:hideMark/>
          </w:tcPr>
          <w:p w14:paraId="347E8CA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 xml:space="preserve">Ordinul ministrului mediului, apelor și pădurilor nr. 1151/2016 privind aprobarea Planului de management și a Regulamentului Parcului Național Buila-Vânturarița, al siturilor Natura 2000 ROSCI0015 Buila-Vânturarița, </w:t>
            </w:r>
            <w:r w:rsidRPr="00156CA6">
              <w:rPr>
                <w:rFonts w:ascii="Times New Roman" w:hAnsi="Times New Roman" w:cs="Times New Roman"/>
                <w:sz w:val="18"/>
                <w:szCs w:val="18"/>
                <w:lang w:val="ro-RO" w:eastAsia="ro-RO"/>
              </w:rPr>
              <w:lastRenderedPageBreak/>
              <w:t>ROSPA0025 Cozia-Buila-Vânturarița și al ariilor naturale protejate incluse în acestea</w:t>
            </w:r>
          </w:p>
        </w:tc>
        <w:tc>
          <w:tcPr>
            <w:tcW w:w="1410" w:type="dxa"/>
            <w:tcBorders>
              <w:top w:val="nil"/>
              <w:left w:val="nil"/>
              <w:bottom w:val="single" w:sz="4" w:space="0" w:color="auto"/>
              <w:right w:val="single" w:sz="4" w:space="0" w:color="auto"/>
            </w:tcBorders>
            <w:shd w:val="clear" w:color="auto" w:fill="auto"/>
            <w:vAlign w:val="center"/>
            <w:hideMark/>
          </w:tcPr>
          <w:p w14:paraId="75E7585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72</w:t>
            </w:r>
          </w:p>
        </w:tc>
        <w:tc>
          <w:tcPr>
            <w:tcW w:w="1385" w:type="dxa"/>
            <w:tcBorders>
              <w:top w:val="nil"/>
              <w:left w:val="nil"/>
              <w:bottom w:val="single" w:sz="4" w:space="0" w:color="auto"/>
              <w:right w:val="single" w:sz="4" w:space="0" w:color="auto"/>
            </w:tcBorders>
            <w:shd w:val="clear" w:color="auto" w:fill="auto"/>
            <w:vAlign w:val="center"/>
            <w:hideMark/>
          </w:tcPr>
          <w:p w14:paraId="47358BE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27.01.2017</w:t>
            </w:r>
          </w:p>
        </w:tc>
      </w:tr>
      <w:tr w:rsidR="007549EF" w:rsidRPr="00156CA6" w14:paraId="4DBE2993"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A2BDFA3"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02F3645"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ROSCI0019</w:t>
            </w:r>
          </w:p>
        </w:tc>
        <w:tc>
          <w:tcPr>
            <w:tcW w:w="1550" w:type="dxa"/>
            <w:tcBorders>
              <w:top w:val="nil"/>
              <w:left w:val="nil"/>
              <w:bottom w:val="single" w:sz="4" w:space="0" w:color="auto"/>
              <w:right w:val="single" w:sz="4" w:space="0" w:color="auto"/>
            </w:tcBorders>
            <w:shd w:val="clear" w:color="auto" w:fill="auto"/>
            <w:vAlign w:val="center"/>
            <w:hideMark/>
          </w:tcPr>
          <w:p w14:paraId="5E41EEE6"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Călimani - Gurghiu</w:t>
            </w:r>
          </w:p>
        </w:tc>
        <w:tc>
          <w:tcPr>
            <w:tcW w:w="3289" w:type="dxa"/>
            <w:tcBorders>
              <w:top w:val="nil"/>
              <w:left w:val="nil"/>
              <w:bottom w:val="single" w:sz="4" w:space="0" w:color="auto"/>
              <w:right w:val="single" w:sz="4" w:space="0" w:color="auto"/>
            </w:tcBorders>
            <w:shd w:val="clear" w:color="auto" w:fill="auto"/>
            <w:vAlign w:val="center"/>
            <w:hideMark/>
          </w:tcPr>
          <w:p w14:paraId="2276D4E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br/>
              <w:t>Planul de Management al Parcului Natural Defileul Mureșului Superior și al ariilor naturale protejate conexe</w:t>
            </w:r>
          </w:p>
        </w:tc>
        <w:tc>
          <w:tcPr>
            <w:tcW w:w="4429" w:type="dxa"/>
            <w:tcBorders>
              <w:top w:val="nil"/>
              <w:left w:val="nil"/>
              <w:bottom w:val="single" w:sz="4" w:space="0" w:color="auto"/>
              <w:right w:val="single" w:sz="4" w:space="0" w:color="auto"/>
            </w:tcBorders>
            <w:shd w:val="clear" w:color="auto" w:fill="auto"/>
            <w:vAlign w:val="center"/>
            <w:hideMark/>
          </w:tcPr>
          <w:p w14:paraId="43D1A81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1556/2016 privind aprobarea Planului de management al Parcului Natural Defileul Mureșului Superior și al ariilor naturale protejate conexe</w:t>
            </w:r>
          </w:p>
        </w:tc>
        <w:tc>
          <w:tcPr>
            <w:tcW w:w="1410" w:type="dxa"/>
            <w:tcBorders>
              <w:top w:val="nil"/>
              <w:left w:val="nil"/>
              <w:bottom w:val="single" w:sz="4" w:space="0" w:color="auto"/>
              <w:right w:val="single" w:sz="4" w:space="0" w:color="auto"/>
            </w:tcBorders>
            <w:shd w:val="clear" w:color="auto" w:fill="auto"/>
            <w:vAlign w:val="center"/>
            <w:hideMark/>
          </w:tcPr>
          <w:p w14:paraId="5D2A207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1041</w:t>
            </w:r>
          </w:p>
        </w:tc>
        <w:tc>
          <w:tcPr>
            <w:tcW w:w="1385" w:type="dxa"/>
            <w:tcBorders>
              <w:top w:val="nil"/>
              <w:left w:val="nil"/>
              <w:bottom w:val="single" w:sz="4" w:space="0" w:color="auto"/>
              <w:right w:val="single" w:sz="4" w:space="0" w:color="auto"/>
            </w:tcBorders>
            <w:shd w:val="clear" w:color="auto" w:fill="auto"/>
            <w:vAlign w:val="center"/>
            <w:hideMark/>
          </w:tcPr>
          <w:p w14:paraId="342D6D1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23.12.2016</w:t>
            </w:r>
          </w:p>
        </w:tc>
      </w:tr>
      <w:tr w:rsidR="007549EF" w:rsidRPr="00156CA6" w14:paraId="59397F85"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34DC4AC"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97EACEA"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ROSCI0022</w:t>
            </w:r>
          </w:p>
        </w:tc>
        <w:tc>
          <w:tcPr>
            <w:tcW w:w="1550" w:type="dxa"/>
            <w:tcBorders>
              <w:top w:val="nil"/>
              <w:left w:val="nil"/>
              <w:bottom w:val="single" w:sz="4" w:space="0" w:color="auto"/>
              <w:right w:val="single" w:sz="4" w:space="0" w:color="auto"/>
            </w:tcBorders>
            <w:shd w:val="clear" w:color="auto" w:fill="auto"/>
            <w:vAlign w:val="center"/>
            <w:hideMark/>
          </w:tcPr>
          <w:p w14:paraId="7BBC49D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Canaralele Dunării</w:t>
            </w:r>
          </w:p>
        </w:tc>
        <w:tc>
          <w:tcPr>
            <w:tcW w:w="3289" w:type="dxa"/>
            <w:tcBorders>
              <w:top w:val="nil"/>
              <w:left w:val="nil"/>
              <w:bottom w:val="single" w:sz="4" w:space="0" w:color="auto"/>
              <w:right w:val="single" w:sz="4" w:space="0" w:color="auto"/>
            </w:tcBorders>
            <w:shd w:val="clear" w:color="auto" w:fill="auto"/>
            <w:vAlign w:val="center"/>
            <w:hideMark/>
          </w:tcPr>
          <w:p w14:paraId="0169F68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pentru ariile naturale protejate: ROSCI0022 Canaralele Dunării, ROSCI0053 Dealul Allah Bair, ROSPA0002 Allah Bair-Capidava, ROSPA0017 Canaralele de la Hârșova, ROSPA0039 Dunăre-Ostroave, Reciful neojurasic de la Topalu - 2352, Reciful fosilifer Seimenii Mari - 2355, Dealul Allah Bair - 2367, Ostrovul Șoimul - IV.19, Celea Mare-Valea lui Ene - IV.24, Pădurea Cetate - IV.25, Pădurea Bratca - IV.26, Canaralele din Portul Hârșova - 2.369, Locul fosilifer Cernavodă - 2.534, Punctul fosilifer Movila Banului</w:t>
            </w:r>
          </w:p>
        </w:tc>
        <w:tc>
          <w:tcPr>
            <w:tcW w:w="4429" w:type="dxa"/>
            <w:tcBorders>
              <w:top w:val="nil"/>
              <w:left w:val="nil"/>
              <w:bottom w:val="single" w:sz="4" w:space="0" w:color="auto"/>
              <w:right w:val="single" w:sz="4" w:space="0" w:color="auto"/>
            </w:tcBorders>
            <w:shd w:val="clear" w:color="auto" w:fill="auto"/>
            <w:vAlign w:val="center"/>
            <w:hideMark/>
          </w:tcPr>
          <w:p w14:paraId="59246EA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1252/2016 privind aprobarea Planului de management pentru ariile naturale protejate: ROSCI0022 Canaralele Dunării, ROSCI0053 Dealul Allah Bair, ROSPA0002 Allah Bair-Capidava, ROSPA0017 Canaralele de la Hârșova, ROSPA0039 Dunăre-Ostroave, Reciful neojurasic de la Topalu - 2352, Reciful fosilifer Seimenii Mari - 2355, Dealul Allah Bair - 2367, Ostrovul Șoimul - IV.19, Celea Mare-Valea lui Ene - IV.24, Pădurea Cetate - IV.25, Pădurea Bratca - IV.26, Canaralele din Portul Hârșova - 2.369, Locul fosilifer Cernavodă - 2.534, Punctul fosilifer Movila Banului</w:t>
            </w:r>
          </w:p>
        </w:tc>
        <w:tc>
          <w:tcPr>
            <w:tcW w:w="1410" w:type="dxa"/>
            <w:tcBorders>
              <w:top w:val="nil"/>
              <w:left w:val="nil"/>
              <w:bottom w:val="single" w:sz="4" w:space="0" w:color="auto"/>
              <w:right w:val="single" w:sz="4" w:space="0" w:color="auto"/>
            </w:tcBorders>
            <w:shd w:val="clear" w:color="auto" w:fill="auto"/>
            <w:vAlign w:val="center"/>
            <w:hideMark/>
          </w:tcPr>
          <w:p w14:paraId="65B5673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63</w:t>
            </w:r>
          </w:p>
        </w:tc>
        <w:tc>
          <w:tcPr>
            <w:tcW w:w="1385" w:type="dxa"/>
            <w:tcBorders>
              <w:top w:val="nil"/>
              <w:left w:val="nil"/>
              <w:bottom w:val="single" w:sz="4" w:space="0" w:color="auto"/>
              <w:right w:val="single" w:sz="4" w:space="0" w:color="auto"/>
            </w:tcBorders>
            <w:shd w:val="clear" w:color="auto" w:fill="auto"/>
            <w:vAlign w:val="center"/>
            <w:hideMark/>
          </w:tcPr>
          <w:p w14:paraId="7B46766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25.01.2017</w:t>
            </w:r>
          </w:p>
        </w:tc>
      </w:tr>
      <w:tr w:rsidR="007549EF" w:rsidRPr="00156CA6" w14:paraId="4E973FC6"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DDE0861"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9F43CC5"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ROSCI0024</w:t>
            </w:r>
          </w:p>
        </w:tc>
        <w:tc>
          <w:tcPr>
            <w:tcW w:w="1550" w:type="dxa"/>
            <w:tcBorders>
              <w:top w:val="nil"/>
              <w:left w:val="nil"/>
              <w:bottom w:val="single" w:sz="4" w:space="0" w:color="auto"/>
              <w:right w:val="single" w:sz="4" w:space="0" w:color="auto"/>
            </w:tcBorders>
            <w:shd w:val="clear" w:color="auto" w:fill="auto"/>
            <w:vAlign w:val="center"/>
            <w:hideMark/>
          </w:tcPr>
          <w:p w14:paraId="49CC08A3"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Ceahlău</w:t>
            </w:r>
          </w:p>
        </w:tc>
        <w:tc>
          <w:tcPr>
            <w:tcW w:w="3289" w:type="dxa"/>
            <w:tcBorders>
              <w:top w:val="nil"/>
              <w:left w:val="nil"/>
              <w:bottom w:val="single" w:sz="4" w:space="0" w:color="auto"/>
              <w:right w:val="single" w:sz="4" w:space="0" w:color="auto"/>
            </w:tcBorders>
            <w:shd w:val="clear" w:color="auto" w:fill="auto"/>
            <w:vAlign w:val="center"/>
            <w:hideMark/>
          </w:tcPr>
          <w:p w14:paraId="3374427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Național Ceahlău</w:t>
            </w:r>
          </w:p>
        </w:tc>
        <w:tc>
          <w:tcPr>
            <w:tcW w:w="4429" w:type="dxa"/>
            <w:tcBorders>
              <w:top w:val="nil"/>
              <w:left w:val="nil"/>
              <w:bottom w:val="single" w:sz="4" w:space="0" w:color="auto"/>
              <w:right w:val="single" w:sz="4" w:space="0" w:color="auto"/>
            </w:tcBorders>
            <w:shd w:val="clear" w:color="auto" w:fill="auto"/>
            <w:vAlign w:val="center"/>
            <w:hideMark/>
          </w:tcPr>
          <w:p w14:paraId="0E267C4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1934/2015 privind aprobarea Planului de management și a Regulamentului Parcului Național Ceahlău</w:t>
            </w:r>
          </w:p>
        </w:tc>
        <w:tc>
          <w:tcPr>
            <w:tcW w:w="1410" w:type="dxa"/>
            <w:tcBorders>
              <w:top w:val="nil"/>
              <w:left w:val="nil"/>
              <w:bottom w:val="single" w:sz="4" w:space="0" w:color="auto"/>
              <w:right w:val="single" w:sz="4" w:space="0" w:color="auto"/>
            </w:tcBorders>
            <w:shd w:val="clear" w:color="auto" w:fill="auto"/>
            <w:vAlign w:val="center"/>
            <w:hideMark/>
          </w:tcPr>
          <w:p w14:paraId="7579F68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145</w:t>
            </w:r>
          </w:p>
        </w:tc>
        <w:tc>
          <w:tcPr>
            <w:tcW w:w="1385" w:type="dxa"/>
            <w:tcBorders>
              <w:top w:val="nil"/>
              <w:left w:val="nil"/>
              <w:bottom w:val="single" w:sz="4" w:space="0" w:color="auto"/>
              <w:right w:val="single" w:sz="4" w:space="0" w:color="auto"/>
            </w:tcBorders>
            <w:shd w:val="clear" w:color="auto" w:fill="auto"/>
            <w:vAlign w:val="center"/>
            <w:hideMark/>
          </w:tcPr>
          <w:p w14:paraId="62F43B63"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25.02.2016</w:t>
            </w:r>
          </w:p>
        </w:tc>
      </w:tr>
      <w:tr w:rsidR="007549EF" w:rsidRPr="00156CA6" w14:paraId="645BEB06"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B765D9B"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6F1D282"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ROSCI0026</w:t>
            </w:r>
          </w:p>
        </w:tc>
        <w:tc>
          <w:tcPr>
            <w:tcW w:w="1550" w:type="dxa"/>
            <w:tcBorders>
              <w:top w:val="nil"/>
              <w:left w:val="nil"/>
              <w:bottom w:val="single" w:sz="4" w:space="0" w:color="auto"/>
              <w:right w:val="single" w:sz="4" w:space="0" w:color="auto"/>
            </w:tcBorders>
            <w:shd w:val="clear" w:color="auto" w:fill="auto"/>
            <w:vAlign w:val="center"/>
            <w:hideMark/>
          </w:tcPr>
          <w:p w14:paraId="26259ED8"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Cenaru</w:t>
            </w:r>
          </w:p>
        </w:tc>
        <w:tc>
          <w:tcPr>
            <w:tcW w:w="3289" w:type="dxa"/>
            <w:tcBorders>
              <w:top w:val="nil"/>
              <w:left w:val="nil"/>
              <w:bottom w:val="single" w:sz="4" w:space="0" w:color="auto"/>
              <w:right w:val="single" w:sz="4" w:space="0" w:color="auto"/>
            </w:tcBorders>
            <w:shd w:val="clear" w:color="auto" w:fill="auto"/>
            <w:vAlign w:val="center"/>
            <w:hideMark/>
          </w:tcPr>
          <w:p w14:paraId="0C4B813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ROSCI0026 Cenaru și al Rezervației naturale Pădurea Cenaru - cod 2.815</w:t>
            </w:r>
          </w:p>
        </w:tc>
        <w:tc>
          <w:tcPr>
            <w:tcW w:w="4429" w:type="dxa"/>
            <w:tcBorders>
              <w:top w:val="nil"/>
              <w:left w:val="nil"/>
              <w:bottom w:val="single" w:sz="4" w:space="0" w:color="auto"/>
              <w:right w:val="single" w:sz="4" w:space="0" w:color="auto"/>
            </w:tcBorders>
            <w:shd w:val="clear" w:color="auto" w:fill="auto"/>
            <w:vAlign w:val="center"/>
            <w:hideMark/>
          </w:tcPr>
          <w:p w14:paraId="47A9C08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1077/2016 privind aprobarea Planului de Management și a Regulamentului sitului Natura 2000 ROSCI0026 Cenaru și al Rezervației naturale Pădurea Cenaru - cod 2.815</w:t>
            </w:r>
          </w:p>
        </w:tc>
        <w:tc>
          <w:tcPr>
            <w:tcW w:w="1410" w:type="dxa"/>
            <w:tcBorders>
              <w:top w:val="nil"/>
              <w:left w:val="nil"/>
              <w:bottom w:val="single" w:sz="4" w:space="0" w:color="auto"/>
              <w:right w:val="single" w:sz="4" w:space="0" w:color="auto"/>
            </w:tcBorders>
            <w:shd w:val="clear" w:color="auto" w:fill="auto"/>
            <w:vAlign w:val="center"/>
            <w:hideMark/>
          </w:tcPr>
          <w:p w14:paraId="564CAE53"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732</w:t>
            </w:r>
          </w:p>
        </w:tc>
        <w:tc>
          <w:tcPr>
            <w:tcW w:w="1385" w:type="dxa"/>
            <w:tcBorders>
              <w:top w:val="nil"/>
              <w:left w:val="nil"/>
              <w:bottom w:val="single" w:sz="4" w:space="0" w:color="auto"/>
              <w:right w:val="single" w:sz="4" w:space="0" w:color="auto"/>
            </w:tcBorders>
            <w:shd w:val="clear" w:color="auto" w:fill="auto"/>
            <w:vAlign w:val="center"/>
            <w:hideMark/>
          </w:tcPr>
          <w:p w14:paraId="56C87C7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21.09.2016</w:t>
            </w:r>
          </w:p>
        </w:tc>
      </w:tr>
      <w:tr w:rsidR="007549EF" w:rsidRPr="00156CA6" w14:paraId="1113195C"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5542071"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76D7207"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ROSCI0027</w:t>
            </w:r>
          </w:p>
        </w:tc>
        <w:tc>
          <w:tcPr>
            <w:tcW w:w="1550" w:type="dxa"/>
            <w:tcBorders>
              <w:top w:val="nil"/>
              <w:left w:val="nil"/>
              <w:bottom w:val="single" w:sz="4" w:space="0" w:color="auto"/>
              <w:right w:val="single" w:sz="4" w:space="0" w:color="auto"/>
            </w:tcBorders>
            <w:shd w:val="clear" w:color="auto" w:fill="auto"/>
            <w:vAlign w:val="center"/>
            <w:hideMark/>
          </w:tcPr>
          <w:p w14:paraId="3CBC74B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Cheile Bicazului - Hășmaș</w:t>
            </w:r>
          </w:p>
        </w:tc>
        <w:tc>
          <w:tcPr>
            <w:tcW w:w="3289" w:type="dxa"/>
            <w:tcBorders>
              <w:top w:val="nil"/>
              <w:left w:val="nil"/>
              <w:bottom w:val="single" w:sz="4" w:space="0" w:color="auto"/>
              <w:right w:val="single" w:sz="4" w:space="0" w:color="auto"/>
            </w:tcBorders>
            <w:shd w:val="clear" w:color="auto" w:fill="auto"/>
            <w:vAlign w:val="center"/>
            <w:hideMark/>
          </w:tcPr>
          <w:p w14:paraId="24D6B28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Național Cheile Bicazului-Hășmaș și al siturilor Natura 2000 ROSCI0027 și ROSPA0018 Cheile Bicazului-Hășmaș (fără suprafața de suprapunere cu ROSCI0033 Cheile Șugăului-Munticelu)</w:t>
            </w:r>
          </w:p>
        </w:tc>
        <w:tc>
          <w:tcPr>
            <w:tcW w:w="4429" w:type="dxa"/>
            <w:tcBorders>
              <w:top w:val="nil"/>
              <w:left w:val="nil"/>
              <w:bottom w:val="single" w:sz="4" w:space="0" w:color="auto"/>
              <w:right w:val="single" w:sz="4" w:space="0" w:color="auto"/>
            </w:tcBorders>
            <w:shd w:val="clear" w:color="auto" w:fill="auto"/>
            <w:vAlign w:val="center"/>
            <w:hideMark/>
          </w:tcPr>
          <w:p w14:paraId="5B8CA0C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1523/2016 privind aprobarea Planului de management și a Regulamentului Parcului Național Cheile Bicazului-Hășmaș și al siturilor Natura 2000 ROSCI0027 și ROSPA0018 Cheile Bicazului-Hășmaș (fără suprafața de suprapunere cu ROSCI0033 Cheile șugăului-Munticelu)</w:t>
            </w:r>
          </w:p>
        </w:tc>
        <w:tc>
          <w:tcPr>
            <w:tcW w:w="1410" w:type="dxa"/>
            <w:tcBorders>
              <w:top w:val="nil"/>
              <w:left w:val="nil"/>
              <w:bottom w:val="single" w:sz="4" w:space="0" w:color="auto"/>
              <w:right w:val="single" w:sz="4" w:space="0" w:color="auto"/>
            </w:tcBorders>
            <w:shd w:val="clear" w:color="auto" w:fill="auto"/>
            <w:vAlign w:val="center"/>
            <w:hideMark/>
          </w:tcPr>
          <w:p w14:paraId="3D014FD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761</w:t>
            </w:r>
          </w:p>
        </w:tc>
        <w:tc>
          <w:tcPr>
            <w:tcW w:w="1385" w:type="dxa"/>
            <w:tcBorders>
              <w:top w:val="nil"/>
              <w:left w:val="nil"/>
              <w:bottom w:val="single" w:sz="4" w:space="0" w:color="auto"/>
              <w:right w:val="single" w:sz="4" w:space="0" w:color="auto"/>
            </w:tcBorders>
            <w:shd w:val="clear" w:color="auto" w:fill="auto"/>
            <w:vAlign w:val="center"/>
            <w:hideMark/>
          </w:tcPr>
          <w:p w14:paraId="766162A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29.09.2016</w:t>
            </w:r>
          </w:p>
        </w:tc>
      </w:tr>
      <w:tr w:rsidR="007549EF" w:rsidRPr="00156CA6" w14:paraId="23983081"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4C08CCE"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9E67F06"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ROSCI0028</w:t>
            </w:r>
          </w:p>
        </w:tc>
        <w:tc>
          <w:tcPr>
            <w:tcW w:w="1550" w:type="dxa"/>
            <w:tcBorders>
              <w:top w:val="nil"/>
              <w:left w:val="nil"/>
              <w:bottom w:val="single" w:sz="4" w:space="0" w:color="auto"/>
              <w:right w:val="single" w:sz="4" w:space="0" w:color="auto"/>
            </w:tcBorders>
            <w:shd w:val="clear" w:color="auto" w:fill="auto"/>
            <w:vAlign w:val="center"/>
            <w:hideMark/>
          </w:tcPr>
          <w:p w14:paraId="6AA3C7E4"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Cheile Cernei</w:t>
            </w:r>
          </w:p>
        </w:tc>
        <w:tc>
          <w:tcPr>
            <w:tcW w:w="3289" w:type="dxa"/>
            <w:tcBorders>
              <w:top w:val="nil"/>
              <w:left w:val="nil"/>
              <w:bottom w:val="single" w:sz="4" w:space="0" w:color="auto"/>
              <w:right w:val="single" w:sz="4" w:space="0" w:color="auto"/>
            </w:tcBorders>
            <w:shd w:val="clear" w:color="auto" w:fill="auto"/>
            <w:vAlign w:val="center"/>
            <w:hideMark/>
          </w:tcPr>
          <w:p w14:paraId="2838774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Național Domogled-Valea Cernei și al siturilor Natura 2000 ROSCI0069 și ROSPA0035</w:t>
            </w:r>
          </w:p>
        </w:tc>
        <w:tc>
          <w:tcPr>
            <w:tcW w:w="4429" w:type="dxa"/>
            <w:tcBorders>
              <w:top w:val="nil"/>
              <w:left w:val="nil"/>
              <w:bottom w:val="single" w:sz="4" w:space="0" w:color="auto"/>
              <w:right w:val="single" w:sz="4" w:space="0" w:color="auto"/>
            </w:tcBorders>
            <w:shd w:val="clear" w:color="auto" w:fill="auto"/>
            <w:vAlign w:val="center"/>
            <w:hideMark/>
          </w:tcPr>
          <w:p w14:paraId="1945C06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1121/2016 privind aprobarea Planului de Management și a Regulamentului Parcului Național Domogled-Valea Cernei și al siturilor Natura 2000 ROSCI0069 și ROSPA0035</w:t>
            </w:r>
          </w:p>
        </w:tc>
        <w:tc>
          <w:tcPr>
            <w:tcW w:w="1410" w:type="dxa"/>
            <w:tcBorders>
              <w:top w:val="nil"/>
              <w:left w:val="nil"/>
              <w:bottom w:val="single" w:sz="4" w:space="0" w:color="auto"/>
              <w:right w:val="single" w:sz="4" w:space="0" w:color="auto"/>
            </w:tcBorders>
            <w:shd w:val="clear" w:color="auto" w:fill="auto"/>
            <w:vAlign w:val="center"/>
            <w:hideMark/>
          </w:tcPr>
          <w:p w14:paraId="23F2294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797</w:t>
            </w:r>
          </w:p>
        </w:tc>
        <w:tc>
          <w:tcPr>
            <w:tcW w:w="1385" w:type="dxa"/>
            <w:tcBorders>
              <w:top w:val="nil"/>
              <w:left w:val="nil"/>
              <w:bottom w:val="single" w:sz="4" w:space="0" w:color="auto"/>
              <w:right w:val="single" w:sz="4" w:space="0" w:color="auto"/>
            </w:tcBorders>
            <w:shd w:val="clear" w:color="auto" w:fill="auto"/>
            <w:vAlign w:val="center"/>
            <w:hideMark/>
          </w:tcPr>
          <w:p w14:paraId="1C271D3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10.10.2016</w:t>
            </w:r>
          </w:p>
        </w:tc>
      </w:tr>
      <w:tr w:rsidR="007549EF" w:rsidRPr="00156CA6" w14:paraId="360BEF71"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0898BD3"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7C5D1A7"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ROSCI0031</w:t>
            </w:r>
          </w:p>
        </w:tc>
        <w:tc>
          <w:tcPr>
            <w:tcW w:w="1550" w:type="dxa"/>
            <w:tcBorders>
              <w:top w:val="nil"/>
              <w:left w:val="nil"/>
              <w:bottom w:val="single" w:sz="4" w:space="0" w:color="auto"/>
              <w:right w:val="single" w:sz="4" w:space="0" w:color="auto"/>
            </w:tcBorders>
            <w:shd w:val="clear" w:color="auto" w:fill="auto"/>
            <w:vAlign w:val="center"/>
            <w:hideMark/>
          </w:tcPr>
          <w:p w14:paraId="5B08CFC1"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Cheile Nerei - Beușnița</w:t>
            </w:r>
          </w:p>
        </w:tc>
        <w:tc>
          <w:tcPr>
            <w:tcW w:w="3289" w:type="dxa"/>
            <w:tcBorders>
              <w:top w:val="nil"/>
              <w:left w:val="nil"/>
              <w:bottom w:val="single" w:sz="4" w:space="0" w:color="auto"/>
              <w:right w:val="single" w:sz="4" w:space="0" w:color="auto"/>
            </w:tcBorders>
            <w:shd w:val="clear" w:color="auto" w:fill="auto"/>
            <w:vAlign w:val="center"/>
            <w:hideMark/>
          </w:tcPr>
          <w:p w14:paraId="7C17020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al Parcului Național Cheile Nerei-Beușnișa și al </w:t>
            </w:r>
            <w:r w:rsidRPr="00156CA6">
              <w:rPr>
                <w:rFonts w:ascii="Times New Roman" w:hAnsi="Times New Roman" w:cs="Times New Roman"/>
                <w:sz w:val="18"/>
                <w:szCs w:val="18"/>
                <w:lang w:val="ro-RO" w:eastAsia="ro-RO"/>
              </w:rPr>
              <w:lastRenderedPageBreak/>
              <w:t>siturilor Natura 2000 ROSCI0031 Cheile Nerei-Beușnița și ROSPA0020 Cheile Nerei-Beușnița</w:t>
            </w:r>
          </w:p>
        </w:tc>
        <w:tc>
          <w:tcPr>
            <w:tcW w:w="4429" w:type="dxa"/>
            <w:tcBorders>
              <w:top w:val="nil"/>
              <w:left w:val="nil"/>
              <w:bottom w:val="single" w:sz="4" w:space="0" w:color="auto"/>
              <w:right w:val="single" w:sz="4" w:space="0" w:color="auto"/>
            </w:tcBorders>
            <w:shd w:val="clear" w:color="auto" w:fill="auto"/>
            <w:vAlign w:val="center"/>
            <w:hideMark/>
          </w:tcPr>
          <w:p w14:paraId="19B54AA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 xml:space="preserve">Ordinul ministrului mediului, apelor și pădurilor nr. 1642/2016 privind aprobarea Planului de management și a </w:t>
            </w:r>
            <w:r w:rsidRPr="00156CA6">
              <w:rPr>
                <w:rFonts w:ascii="Times New Roman" w:hAnsi="Times New Roman" w:cs="Times New Roman"/>
                <w:sz w:val="18"/>
                <w:szCs w:val="18"/>
                <w:lang w:val="ro-RO" w:eastAsia="ro-RO"/>
              </w:rPr>
              <w:lastRenderedPageBreak/>
              <w:t>Regulamentului Parcului Național Cheile Nerei-Beușnișa și al siturilor Natura 2000 ROSCI0031 Cheile Nerei-Beușnița și ROSPA0020 Cheile Nerei-Beușnița</w:t>
            </w:r>
          </w:p>
        </w:tc>
        <w:tc>
          <w:tcPr>
            <w:tcW w:w="1410" w:type="dxa"/>
            <w:tcBorders>
              <w:top w:val="nil"/>
              <w:left w:val="nil"/>
              <w:bottom w:val="single" w:sz="4" w:space="0" w:color="auto"/>
              <w:right w:val="single" w:sz="4" w:space="0" w:color="auto"/>
            </w:tcBorders>
            <w:shd w:val="clear" w:color="auto" w:fill="auto"/>
            <w:vAlign w:val="center"/>
            <w:hideMark/>
          </w:tcPr>
          <w:p w14:paraId="5AFE354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844</w:t>
            </w:r>
          </w:p>
        </w:tc>
        <w:tc>
          <w:tcPr>
            <w:tcW w:w="1385" w:type="dxa"/>
            <w:tcBorders>
              <w:top w:val="nil"/>
              <w:left w:val="nil"/>
              <w:bottom w:val="single" w:sz="4" w:space="0" w:color="auto"/>
              <w:right w:val="single" w:sz="4" w:space="0" w:color="auto"/>
            </w:tcBorders>
            <w:shd w:val="clear" w:color="auto" w:fill="auto"/>
            <w:vAlign w:val="center"/>
            <w:hideMark/>
          </w:tcPr>
          <w:p w14:paraId="654F80C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25.10.2016</w:t>
            </w:r>
          </w:p>
        </w:tc>
      </w:tr>
      <w:tr w:rsidR="007549EF" w:rsidRPr="00156CA6" w14:paraId="7BE7F54F"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2ED8EC8"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E8B4221"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ROSCI0032</w:t>
            </w:r>
          </w:p>
        </w:tc>
        <w:tc>
          <w:tcPr>
            <w:tcW w:w="1550" w:type="dxa"/>
            <w:tcBorders>
              <w:top w:val="nil"/>
              <w:left w:val="nil"/>
              <w:bottom w:val="single" w:sz="4" w:space="0" w:color="auto"/>
              <w:right w:val="single" w:sz="4" w:space="0" w:color="auto"/>
            </w:tcBorders>
            <w:shd w:val="clear" w:color="auto" w:fill="auto"/>
            <w:vAlign w:val="center"/>
            <w:hideMark/>
          </w:tcPr>
          <w:p w14:paraId="6F74E406"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Cheile Rudăriei</w:t>
            </w:r>
          </w:p>
        </w:tc>
        <w:tc>
          <w:tcPr>
            <w:tcW w:w="3289" w:type="dxa"/>
            <w:tcBorders>
              <w:top w:val="nil"/>
              <w:left w:val="nil"/>
              <w:bottom w:val="single" w:sz="4" w:space="0" w:color="auto"/>
              <w:right w:val="single" w:sz="4" w:space="0" w:color="auto"/>
            </w:tcBorders>
            <w:shd w:val="clear" w:color="auto" w:fill="auto"/>
            <w:vAlign w:val="center"/>
            <w:hideMark/>
          </w:tcPr>
          <w:p w14:paraId="725CAAA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Rezervației Naturale și Sitului Natura 2000 ROSCI0032 Cheile Rudăriei</w:t>
            </w:r>
          </w:p>
        </w:tc>
        <w:tc>
          <w:tcPr>
            <w:tcW w:w="4429" w:type="dxa"/>
            <w:tcBorders>
              <w:top w:val="nil"/>
              <w:left w:val="nil"/>
              <w:bottom w:val="single" w:sz="4" w:space="0" w:color="auto"/>
              <w:right w:val="single" w:sz="4" w:space="0" w:color="auto"/>
            </w:tcBorders>
            <w:shd w:val="clear" w:color="auto" w:fill="auto"/>
            <w:vAlign w:val="center"/>
            <w:hideMark/>
          </w:tcPr>
          <w:p w14:paraId="680B6E8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1187/2016 privind aprobarea Planului de Management al Rezervației Naturale și Sitului Natura 2000 ROSCI0032 Cheile Rudăriei</w:t>
            </w:r>
          </w:p>
        </w:tc>
        <w:tc>
          <w:tcPr>
            <w:tcW w:w="1410" w:type="dxa"/>
            <w:tcBorders>
              <w:top w:val="nil"/>
              <w:left w:val="nil"/>
              <w:bottom w:val="single" w:sz="4" w:space="0" w:color="auto"/>
              <w:right w:val="single" w:sz="4" w:space="0" w:color="auto"/>
            </w:tcBorders>
            <w:shd w:val="clear" w:color="auto" w:fill="auto"/>
            <w:vAlign w:val="center"/>
            <w:hideMark/>
          </w:tcPr>
          <w:p w14:paraId="199B40B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794</w:t>
            </w:r>
          </w:p>
        </w:tc>
        <w:tc>
          <w:tcPr>
            <w:tcW w:w="1385" w:type="dxa"/>
            <w:tcBorders>
              <w:top w:val="nil"/>
              <w:left w:val="nil"/>
              <w:bottom w:val="single" w:sz="4" w:space="0" w:color="auto"/>
              <w:right w:val="single" w:sz="4" w:space="0" w:color="auto"/>
            </w:tcBorders>
            <w:shd w:val="clear" w:color="auto" w:fill="auto"/>
            <w:vAlign w:val="center"/>
            <w:hideMark/>
          </w:tcPr>
          <w:p w14:paraId="740EEEB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10.10.2016</w:t>
            </w:r>
          </w:p>
        </w:tc>
      </w:tr>
      <w:tr w:rsidR="007549EF" w:rsidRPr="00156CA6" w14:paraId="0CF32C90"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CBABF07"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33F359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ROSCI0033</w:t>
            </w:r>
          </w:p>
        </w:tc>
        <w:tc>
          <w:tcPr>
            <w:tcW w:w="1550" w:type="dxa"/>
            <w:tcBorders>
              <w:top w:val="nil"/>
              <w:left w:val="nil"/>
              <w:bottom w:val="single" w:sz="4" w:space="0" w:color="auto"/>
              <w:right w:val="single" w:sz="4" w:space="0" w:color="auto"/>
            </w:tcBorders>
            <w:shd w:val="clear" w:color="auto" w:fill="auto"/>
            <w:vAlign w:val="center"/>
            <w:hideMark/>
          </w:tcPr>
          <w:p w14:paraId="5AF8286A"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Cheile Șugăului - Munticelu</w:t>
            </w:r>
          </w:p>
        </w:tc>
        <w:tc>
          <w:tcPr>
            <w:tcW w:w="3289" w:type="dxa"/>
            <w:tcBorders>
              <w:top w:val="nil"/>
              <w:left w:val="nil"/>
              <w:bottom w:val="single" w:sz="4" w:space="0" w:color="auto"/>
              <w:right w:val="single" w:sz="4" w:space="0" w:color="auto"/>
            </w:tcBorders>
            <w:shd w:val="clear" w:color="auto" w:fill="auto"/>
            <w:vAlign w:val="center"/>
            <w:hideMark/>
          </w:tcPr>
          <w:p w14:paraId="7D3351D5"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 xml:space="preserve">Planul de management al siturilor Natura 2000 ROSCI0033 Cheile Șugăului-Munticelul și ROSPA0018 Cheile Bicazului-Hășmaș </w:t>
            </w:r>
          </w:p>
        </w:tc>
        <w:tc>
          <w:tcPr>
            <w:tcW w:w="4429" w:type="dxa"/>
            <w:tcBorders>
              <w:top w:val="nil"/>
              <w:left w:val="nil"/>
              <w:bottom w:val="single" w:sz="4" w:space="0" w:color="auto"/>
              <w:right w:val="single" w:sz="4" w:space="0" w:color="auto"/>
            </w:tcBorders>
            <w:shd w:val="clear" w:color="auto" w:fill="auto"/>
            <w:vAlign w:val="center"/>
            <w:hideMark/>
          </w:tcPr>
          <w:p w14:paraId="34D744BA"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 xml:space="preserve">Ordinul ministrului mediului, apelor și pădurilor nr. 1223/2016 privind aprobarea Planului de management și a Regulamentului siturilor Natura 2000 ROSCI0033 Cheile Șugăului-Munticelul și ROSPA0018 Cheile Bicazului-Hășmaș </w:t>
            </w:r>
          </w:p>
        </w:tc>
        <w:tc>
          <w:tcPr>
            <w:tcW w:w="1410" w:type="dxa"/>
            <w:tcBorders>
              <w:top w:val="nil"/>
              <w:left w:val="nil"/>
              <w:bottom w:val="single" w:sz="4" w:space="0" w:color="auto"/>
              <w:right w:val="single" w:sz="4" w:space="0" w:color="auto"/>
            </w:tcBorders>
            <w:shd w:val="clear" w:color="auto" w:fill="auto"/>
            <w:vAlign w:val="center"/>
            <w:hideMark/>
          </w:tcPr>
          <w:p w14:paraId="4174603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1028bis</w:t>
            </w:r>
          </w:p>
        </w:tc>
        <w:tc>
          <w:tcPr>
            <w:tcW w:w="1385" w:type="dxa"/>
            <w:tcBorders>
              <w:top w:val="nil"/>
              <w:left w:val="nil"/>
              <w:bottom w:val="single" w:sz="4" w:space="0" w:color="auto"/>
              <w:right w:val="single" w:sz="4" w:space="0" w:color="auto"/>
            </w:tcBorders>
            <w:shd w:val="clear" w:color="auto" w:fill="auto"/>
            <w:vAlign w:val="center"/>
            <w:hideMark/>
          </w:tcPr>
          <w:p w14:paraId="289C3D9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21.12.2016</w:t>
            </w:r>
          </w:p>
        </w:tc>
      </w:tr>
      <w:tr w:rsidR="007549EF" w:rsidRPr="00156CA6" w14:paraId="4B49A4D2"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80142F6"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372CF7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ROSCI0034</w:t>
            </w:r>
          </w:p>
        </w:tc>
        <w:tc>
          <w:tcPr>
            <w:tcW w:w="1550" w:type="dxa"/>
            <w:tcBorders>
              <w:top w:val="nil"/>
              <w:left w:val="nil"/>
              <w:bottom w:val="single" w:sz="4" w:space="0" w:color="auto"/>
              <w:right w:val="single" w:sz="4" w:space="0" w:color="auto"/>
            </w:tcBorders>
            <w:shd w:val="clear" w:color="auto" w:fill="auto"/>
            <w:vAlign w:val="center"/>
            <w:hideMark/>
          </w:tcPr>
          <w:p w14:paraId="368E5BAE"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Cheile Turenilor</w:t>
            </w:r>
          </w:p>
        </w:tc>
        <w:tc>
          <w:tcPr>
            <w:tcW w:w="3289" w:type="dxa"/>
            <w:tcBorders>
              <w:top w:val="nil"/>
              <w:left w:val="nil"/>
              <w:bottom w:val="single" w:sz="4" w:space="0" w:color="auto"/>
              <w:right w:val="single" w:sz="4" w:space="0" w:color="auto"/>
            </w:tcBorders>
            <w:shd w:val="clear" w:color="auto" w:fill="auto"/>
            <w:vAlign w:val="center"/>
            <w:hideMark/>
          </w:tcPr>
          <w:p w14:paraId="0E5FEC5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ROSPA0087 Munții Trascăului, ROSCI0253 Trascău, ROSCI0300 Fânațele Pietroasa-Podeni, ROSCI0035 Cheile Turzii, ROSCI0034 Cheile Turenilor, precum și al celor 35 de arii naturale protejate de interes național de pe suprafaţa acestora</w:t>
            </w:r>
          </w:p>
        </w:tc>
        <w:tc>
          <w:tcPr>
            <w:tcW w:w="4429" w:type="dxa"/>
            <w:tcBorders>
              <w:top w:val="nil"/>
              <w:left w:val="nil"/>
              <w:bottom w:val="single" w:sz="4" w:space="0" w:color="auto"/>
              <w:right w:val="single" w:sz="4" w:space="0" w:color="auto"/>
            </w:tcBorders>
            <w:shd w:val="clear" w:color="auto" w:fill="auto"/>
            <w:vAlign w:val="center"/>
            <w:hideMark/>
          </w:tcPr>
          <w:p w14:paraId="10F9AB8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1526/2016 privind aprobarea Planului de management și a Regulamentului siturilor Natura 2000 ROSPA0087 Munții Trascăului, ROSCI0253 Trascău, ROSCI0300 Fânațele Pietroasa-Podeni, ROSCI0035 Cheile Turzii, ROSCI0034 Cheile Turenilor, precum și al celor 35 de arii naturale protejate de interes național de pe suprafaţa acestora</w:t>
            </w:r>
          </w:p>
        </w:tc>
        <w:tc>
          <w:tcPr>
            <w:tcW w:w="1410" w:type="dxa"/>
            <w:tcBorders>
              <w:top w:val="nil"/>
              <w:left w:val="nil"/>
              <w:bottom w:val="single" w:sz="4" w:space="0" w:color="auto"/>
              <w:right w:val="single" w:sz="4" w:space="0" w:color="auto"/>
            </w:tcBorders>
            <w:shd w:val="clear" w:color="auto" w:fill="auto"/>
            <w:vAlign w:val="center"/>
            <w:hideMark/>
          </w:tcPr>
          <w:p w14:paraId="55372F0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66</w:t>
            </w:r>
          </w:p>
        </w:tc>
        <w:tc>
          <w:tcPr>
            <w:tcW w:w="1385" w:type="dxa"/>
            <w:tcBorders>
              <w:top w:val="nil"/>
              <w:left w:val="nil"/>
              <w:bottom w:val="single" w:sz="4" w:space="0" w:color="auto"/>
              <w:right w:val="single" w:sz="4" w:space="0" w:color="auto"/>
            </w:tcBorders>
            <w:shd w:val="clear" w:color="auto" w:fill="auto"/>
            <w:vAlign w:val="center"/>
            <w:hideMark/>
          </w:tcPr>
          <w:p w14:paraId="4114854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26.01.2017</w:t>
            </w:r>
          </w:p>
        </w:tc>
      </w:tr>
      <w:tr w:rsidR="007549EF" w:rsidRPr="00156CA6" w14:paraId="67A3851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344F6AF"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7B89514"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ROSCI0035</w:t>
            </w:r>
          </w:p>
        </w:tc>
        <w:tc>
          <w:tcPr>
            <w:tcW w:w="1550" w:type="dxa"/>
            <w:tcBorders>
              <w:top w:val="nil"/>
              <w:left w:val="nil"/>
              <w:bottom w:val="single" w:sz="4" w:space="0" w:color="auto"/>
              <w:right w:val="single" w:sz="4" w:space="0" w:color="auto"/>
            </w:tcBorders>
            <w:shd w:val="clear" w:color="auto" w:fill="auto"/>
            <w:vAlign w:val="center"/>
            <w:hideMark/>
          </w:tcPr>
          <w:p w14:paraId="2F3C039F"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Cheile Turzii</w:t>
            </w:r>
          </w:p>
        </w:tc>
        <w:tc>
          <w:tcPr>
            <w:tcW w:w="3289" w:type="dxa"/>
            <w:tcBorders>
              <w:top w:val="nil"/>
              <w:left w:val="nil"/>
              <w:bottom w:val="single" w:sz="4" w:space="0" w:color="auto"/>
              <w:right w:val="single" w:sz="4" w:space="0" w:color="auto"/>
            </w:tcBorders>
            <w:shd w:val="clear" w:color="auto" w:fill="auto"/>
            <w:vAlign w:val="center"/>
            <w:hideMark/>
          </w:tcPr>
          <w:p w14:paraId="2C63BF0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ROSPA0087 Munții Trascăului, ROSCI0253 Trascău, ROSCI0300 Fânațele Pietroasa-Podeni, ROSCI0035 Cheile Turzii, ROSCI0034 Cheile Turenilor, precum și al celor 35 de arii naturale protejate de interes național de pe suprafaţa acestora</w:t>
            </w:r>
          </w:p>
        </w:tc>
        <w:tc>
          <w:tcPr>
            <w:tcW w:w="4429" w:type="dxa"/>
            <w:tcBorders>
              <w:top w:val="nil"/>
              <w:left w:val="nil"/>
              <w:bottom w:val="single" w:sz="4" w:space="0" w:color="auto"/>
              <w:right w:val="single" w:sz="4" w:space="0" w:color="auto"/>
            </w:tcBorders>
            <w:shd w:val="clear" w:color="auto" w:fill="auto"/>
            <w:vAlign w:val="center"/>
            <w:hideMark/>
          </w:tcPr>
          <w:p w14:paraId="09A5633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1526/2016 privind aprobarea Planului de management și a Regulamentului siturilor Natura 2000 ROSPA0087 Munții Trascăului, ROSCI0253 Trascău, ROSCI0300 Fânațele Pietroasa-Podeni, ROSCI0035 Cheile Turzii, ROSCI0034 Cheile Turenilor, precum și al celor 35 de arii naturale protejate de interes național de pe suprafaţa acestora</w:t>
            </w:r>
          </w:p>
        </w:tc>
        <w:tc>
          <w:tcPr>
            <w:tcW w:w="1410" w:type="dxa"/>
            <w:tcBorders>
              <w:top w:val="nil"/>
              <w:left w:val="nil"/>
              <w:bottom w:val="single" w:sz="4" w:space="0" w:color="auto"/>
              <w:right w:val="single" w:sz="4" w:space="0" w:color="auto"/>
            </w:tcBorders>
            <w:shd w:val="clear" w:color="auto" w:fill="auto"/>
            <w:vAlign w:val="center"/>
            <w:hideMark/>
          </w:tcPr>
          <w:p w14:paraId="28DAFFE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66</w:t>
            </w:r>
          </w:p>
        </w:tc>
        <w:tc>
          <w:tcPr>
            <w:tcW w:w="1385" w:type="dxa"/>
            <w:tcBorders>
              <w:top w:val="nil"/>
              <w:left w:val="nil"/>
              <w:bottom w:val="single" w:sz="4" w:space="0" w:color="auto"/>
              <w:right w:val="single" w:sz="4" w:space="0" w:color="auto"/>
            </w:tcBorders>
            <w:shd w:val="clear" w:color="auto" w:fill="auto"/>
            <w:vAlign w:val="center"/>
            <w:hideMark/>
          </w:tcPr>
          <w:p w14:paraId="7497339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26.01.2017</w:t>
            </w:r>
          </w:p>
        </w:tc>
      </w:tr>
      <w:tr w:rsidR="007549EF" w:rsidRPr="00156CA6" w14:paraId="764F15D9"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736B894"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953AFB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ROSCI0036</w:t>
            </w:r>
          </w:p>
        </w:tc>
        <w:tc>
          <w:tcPr>
            <w:tcW w:w="1550" w:type="dxa"/>
            <w:tcBorders>
              <w:top w:val="nil"/>
              <w:left w:val="nil"/>
              <w:bottom w:val="single" w:sz="4" w:space="0" w:color="auto"/>
              <w:right w:val="single" w:sz="4" w:space="0" w:color="auto"/>
            </w:tcBorders>
            <w:shd w:val="clear" w:color="auto" w:fill="auto"/>
            <w:vAlign w:val="center"/>
            <w:hideMark/>
          </w:tcPr>
          <w:p w14:paraId="7A89419E"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Cheile Vârghișului</w:t>
            </w:r>
          </w:p>
        </w:tc>
        <w:tc>
          <w:tcPr>
            <w:tcW w:w="3289" w:type="dxa"/>
            <w:tcBorders>
              <w:top w:val="nil"/>
              <w:left w:val="nil"/>
              <w:bottom w:val="single" w:sz="4" w:space="0" w:color="auto"/>
              <w:right w:val="single" w:sz="4" w:space="0" w:color="auto"/>
            </w:tcBorders>
            <w:shd w:val="clear" w:color="auto" w:fill="auto"/>
            <w:vAlign w:val="center"/>
            <w:hideMark/>
          </w:tcPr>
          <w:p w14:paraId="7EA73C7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ROSPA0027 Dealurile Homoroadelor și ROSCI0036 Cheile Vârghișului</w:t>
            </w:r>
          </w:p>
        </w:tc>
        <w:tc>
          <w:tcPr>
            <w:tcW w:w="4429" w:type="dxa"/>
            <w:tcBorders>
              <w:top w:val="nil"/>
              <w:left w:val="nil"/>
              <w:bottom w:val="single" w:sz="4" w:space="0" w:color="auto"/>
              <w:right w:val="single" w:sz="4" w:space="0" w:color="auto"/>
            </w:tcBorders>
            <w:shd w:val="clear" w:color="auto" w:fill="auto"/>
            <w:vAlign w:val="center"/>
            <w:hideMark/>
          </w:tcPr>
          <w:p w14:paraId="70C6803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996/2016 privind aprobarea Planului de management și a Regulamentului siturilor Natura 2000 ROSPA0027 Dealurile Homoroadelor și ROSCI0036 Cheile Vârghișului</w:t>
            </w:r>
          </w:p>
        </w:tc>
        <w:tc>
          <w:tcPr>
            <w:tcW w:w="1410" w:type="dxa"/>
            <w:tcBorders>
              <w:top w:val="nil"/>
              <w:left w:val="nil"/>
              <w:bottom w:val="single" w:sz="4" w:space="0" w:color="auto"/>
              <w:right w:val="single" w:sz="4" w:space="0" w:color="auto"/>
            </w:tcBorders>
            <w:shd w:val="clear" w:color="auto" w:fill="auto"/>
            <w:vAlign w:val="center"/>
            <w:hideMark/>
          </w:tcPr>
          <w:p w14:paraId="0A31644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540</w:t>
            </w:r>
          </w:p>
        </w:tc>
        <w:tc>
          <w:tcPr>
            <w:tcW w:w="1385" w:type="dxa"/>
            <w:tcBorders>
              <w:top w:val="nil"/>
              <w:left w:val="nil"/>
              <w:bottom w:val="single" w:sz="4" w:space="0" w:color="auto"/>
              <w:right w:val="single" w:sz="4" w:space="0" w:color="auto"/>
            </w:tcBorders>
            <w:shd w:val="clear" w:color="auto" w:fill="auto"/>
            <w:vAlign w:val="center"/>
            <w:hideMark/>
          </w:tcPr>
          <w:p w14:paraId="23E07E0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19.07.2016</w:t>
            </w:r>
          </w:p>
        </w:tc>
      </w:tr>
      <w:tr w:rsidR="007549EF" w:rsidRPr="00156CA6" w14:paraId="25B83E60"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3062117"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D30418E"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ROSCI0037</w:t>
            </w:r>
          </w:p>
        </w:tc>
        <w:tc>
          <w:tcPr>
            <w:tcW w:w="1550" w:type="dxa"/>
            <w:tcBorders>
              <w:top w:val="nil"/>
              <w:left w:val="nil"/>
              <w:bottom w:val="single" w:sz="4" w:space="0" w:color="auto"/>
              <w:right w:val="single" w:sz="4" w:space="0" w:color="auto"/>
            </w:tcBorders>
            <w:shd w:val="clear" w:color="auto" w:fill="auto"/>
            <w:vAlign w:val="center"/>
            <w:hideMark/>
          </w:tcPr>
          <w:p w14:paraId="2F4FA207"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Ciomad - Balvanyos</w:t>
            </w:r>
          </w:p>
        </w:tc>
        <w:tc>
          <w:tcPr>
            <w:tcW w:w="3289" w:type="dxa"/>
            <w:tcBorders>
              <w:top w:val="nil"/>
              <w:left w:val="nil"/>
              <w:bottom w:val="single" w:sz="4" w:space="0" w:color="auto"/>
              <w:right w:val="single" w:sz="4" w:space="0" w:color="auto"/>
            </w:tcBorders>
            <w:shd w:val="clear" w:color="auto" w:fill="auto"/>
            <w:vAlign w:val="center"/>
            <w:hideMark/>
          </w:tcPr>
          <w:p w14:paraId="1D07BE4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ROSCI0037 Ciomad Balvanyos</w:t>
            </w:r>
          </w:p>
        </w:tc>
        <w:tc>
          <w:tcPr>
            <w:tcW w:w="4429" w:type="dxa"/>
            <w:tcBorders>
              <w:top w:val="nil"/>
              <w:left w:val="nil"/>
              <w:bottom w:val="single" w:sz="4" w:space="0" w:color="auto"/>
              <w:right w:val="single" w:sz="4" w:space="0" w:color="auto"/>
            </w:tcBorders>
            <w:shd w:val="clear" w:color="auto" w:fill="auto"/>
            <w:vAlign w:val="center"/>
            <w:hideMark/>
          </w:tcPr>
          <w:p w14:paraId="4D1BC4E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141/2016 privind aprobarea Planului de management al sitului Natura 2000 ROSCI0037 Ciomad Balvanyos</w:t>
            </w:r>
          </w:p>
        </w:tc>
        <w:tc>
          <w:tcPr>
            <w:tcW w:w="1410" w:type="dxa"/>
            <w:tcBorders>
              <w:top w:val="nil"/>
              <w:left w:val="nil"/>
              <w:bottom w:val="single" w:sz="4" w:space="0" w:color="auto"/>
              <w:right w:val="single" w:sz="4" w:space="0" w:color="auto"/>
            </w:tcBorders>
            <w:shd w:val="clear" w:color="auto" w:fill="auto"/>
            <w:vAlign w:val="center"/>
            <w:hideMark/>
          </w:tcPr>
          <w:p w14:paraId="3D5D5EE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231</w:t>
            </w:r>
          </w:p>
        </w:tc>
        <w:tc>
          <w:tcPr>
            <w:tcW w:w="1385" w:type="dxa"/>
            <w:tcBorders>
              <w:top w:val="nil"/>
              <w:left w:val="nil"/>
              <w:bottom w:val="single" w:sz="4" w:space="0" w:color="auto"/>
              <w:right w:val="single" w:sz="4" w:space="0" w:color="auto"/>
            </w:tcBorders>
            <w:shd w:val="clear" w:color="auto" w:fill="auto"/>
            <w:vAlign w:val="center"/>
            <w:hideMark/>
          </w:tcPr>
          <w:p w14:paraId="420DC7D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29.03.2016</w:t>
            </w:r>
          </w:p>
        </w:tc>
      </w:tr>
      <w:tr w:rsidR="007549EF" w:rsidRPr="00156CA6" w14:paraId="7F7D2B1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83DB65A"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2896D7D"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ROSCI0039</w:t>
            </w:r>
          </w:p>
        </w:tc>
        <w:tc>
          <w:tcPr>
            <w:tcW w:w="1550" w:type="dxa"/>
            <w:tcBorders>
              <w:top w:val="nil"/>
              <w:left w:val="nil"/>
              <w:bottom w:val="single" w:sz="4" w:space="0" w:color="auto"/>
              <w:right w:val="single" w:sz="4" w:space="0" w:color="auto"/>
            </w:tcBorders>
            <w:shd w:val="clear" w:color="auto" w:fill="auto"/>
            <w:vAlign w:val="center"/>
            <w:hideMark/>
          </w:tcPr>
          <w:p w14:paraId="4D3A499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Ciuperceni - Desa</w:t>
            </w:r>
          </w:p>
        </w:tc>
        <w:tc>
          <w:tcPr>
            <w:tcW w:w="3289" w:type="dxa"/>
            <w:tcBorders>
              <w:top w:val="nil"/>
              <w:left w:val="nil"/>
              <w:bottom w:val="single" w:sz="4" w:space="0" w:color="auto"/>
              <w:right w:val="single" w:sz="4" w:space="0" w:color="auto"/>
            </w:tcBorders>
            <w:shd w:val="clear" w:color="auto" w:fill="auto"/>
            <w:vAlign w:val="center"/>
            <w:hideMark/>
          </w:tcPr>
          <w:p w14:paraId="50264FB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al ariilor naturale protejate ROSCI0039 Ciuperceni-Desa, ROSPA0013 Calafat-Ciuperceni-Dunăre, </w:t>
            </w:r>
            <w:r w:rsidRPr="00156CA6">
              <w:rPr>
                <w:rFonts w:ascii="Times New Roman" w:hAnsi="Times New Roman" w:cs="Times New Roman"/>
                <w:sz w:val="18"/>
                <w:szCs w:val="18"/>
                <w:lang w:val="ro-RO" w:eastAsia="ro-RO"/>
              </w:rPr>
              <w:lastRenderedPageBreak/>
              <w:t>2.392. Ciuperceni-Desa, 2.398. Balta Lată, 2.397. Balta Neagră</w:t>
            </w:r>
          </w:p>
        </w:tc>
        <w:tc>
          <w:tcPr>
            <w:tcW w:w="4429" w:type="dxa"/>
            <w:tcBorders>
              <w:top w:val="nil"/>
              <w:left w:val="nil"/>
              <w:bottom w:val="single" w:sz="4" w:space="0" w:color="auto"/>
              <w:right w:val="single" w:sz="4" w:space="0" w:color="auto"/>
            </w:tcBorders>
            <w:shd w:val="clear" w:color="auto" w:fill="auto"/>
            <w:vAlign w:val="center"/>
            <w:hideMark/>
          </w:tcPr>
          <w:p w14:paraId="68CD173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Ordinul ministrului mediului, apelor și pădurilor nr. 1248/2016 privind aprobarea Planului de management și a Regulamentului ariilor naturale protejate ROSCI0039 Ciuperceni-Desa, ROSPA0013 Calafat-Ciuperceni-</w:t>
            </w:r>
            <w:r w:rsidRPr="00156CA6">
              <w:rPr>
                <w:rFonts w:ascii="Times New Roman" w:hAnsi="Times New Roman" w:cs="Times New Roman"/>
                <w:sz w:val="18"/>
                <w:szCs w:val="18"/>
                <w:lang w:val="ro-RO" w:eastAsia="ro-RO"/>
              </w:rPr>
              <w:lastRenderedPageBreak/>
              <w:t>Dunăre, 2.392. Ciuperceni-Desa, 2.398. Balta Lată, 2.397. Balta Neagră</w:t>
            </w:r>
          </w:p>
        </w:tc>
        <w:tc>
          <w:tcPr>
            <w:tcW w:w="1410" w:type="dxa"/>
            <w:tcBorders>
              <w:top w:val="nil"/>
              <w:left w:val="nil"/>
              <w:bottom w:val="single" w:sz="4" w:space="0" w:color="auto"/>
              <w:right w:val="single" w:sz="4" w:space="0" w:color="auto"/>
            </w:tcBorders>
            <w:shd w:val="clear" w:color="auto" w:fill="auto"/>
            <w:vAlign w:val="center"/>
            <w:hideMark/>
          </w:tcPr>
          <w:p w14:paraId="1F007CD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26</w:t>
            </w:r>
          </w:p>
        </w:tc>
        <w:tc>
          <w:tcPr>
            <w:tcW w:w="1385" w:type="dxa"/>
            <w:tcBorders>
              <w:top w:val="nil"/>
              <w:left w:val="nil"/>
              <w:bottom w:val="single" w:sz="4" w:space="0" w:color="auto"/>
              <w:right w:val="single" w:sz="4" w:space="0" w:color="auto"/>
            </w:tcBorders>
            <w:shd w:val="clear" w:color="auto" w:fill="auto"/>
            <w:vAlign w:val="center"/>
            <w:hideMark/>
          </w:tcPr>
          <w:p w14:paraId="70C2E2A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10.01.2017</w:t>
            </w:r>
          </w:p>
        </w:tc>
      </w:tr>
      <w:tr w:rsidR="007549EF" w:rsidRPr="00156CA6" w14:paraId="4D3169A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FEB84F2"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958258A"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ROSCI0045</w:t>
            </w:r>
          </w:p>
        </w:tc>
        <w:tc>
          <w:tcPr>
            <w:tcW w:w="1550" w:type="dxa"/>
            <w:tcBorders>
              <w:top w:val="nil"/>
              <w:left w:val="nil"/>
              <w:bottom w:val="single" w:sz="4" w:space="0" w:color="auto"/>
              <w:right w:val="single" w:sz="4" w:space="0" w:color="auto"/>
            </w:tcBorders>
            <w:shd w:val="clear" w:color="auto" w:fill="auto"/>
            <w:vAlign w:val="center"/>
            <w:hideMark/>
          </w:tcPr>
          <w:p w14:paraId="15A4C8B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Coridorul Jiului</w:t>
            </w:r>
          </w:p>
        </w:tc>
        <w:tc>
          <w:tcPr>
            <w:tcW w:w="3289" w:type="dxa"/>
            <w:tcBorders>
              <w:top w:val="nil"/>
              <w:left w:val="nil"/>
              <w:bottom w:val="single" w:sz="4" w:space="0" w:color="auto"/>
              <w:right w:val="single" w:sz="4" w:space="0" w:color="auto"/>
            </w:tcBorders>
            <w:shd w:val="clear" w:color="auto" w:fill="auto"/>
            <w:vAlign w:val="center"/>
            <w:hideMark/>
          </w:tcPr>
          <w:p w14:paraId="6DB50D6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Integrat al ariilor naturale protejate ROSCI0045 - Coridorul Jiului, ROSPA0023 Confluența Jiu-Dunăre, ROSPA0010 Bistreț și Rezervațiile Naturale Locul Fosilifer Drănic - 2.391 și Pădurea Zăval - IV.33</w:t>
            </w:r>
          </w:p>
        </w:tc>
        <w:tc>
          <w:tcPr>
            <w:tcW w:w="4429" w:type="dxa"/>
            <w:tcBorders>
              <w:top w:val="nil"/>
              <w:left w:val="nil"/>
              <w:bottom w:val="single" w:sz="4" w:space="0" w:color="auto"/>
              <w:right w:val="single" w:sz="4" w:space="0" w:color="auto"/>
            </w:tcBorders>
            <w:shd w:val="clear" w:color="auto" w:fill="auto"/>
            <w:vAlign w:val="center"/>
            <w:hideMark/>
          </w:tcPr>
          <w:p w14:paraId="55D07BC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1645/2016 privind aprobarea Planului de management și a Regulamentului ariilor naturale protejate ROSCI0045 Coridorul Jiului, ROSPA0023 Confluența Jiu-Dunăre, ROSPA0010 Bistreț și Rezervațiile Naturale Locul Fosilifer Drănic - 2.391 și Pădurea Zăval - IV.33</w:t>
            </w:r>
          </w:p>
        </w:tc>
        <w:tc>
          <w:tcPr>
            <w:tcW w:w="1410" w:type="dxa"/>
            <w:tcBorders>
              <w:top w:val="nil"/>
              <w:left w:val="nil"/>
              <w:bottom w:val="single" w:sz="4" w:space="0" w:color="auto"/>
              <w:right w:val="single" w:sz="4" w:space="0" w:color="auto"/>
            </w:tcBorders>
            <w:shd w:val="clear" w:color="auto" w:fill="auto"/>
            <w:vAlign w:val="center"/>
            <w:hideMark/>
          </w:tcPr>
          <w:p w14:paraId="3A29DDF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799</w:t>
            </w:r>
          </w:p>
        </w:tc>
        <w:tc>
          <w:tcPr>
            <w:tcW w:w="1385" w:type="dxa"/>
            <w:tcBorders>
              <w:top w:val="nil"/>
              <w:left w:val="nil"/>
              <w:bottom w:val="single" w:sz="4" w:space="0" w:color="auto"/>
              <w:right w:val="single" w:sz="4" w:space="0" w:color="auto"/>
            </w:tcBorders>
            <w:shd w:val="clear" w:color="auto" w:fill="auto"/>
            <w:vAlign w:val="center"/>
            <w:hideMark/>
          </w:tcPr>
          <w:p w14:paraId="7334D73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11.10.2016</w:t>
            </w:r>
          </w:p>
        </w:tc>
      </w:tr>
      <w:tr w:rsidR="007549EF" w:rsidRPr="00156CA6" w14:paraId="1B5C313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BAF955E"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A022598"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ROSCI0046</w:t>
            </w:r>
          </w:p>
        </w:tc>
        <w:tc>
          <w:tcPr>
            <w:tcW w:w="1550" w:type="dxa"/>
            <w:tcBorders>
              <w:top w:val="nil"/>
              <w:left w:val="nil"/>
              <w:bottom w:val="single" w:sz="4" w:space="0" w:color="auto"/>
              <w:right w:val="single" w:sz="4" w:space="0" w:color="auto"/>
            </w:tcBorders>
            <w:shd w:val="clear" w:color="auto" w:fill="auto"/>
            <w:vAlign w:val="center"/>
            <w:hideMark/>
          </w:tcPr>
          <w:p w14:paraId="5F69082A"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Cozia</w:t>
            </w:r>
          </w:p>
        </w:tc>
        <w:tc>
          <w:tcPr>
            <w:tcW w:w="3289" w:type="dxa"/>
            <w:tcBorders>
              <w:top w:val="nil"/>
              <w:left w:val="nil"/>
              <w:bottom w:val="single" w:sz="4" w:space="0" w:color="auto"/>
              <w:right w:val="single" w:sz="4" w:space="0" w:color="auto"/>
            </w:tcBorders>
            <w:shd w:val="clear" w:color="auto" w:fill="auto"/>
            <w:vAlign w:val="center"/>
            <w:hideMark/>
          </w:tcPr>
          <w:p w14:paraId="5B6B2C3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Național Cozia și al siturilor Natura 2000 din zona acestuia ROSCI0046 Cozia și ROSPA0025 Cozia-Buila-Vânturarița</w:t>
            </w:r>
          </w:p>
        </w:tc>
        <w:tc>
          <w:tcPr>
            <w:tcW w:w="4429" w:type="dxa"/>
            <w:tcBorders>
              <w:top w:val="nil"/>
              <w:left w:val="nil"/>
              <w:bottom w:val="single" w:sz="4" w:space="0" w:color="auto"/>
              <w:right w:val="single" w:sz="4" w:space="0" w:color="auto"/>
            </w:tcBorders>
            <w:shd w:val="clear" w:color="auto" w:fill="auto"/>
            <w:vAlign w:val="center"/>
            <w:hideMark/>
          </w:tcPr>
          <w:p w14:paraId="398B341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1060/2016 privind aprobarea Planului de management și Regulamentului Parcului Național Cozia și al siturilor Natura 2000 din zona acestuia ROSCI0046 Cozia și ROSPA0025 Cozia-Buila-Vânturarița</w:t>
            </w:r>
          </w:p>
        </w:tc>
        <w:tc>
          <w:tcPr>
            <w:tcW w:w="1410" w:type="dxa"/>
            <w:tcBorders>
              <w:top w:val="nil"/>
              <w:left w:val="nil"/>
              <w:bottom w:val="single" w:sz="4" w:space="0" w:color="auto"/>
              <w:right w:val="single" w:sz="4" w:space="0" w:color="auto"/>
            </w:tcBorders>
            <w:shd w:val="clear" w:color="auto" w:fill="auto"/>
            <w:vAlign w:val="center"/>
            <w:hideMark/>
          </w:tcPr>
          <w:p w14:paraId="2C59F32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38</w:t>
            </w:r>
          </w:p>
        </w:tc>
        <w:tc>
          <w:tcPr>
            <w:tcW w:w="1385" w:type="dxa"/>
            <w:tcBorders>
              <w:top w:val="nil"/>
              <w:left w:val="nil"/>
              <w:bottom w:val="single" w:sz="4" w:space="0" w:color="auto"/>
              <w:right w:val="single" w:sz="4" w:space="0" w:color="auto"/>
            </w:tcBorders>
            <w:shd w:val="clear" w:color="auto" w:fill="auto"/>
            <w:vAlign w:val="center"/>
            <w:hideMark/>
          </w:tcPr>
          <w:p w14:paraId="11D1093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13.01.2017</w:t>
            </w:r>
          </w:p>
        </w:tc>
      </w:tr>
      <w:tr w:rsidR="007549EF" w:rsidRPr="00156CA6" w14:paraId="3898295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AD9E753"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48C1FC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ROSCI0047</w:t>
            </w:r>
          </w:p>
        </w:tc>
        <w:tc>
          <w:tcPr>
            <w:tcW w:w="1550" w:type="dxa"/>
            <w:tcBorders>
              <w:top w:val="nil"/>
              <w:left w:val="nil"/>
              <w:bottom w:val="single" w:sz="4" w:space="0" w:color="auto"/>
              <w:right w:val="single" w:sz="4" w:space="0" w:color="auto"/>
            </w:tcBorders>
            <w:shd w:val="clear" w:color="auto" w:fill="auto"/>
            <w:vAlign w:val="center"/>
            <w:hideMark/>
          </w:tcPr>
          <w:p w14:paraId="1EAC4A8C"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Creasta Nemirei</w:t>
            </w:r>
          </w:p>
        </w:tc>
        <w:tc>
          <w:tcPr>
            <w:tcW w:w="3289" w:type="dxa"/>
            <w:tcBorders>
              <w:top w:val="nil"/>
              <w:left w:val="nil"/>
              <w:bottom w:val="single" w:sz="4" w:space="0" w:color="auto"/>
              <w:right w:val="single" w:sz="4" w:space="0" w:color="auto"/>
            </w:tcBorders>
            <w:shd w:val="clear" w:color="auto" w:fill="auto"/>
            <w:vAlign w:val="center"/>
            <w:hideMark/>
          </w:tcPr>
          <w:p w14:paraId="52B49F3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ROSCI0047 Creasta Nemirei</w:t>
            </w:r>
          </w:p>
        </w:tc>
        <w:tc>
          <w:tcPr>
            <w:tcW w:w="4429" w:type="dxa"/>
            <w:tcBorders>
              <w:top w:val="nil"/>
              <w:left w:val="nil"/>
              <w:bottom w:val="single" w:sz="4" w:space="0" w:color="auto"/>
              <w:right w:val="single" w:sz="4" w:space="0" w:color="auto"/>
            </w:tcBorders>
            <w:shd w:val="clear" w:color="auto" w:fill="auto"/>
            <w:vAlign w:val="center"/>
            <w:hideMark/>
          </w:tcPr>
          <w:p w14:paraId="764E0B2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964/2016 privind aprobarea Planului de management și a Regulamentului sitului ROSCI0047 Creasta Nemirei</w:t>
            </w:r>
          </w:p>
        </w:tc>
        <w:tc>
          <w:tcPr>
            <w:tcW w:w="1410" w:type="dxa"/>
            <w:tcBorders>
              <w:top w:val="nil"/>
              <w:left w:val="nil"/>
              <w:bottom w:val="single" w:sz="4" w:space="0" w:color="auto"/>
              <w:right w:val="single" w:sz="4" w:space="0" w:color="auto"/>
            </w:tcBorders>
            <w:shd w:val="clear" w:color="auto" w:fill="auto"/>
            <w:vAlign w:val="center"/>
            <w:hideMark/>
          </w:tcPr>
          <w:p w14:paraId="2B0FAEA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946</w:t>
            </w:r>
          </w:p>
        </w:tc>
        <w:tc>
          <w:tcPr>
            <w:tcW w:w="1385" w:type="dxa"/>
            <w:tcBorders>
              <w:top w:val="nil"/>
              <w:left w:val="nil"/>
              <w:bottom w:val="single" w:sz="4" w:space="0" w:color="auto"/>
              <w:right w:val="single" w:sz="4" w:space="0" w:color="auto"/>
            </w:tcBorders>
            <w:shd w:val="clear" w:color="auto" w:fill="auto"/>
            <w:vAlign w:val="center"/>
            <w:hideMark/>
          </w:tcPr>
          <w:p w14:paraId="13AB95A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24.11.2016</w:t>
            </w:r>
          </w:p>
        </w:tc>
      </w:tr>
      <w:tr w:rsidR="007549EF" w:rsidRPr="00156CA6" w14:paraId="54D2B072"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076BF01"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68A5F62"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ROSCI0048</w:t>
            </w:r>
          </w:p>
        </w:tc>
        <w:tc>
          <w:tcPr>
            <w:tcW w:w="1550" w:type="dxa"/>
            <w:tcBorders>
              <w:top w:val="nil"/>
              <w:left w:val="nil"/>
              <w:bottom w:val="single" w:sz="4" w:space="0" w:color="auto"/>
              <w:right w:val="single" w:sz="4" w:space="0" w:color="auto"/>
            </w:tcBorders>
            <w:shd w:val="clear" w:color="auto" w:fill="auto"/>
            <w:vAlign w:val="center"/>
            <w:hideMark/>
          </w:tcPr>
          <w:p w14:paraId="2579FA2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Crișul Alb</w:t>
            </w:r>
          </w:p>
        </w:tc>
        <w:tc>
          <w:tcPr>
            <w:tcW w:w="3289" w:type="dxa"/>
            <w:tcBorders>
              <w:top w:val="nil"/>
              <w:left w:val="nil"/>
              <w:bottom w:val="single" w:sz="4" w:space="0" w:color="auto"/>
              <w:right w:val="single" w:sz="4" w:space="0" w:color="auto"/>
            </w:tcBorders>
            <w:shd w:val="clear" w:color="auto" w:fill="auto"/>
            <w:vAlign w:val="center"/>
            <w:hideMark/>
          </w:tcPr>
          <w:p w14:paraId="537EBC4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ROSPA0015 Câmpia Crișului Alb și Crișului Negru și ariile naturale protejate conexe</w:t>
            </w:r>
          </w:p>
        </w:tc>
        <w:tc>
          <w:tcPr>
            <w:tcW w:w="4429" w:type="dxa"/>
            <w:tcBorders>
              <w:top w:val="nil"/>
              <w:left w:val="nil"/>
              <w:bottom w:val="single" w:sz="4" w:space="0" w:color="auto"/>
              <w:right w:val="single" w:sz="4" w:space="0" w:color="auto"/>
            </w:tcBorders>
            <w:shd w:val="clear" w:color="auto" w:fill="auto"/>
            <w:vAlign w:val="center"/>
            <w:hideMark/>
          </w:tcPr>
          <w:p w14:paraId="4009D14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nr.1181/2016 privind aprobarea Planului de management și a Regulamentului sitului Natura 2000 ROSPA0015 Câmpia Crișului Alb și Crișului Negru și ariile naturale protejate conexe</w:t>
            </w:r>
          </w:p>
        </w:tc>
        <w:tc>
          <w:tcPr>
            <w:tcW w:w="1410" w:type="dxa"/>
            <w:tcBorders>
              <w:top w:val="nil"/>
              <w:left w:val="nil"/>
              <w:bottom w:val="single" w:sz="4" w:space="0" w:color="auto"/>
              <w:right w:val="single" w:sz="4" w:space="0" w:color="auto"/>
            </w:tcBorders>
            <w:shd w:val="clear" w:color="auto" w:fill="auto"/>
            <w:vAlign w:val="center"/>
            <w:hideMark/>
          </w:tcPr>
          <w:p w14:paraId="53AE505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808</w:t>
            </w:r>
          </w:p>
        </w:tc>
        <w:tc>
          <w:tcPr>
            <w:tcW w:w="1385" w:type="dxa"/>
            <w:tcBorders>
              <w:top w:val="nil"/>
              <w:left w:val="nil"/>
              <w:bottom w:val="single" w:sz="4" w:space="0" w:color="auto"/>
              <w:right w:val="single" w:sz="4" w:space="0" w:color="auto"/>
            </w:tcBorders>
            <w:shd w:val="clear" w:color="auto" w:fill="auto"/>
            <w:vAlign w:val="center"/>
            <w:hideMark/>
          </w:tcPr>
          <w:p w14:paraId="614CA7E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13.10.2016</w:t>
            </w:r>
          </w:p>
        </w:tc>
      </w:tr>
      <w:tr w:rsidR="007549EF" w:rsidRPr="00156CA6" w14:paraId="1D2DC421"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1C7E998"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D594070"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ROSCI0049</w:t>
            </w:r>
          </w:p>
        </w:tc>
        <w:tc>
          <w:tcPr>
            <w:tcW w:w="1550" w:type="dxa"/>
            <w:tcBorders>
              <w:top w:val="nil"/>
              <w:left w:val="nil"/>
              <w:bottom w:val="single" w:sz="4" w:space="0" w:color="auto"/>
              <w:right w:val="single" w:sz="4" w:space="0" w:color="auto"/>
            </w:tcBorders>
            <w:shd w:val="clear" w:color="auto" w:fill="auto"/>
            <w:vAlign w:val="center"/>
            <w:hideMark/>
          </w:tcPr>
          <w:p w14:paraId="4409E8D2"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Crișul Negru</w:t>
            </w:r>
          </w:p>
        </w:tc>
        <w:tc>
          <w:tcPr>
            <w:tcW w:w="3289" w:type="dxa"/>
            <w:tcBorders>
              <w:top w:val="nil"/>
              <w:left w:val="nil"/>
              <w:bottom w:val="single" w:sz="4" w:space="0" w:color="auto"/>
              <w:right w:val="single" w:sz="4" w:space="0" w:color="auto"/>
            </w:tcBorders>
            <w:shd w:val="clear" w:color="auto" w:fill="auto"/>
            <w:vAlign w:val="center"/>
            <w:hideMark/>
          </w:tcPr>
          <w:p w14:paraId="4B359BD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ROSCI0049 Crișul Negru</w:t>
            </w:r>
          </w:p>
        </w:tc>
        <w:tc>
          <w:tcPr>
            <w:tcW w:w="4429" w:type="dxa"/>
            <w:tcBorders>
              <w:top w:val="nil"/>
              <w:left w:val="nil"/>
              <w:bottom w:val="single" w:sz="4" w:space="0" w:color="auto"/>
              <w:right w:val="single" w:sz="4" w:space="0" w:color="auto"/>
            </w:tcBorders>
            <w:shd w:val="clear" w:color="auto" w:fill="auto"/>
            <w:vAlign w:val="center"/>
            <w:hideMark/>
          </w:tcPr>
          <w:p w14:paraId="62A8D2A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1074/2016 privind aprobarea Planului de management și a Regulamentului sitului de importanță comunitară ROSCI0049 Crișul Negru</w:t>
            </w:r>
          </w:p>
        </w:tc>
        <w:tc>
          <w:tcPr>
            <w:tcW w:w="1410" w:type="dxa"/>
            <w:tcBorders>
              <w:top w:val="nil"/>
              <w:left w:val="nil"/>
              <w:bottom w:val="single" w:sz="4" w:space="0" w:color="auto"/>
              <w:right w:val="single" w:sz="4" w:space="0" w:color="auto"/>
            </w:tcBorders>
            <w:shd w:val="clear" w:color="auto" w:fill="auto"/>
            <w:vAlign w:val="center"/>
            <w:hideMark/>
          </w:tcPr>
          <w:p w14:paraId="01A7714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610</w:t>
            </w:r>
          </w:p>
        </w:tc>
        <w:tc>
          <w:tcPr>
            <w:tcW w:w="1385" w:type="dxa"/>
            <w:tcBorders>
              <w:top w:val="nil"/>
              <w:left w:val="nil"/>
              <w:bottom w:val="single" w:sz="4" w:space="0" w:color="auto"/>
              <w:right w:val="single" w:sz="4" w:space="0" w:color="auto"/>
            </w:tcBorders>
            <w:shd w:val="clear" w:color="auto" w:fill="auto"/>
            <w:vAlign w:val="center"/>
            <w:hideMark/>
          </w:tcPr>
          <w:p w14:paraId="0FB13AE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10.08.2016</w:t>
            </w:r>
          </w:p>
        </w:tc>
      </w:tr>
      <w:tr w:rsidR="007549EF" w:rsidRPr="00156CA6" w14:paraId="17C09C1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FC9EFE7"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105652C"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ROSCI0050</w:t>
            </w:r>
          </w:p>
        </w:tc>
        <w:tc>
          <w:tcPr>
            <w:tcW w:w="1550" w:type="dxa"/>
            <w:tcBorders>
              <w:top w:val="nil"/>
              <w:left w:val="nil"/>
              <w:bottom w:val="single" w:sz="4" w:space="0" w:color="auto"/>
              <w:right w:val="single" w:sz="4" w:space="0" w:color="auto"/>
            </w:tcBorders>
            <w:shd w:val="clear" w:color="auto" w:fill="auto"/>
            <w:vAlign w:val="center"/>
            <w:hideMark/>
          </w:tcPr>
          <w:p w14:paraId="4707089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Crișul Repede amonte de Oradea</w:t>
            </w:r>
          </w:p>
        </w:tc>
        <w:tc>
          <w:tcPr>
            <w:tcW w:w="3289" w:type="dxa"/>
            <w:tcBorders>
              <w:top w:val="nil"/>
              <w:left w:val="nil"/>
              <w:bottom w:val="single" w:sz="4" w:space="0" w:color="auto"/>
              <w:right w:val="single" w:sz="4" w:space="0" w:color="auto"/>
            </w:tcBorders>
            <w:shd w:val="clear" w:color="auto" w:fill="auto"/>
            <w:vAlign w:val="center"/>
            <w:hideMark/>
          </w:tcPr>
          <w:p w14:paraId="73E1B79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al sitului de importanță comunitară ROSCI0050 Crișul Repede amonte de Oradea și ale ariei de protecție specială avifaunistică ROSPA0123 </w:t>
            </w:r>
          </w:p>
        </w:tc>
        <w:tc>
          <w:tcPr>
            <w:tcW w:w="4429" w:type="dxa"/>
            <w:tcBorders>
              <w:top w:val="nil"/>
              <w:left w:val="nil"/>
              <w:bottom w:val="single" w:sz="4" w:space="0" w:color="auto"/>
              <w:right w:val="single" w:sz="4" w:space="0" w:color="auto"/>
            </w:tcBorders>
            <w:shd w:val="clear" w:color="auto" w:fill="auto"/>
            <w:vAlign w:val="center"/>
            <w:hideMark/>
          </w:tcPr>
          <w:p w14:paraId="354CF14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1071/2016 privind aprobarea Planului de management și a Regulamentului sitului de importanță comunitară ROSCI0050 Crișul Repede amonte de Oradea și ale ariei de protecție specială avifaunistică ROSPA0123</w:t>
            </w:r>
          </w:p>
        </w:tc>
        <w:tc>
          <w:tcPr>
            <w:tcW w:w="1410" w:type="dxa"/>
            <w:tcBorders>
              <w:top w:val="nil"/>
              <w:left w:val="nil"/>
              <w:bottom w:val="single" w:sz="4" w:space="0" w:color="auto"/>
              <w:right w:val="single" w:sz="4" w:space="0" w:color="auto"/>
            </w:tcBorders>
            <w:shd w:val="clear" w:color="auto" w:fill="auto"/>
            <w:vAlign w:val="center"/>
            <w:hideMark/>
          </w:tcPr>
          <w:p w14:paraId="63D0E6F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611</w:t>
            </w:r>
          </w:p>
        </w:tc>
        <w:tc>
          <w:tcPr>
            <w:tcW w:w="1385" w:type="dxa"/>
            <w:tcBorders>
              <w:top w:val="nil"/>
              <w:left w:val="nil"/>
              <w:bottom w:val="single" w:sz="4" w:space="0" w:color="auto"/>
              <w:right w:val="single" w:sz="4" w:space="0" w:color="auto"/>
            </w:tcBorders>
            <w:shd w:val="clear" w:color="auto" w:fill="auto"/>
            <w:vAlign w:val="center"/>
            <w:hideMark/>
          </w:tcPr>
          <w:p w14:paraId="6039781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10.08.2016</w:t>
            </w:r>
          </w:p>
        </w:tc>
      </w:tr>
      <w:tr w:rsidR="007549EF" w:rsidRPr="00156CA6" w14:paraId="752EEE5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331E03F"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B74B750"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ROSCI0051</w:t>
            </w:r>
          </w:p>
        </w:tc>
        <w:tc>
          <w:tcPr>
            <w:tcW w:w="1550" w:type="dxa"/>
            <w:tcBorders>
              <w:top w:val="nil"/>
              <w:left w:val="nil"/>
              <w:bottom w:val="single" w:sz="4" w:space="0" w:color="auto"/>
              <w:right w:val="single" w:sz="4" w:space="0" w:color="auto"/>
            </w:tcBorders>
            <w:shd w:val="clear" w:color="auto" w:fill="auto"/>
            <w:vAlign w:val="center"/>
            <w:hideMark/>
          </w:tcPr>
          <w:p w14:paraId="07A95D85"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Cușma</w:t>
            </w:r>
          </w:p>
        </w:tc>
        <w:tc>
          <w:tcPr>
            <w:tcW w:w="3289" w:type="dxa"/>
            <w:tcBorders>
              <w:top w:val="nil"/>
              <w:left w:val="nil"/>
              <w:bottom w:val="single" w:sz="4" w:space="0" w:color="auto"/>
              <w:right w:val="single" w:sz="4" w:space="0" w:color="auto"/>
            </w:tcBorders>
            <w:shd w:val="clear" w:color="auto" w:fill="auto"/>
            <w:vAlign w:val="center"/>
            <w:hideMark/>
          </w:tcPr>
          <w:p w14:paraId="0775688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ROSCI0051 Cușma și al celor 9 arii naturale protejate de interes național incluse în sit</w:t>
            </w:r>
          </w:p>
        </w:tc>
        <w:tc>
          <w:tcPr>
            <w:tcW w:w="4429" w:type="dxa"/>
            <w:tcBorders>
              <w:top w:val="nil"/>
              <w:left w:val="nil"/>
              <w:bottom w:val="single" w:sz="4" w:space="0" w:color="auto"/>
              <w:right w:val="single" w:sz="4" w:space="0" w:color="auto"/>
            </w:tcBorders>
            <w:shd w:val="clear" w:color="auto" w:fill="auto"/>
            <w:vAlign w:val="center"/>
            <w:hideMark/>
          </w:tcPr>
          <w:p w14:paraId="3E38834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1026/2016 privind aprobarea Planului de management al sitului de importanță comunitară ROSCI0051 Cușma și al celor 9 arii naturale protejate de interes național incluse în sit</w:t>
            </w:r>
          </w:p>
        </w:tc>
        <w:tc>
          <w:tcPr>
            <w:tcW w:w="1410" w:type="dxa"/>
            <w:tcBorders>
              <w:top w:val="nil"/>
              <w:left w:val="nil"/>
              <w:bottom w:val="single" w:sz="4" w:space="0" w:color="auto"/>
              <w:right w:val="single" w:sz="4" w:space="0" w:color="auto"/>
            </w:tcBorders>
            <w:shd w:val="clear" w:color="auto" w:fill="auto"/>
            <w:vAlign w:val="center"/>
            <w:hideMark/>
          </w:tcPr>
          <w:p w14:paraId="1911DC8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600</w:t>
            </w:r>
          </w:p>
        </w:tc>
        <w:tc>
          <w:tcPr>
            <w:tcW w:w="1385" w:type="dxa"/>
            <w:tcBorders>
              <w:top w:val="nil"/>
              <w:left w:val="nil"/>
              <w:bottom w:val="single" w:sz="4" w:space="0" w:color="auto"/>
              <w:right w:val="single" w:sz="4" w:space="0" w:color="auto"/>
            </w:tcBorders>
            <w:shd w:val="clear" w:color="auto" w:fill="auto"/>
            <w:vAlign w:val="center"/>
            <w:hideMark/>
          </w:tcPr>
          <w:p w14:paraId="5D46837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08.08.2016</w:t>
            </w:r>
          </w:p>
        </w:tc>
      </w:tr>
      <w:tr w:rsidR="007549EF" w:rsidRPr="00156CA6" w14:paraId="748E23A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47B0FBF"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017E170"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ROSCI0053</w:t>
            </w:r>
          </w:p>
        </w:tc>
        <w:tc>
          <w:tcPr>
            <w:tcW w:w="1550" w:type="dxa"/>
            <w:tcBorders>
              <w:top w:val="nil"/>
              <w:left w:val="nil"/>
              <w:bottom w:val="single" w:sz="4" w:space="0" w:color="auto"/>
              <w:right w:val="single" w:sz="4" w:space="0" w:color="auto"/>
            </w:tcBorders>
            <w:shd w:val="clear" w:color="auto" w:fill="auto"/>
            <w:vAlign w:val="center"/>
            <w:hideMark/>
          </w:tcPr>
          <w:p w14:paraId="4F30515D"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Dealul Alah Bair</w:t>
            </w:r>
          </w:p>
        </w:tc>
        <w:tc>
          <w:tcPr>
            <w:tcW w:w="3289" w:type="dxa"/>
            <w:tcBorders>
              <w:top w:val="nil"/>
              <w:left w:val="nil"/>
              <w:bottom w:val="single" w:sz="4" w:space="0" w:color="auto"/>
              <w:right w:val="single" w:sz="4" w:space="0" w:color="auto"/>
            </w:tcBorders>
            <w:shd w:val="clear" w:color="auto" w:fill="auto"/>
            <w:vAlign w:val="center"/>
            <w:hideMark/>
          </w:tcPr>
          <w:p w14:paraId="0BAE482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pentru ariile naturale protejate: ROSCI0022 Canaralele Dunării, ROSCI0053 Dealul Allah Bair, ROSPA0002 Allah Bair-Capidava, ROSPA0017 Canaralele de la Hârșova, ROSPA0039 Dunăre-Ostroave, Reciful neojurasic de la Topalu - 2352, Reciful fosilifer Seimenii Mari - 2355, Dealul Allah Bair - 2367, Ostrovul Șoimul - IV.19, Celea Mare-Valea lui Ene - IV.24, Pădurea Cetate - IV.25, Pădurea Bratca - IV.26, Canaralele din Portul Hârșova - 2.369, Locul fosilifer Cernavodă - 2.534, Punctul fosilifer Movila Banului</w:t>
            </w:r>
          </w:p>
        </w:tc>
        <w:tc>
          <w:tcPr>
            <w:tcW w:w="4429" w:type="dxa"/>
            <w:tcBorders>
              <w:top w:val="nil"/>
              <w:left w:val="nil"/>
              <w:bottom w:val="single" w:sz="4" w:space="0" w:color="auto"/>
              <w:right w:val="single" w:sz="4" w:space="0" w:color="auto"/>
            </w:tcBorders>
            <w:shd w:val="clear" w:color="auto" w:fill="auto"/>
            <w:vAlign w:val="center"/>
            <w:hideMark/>
          </w:tcPr>
          <w:p w14:paraId="38130B8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1252/2016 privind aprobarea Planului de management pentru ariile naturale protejate: ROSCI0022 Canaralele Dunării, ROSCI0053 Dealul Allah Bair, ROSPA0002 Allah Bair-Capidava, ROSPA0017 Canaralele de la Hârșova, ROSPA0039 Dunăre-Ostroave, Reciful neojurasic de la Topalu - 2352, Reciful fosilifer Seimenii Mari - 2355, Dealul Allah Bair - 2367, Ostrovul Șoimul - IV.19, Celea Mare-Valea lui Ene - IV.24, Pădurea Cetate - IV.25, Pădurea Bratca - IV.26, Canaralele din Portul Hârșova - 2.369, Locul fosilifer Cernavodă - 2.534, Punctul fosilifer Movila Banului</w:t>
            </w:r>
          </w:p>
        </w:tc>
        <w:tc>
          <w:tcPr>
            <w:tcW w:w="1410" w:type="dxa"/>
            <w:tcBorders>
              <w:top w:val="nil"/>
              <w:left w:val="nil"/>
              <w:bottom w:val="single" w:sz="4" w:space="0" w:color="auto"/>
              <w:right w:val="single" w:sz="4" w:space="0" w:color="auto"/>
            </w:tcBorders>
            <w:shd w:val="clear" w:color="auto" w:fill="auto"/>
            <w:vAlign w:val="center"/>
            <w:hideMark/>
          </w:tcPr>
          <w:p w14:paraId="4DAE5AE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63</w:t>
            </w:r>
          </w:p>
        </w:tc>
        <w:tc>
          <w:tcPr>
            <w:tcW w:w="1385" w:type="dxa"/>
            <w:tcBorders>
              <w:top w:val="nil"/>
              <w:left w:val="nil"/>
              <w:bottom w:val="single" w:sz="4" w:space="0" w:color="auto"/>
              <w:right w:val="single" w:sz="4" w:space="0" w:color="auto"/>
            </w:tcBorders>
            <w:shd w:val="clear" w:color="auto" w:fill="auto"/>
            <w:vAlign w:val="center"/>
            <w:hideMark/>
          </w:tcPr>
          <w:p w14:paraId="34E29C2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25.01.2017</w:t>
            </w:r>
          </w:p>
        </w:tc>
      </w:tr>
      <w:tr w:rsidR="007549EF" w:rsidRPr="00156CA6" w14:paraId="7C3E925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BFB2F3E"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E500204"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ROSCI0056</w:t>
            </w:r>
          </w:p>
        </w:tc>
        <w:tc>
          <w:tcPr>
            <w:tcW w:w="1550" w:type="dxa"/>
            <w:tcBorders>
              <w:top w:val="nil"/>
              <w:left w:val="nil"/>
              <w:bottom w:val="single" w:sz="4" w:space="0" w:color="auto"/>
              <w:right w:val="single" w:sz="4" w:space="0" w:color="auto"/>
            </w:tcBorders>
            <w:shd w:val="clear" w:color="auto" w:fill="auto"/>
            <w:vAlign w:val="center"/>
            <w:hideMark/>
          </w:tcPr>
          <w:p w14:paraId="1E6A188A"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Dealul Ciocaș - Dealul Vițelului</w:t>
            </w:r>
          </w:p>
        </w:tc>
        <w:tc>
          <w:tcPr>
            <w:tcW w:w="3289" w:type="dxa"/>
            <w:tcBorders>
              <w:top w:val="nil"/>
              <w:left w:val="nil"/>
              <w:bottom w:val="single" w:sz="4" w:space="0" w:color="auto"/>
              <w:right w:val="single" w:sz="4" w:space="0" w:color="auto"/>
            </w:tcBorders>
            <w:shd w:val="clear" w:color="auto" w:fill="auto"/>
            <w:vAlign w:val="center"/>
            <w:hideMark/>
          </w:tcPr>
          <w:p w14:paraId="673C2BB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ROSCI0056 Dealul Ciocaș - Dealul Vițelului</w:t>
            </w:r>
          </w:p>
        </w:tc>
        <w:tc>
          <w:tcPr>
            <w:tcW w:w="4429" w:type="dxa"/>
            <w:tcBorders>
              <w:top w:val="nil"/>
              <w:left w:val="nil"/>
              <w:bottom w:val="single" w:sz="4" w:space="0" w:color="auto"/>
              <w:right w:val="single" w:sz="4" w:space="0" w:color="auto"/>
            </w:tcBorders>
            <w:shd w:val="clear" w:color="auto" w:fill="auto"/>
            <w:vAlign w:val="center"/>
            <w:hideMark/>
          </w:tcPr>
          <w:p w14:paraId="0A66E80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997/2016 privind aprobarea Planului de management al sitului Natura 2000 ROSCI0056 Dealul Ciocaș - Dealul Vițelului</w:t>
            </w:r>
          </w:p>
        </w:tc>
        <w:tc>
          <w:tcPr>
            <w:tcW w:w="1410" w:type="dxa"/>
            <w:tcBorders>
              <w:top w:val="nil"/>
              <w:left w:val="nil"/>
              <w:bottom w:val="single" w:sz="4" w:space="0" w:color="auto"/>
              <w:right w:val="single" w:sz="4" w:space="0" w:color="auto"/>
            </w:tcBorders>
            <w:shd w:val="clear" w:color="auto" w:fill="auto"/>
            <w:vAlign w:val="center"/>
            <w:hideMark/>
          </w:tcPr>
          <w:p w14:paraId="28E0EDE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545</w:t>
            </w:r>
          </w:p>
        </w:tc>
        <w:tc>
          <w:tcPr>
            <w:tcW w:w="1385" w:type="dxa"/>
            <w:tcBorders>
              <w:top w:val="nil"/>
              <w:left w:val="nil"/>
              <w:bottom w:val="single" w:sz="4" w:space="0" w:color="auto"/>
              <w:right w:val="single" w:sz="4" w:space="0" w:color="auto"/>
            </w:tcBorders>
            <w:shd w:val="clear" w:color="auto" w:fill="auto"/>
            <w:vAlign w:val="center"/>
            <w:hideMark/>
          </w:tcPr>
          <w:p w14:paraId="58136CB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20.07.2016</w:t>
            </w:r>
          </w:p>
        </w:tc>
      </w:tr>
      <w:tr w:rsidR="007549EF" w:rsidRPr="00156CA6" w14:paraId="697A02B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78179CA"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D29EDDD"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ROSCI0057</w:t>
            </w:r>
          </w:p>
        </w:tc>
        <w:tc>
          <w:tcPr>
            <w:tcW w:w="1550" w:type="dxa"/>
            <w:tcBorders>
              <w:top w:val="nil"/>
              <w:left w:val="nil"/>
              <w:bottom w:val="single" w:sz="4" w:space="0" w:color="auto"/>
              <w:right w:val="single" w:sz="4" w:space="0" w:color="auto"/>
            </w:tcBorders>
            <w:shd w:val="clear" w:color="auto" w:fill="auto"/>
            <w:vAlign w:val="center"/>
            <w:hideMark/>
          </w:tcPr>
          <w:p w14:paraId="1C96E29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Dealul Istrița</w:t>
            </w:r>
          </w:p>
        </w:tc>
        <w:tc>
          <w:tcPr>
            <w:tcW w:w="3289" w:type="dxa"/>
            <w:tcBorders>
              <w:top w:val="nil"/>
              <w:left w:val="nil"/>
              <w:bottom w:val="single" w:sz="4" w:space="0" w:color="auto"/>
              <w:right w:val="single" w:sz="4" w:space="0" w:color="auto"/>
            </w:tcBorders>
            <w:shd w:val="clear" w:color="auto" w:fill="auto"/>
            <w:vAlign w:val="center"/>
            <w:hideMark/>
          </w:tcPr>
          <w:p w14:paraId="637FBA9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ROSCI0057 Dealul Istrița</w:t>
            </w:r>
          </w:p>
        </w:tc>
        <w:tc>
          <w:tcPr>
            <w:tcW w:w="4429" w:type="dxa"/>
            <w:tcBorders>
              <w:top w:val="nil"/>
              <w:left w:val="nil"/>
              <w:bottom w:val="single" w:sz="4" w:space="0" w:color="auto"/>
              <w:right w:val="single" w:sz="4" w:space="0" w:color="auto"/>
            </w:tcBorders>
            <w:shd w:val="clear" w:color="auto" w:fill="auto"/>
            <w:vAlign w:val="center"/>
            <w:hideMark/>
          </w:tcPr>
          <w:p w14:paraId="3626C0E6"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Ordinul ministrului mediului, apelor și pădurilor nr. 944/2016 privind aprobarea Planului de management și al Regulamentului sitului Natura 2000 ROSCI0057 Dealul Istrița</w:t>
            </w:r>
          </w:p>
        </w:tc>
        <w:tc>
          <w:tcPr>
            <w:tcW w:w="1410" w:type="dxa"/>
            <w:tcBorders>
              <w:top w:val="nil"/>
              <w:left w:val="nil"/>
              <w:bottom w:val="single" w:sz="4" w:space="0" w:color="auto"/>
              <w:right w:val="single" w:sz="4" w:space="0" w:color="auto"/>
            </w:tcBorders>
            <w:shd w:val="clear" w:color="auto" w:fill="auto"/>
            <w:vAlign w:val="center"/>
            <w:hideMark/>
          </w:tcPr>
          <w:p w14:paraId="07C3035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497</w:t>
            </w:r>
          </w:p>
        </w:tc>
        <w:tc>
          <w:tcPr>
            <w:tcW w:w="1385" w:type="dxa"/>
            <w:tcBorders>
              <w:top w:val="nil"/>
              <w:left w:val="nil"/>
              <w:bottom w:val="single" w:sz="4" w:space="0" w:color="auto"/>
              <w:right w:val="single" w:sz="4" w:space="0" w:color="auto"/>
            </w:tcBorders>
            <w:shd w:val="clear" w:color="auto" w:fill="auto"/>
            <w:vAlign w:val="center"/>
            <w:hideMark/>
          </w:tcPr>
          <w:p w14:paraId="5F62B9A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04.07.2016</w:t>
            </w:r>
          </w:p>
        </w:tc>
      </w:tr>
      <w:tr w:rsidR="007549EF" w:rsidRPr="00156CA6" w14:paraId="7FAF7DB6"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8C79475"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B96FBC8"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ROSCI0058</w:t>
            </w:r>
          </w:p>
        </w:tc>
        <w:tc>
          <w:tcPr>
            <w:tcW w:w="1550" w:type="dxa"/>
            <w:tcBorders>
              <w:top w:val="nil"/>
              <w:left w:val="nil"/>
              <w:bottom w:val="single" w:sz="4" w:space="0" w:color="auto"/>
              <w:right w:val="single" w:sz="4" w:space="0" w:color="auto"/>
            </w:tcBorders>
            <w:shd w:val="clear" w:color="auto" w:fill="auto"/>
            <w:vAlign w:val="center"/>
            <w:hideMark/>
          </w:tcPr>
          <w:p w14:paraId="1A46191A"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Dealul lui Dumnezeu</w:t>
            </w:r>
          </w:p>
        </w:tc>
        <w:tc>
          <w:tcPr>
            <w:tcW w:w="3289" w:type="dxa"/>
            <w:tcBorders>
              <w:top w:val="nil"/>
              <w:left w:val="nil"/>
              <w:bottom w:val="single" w:sz="4" w:space="0" w:color="auto"/>
              <w:right w:val="single" w:sz="4" w:space="0" w:color="auto"/>
            </w:tcBorders>
            <w:shd w:val="clear" w:color="auto" w:fill="auto"/>
            <w:vAlign w:val="center"/>
            <w:hideMark/>
          </w:tcPr>
          <w:p w14:paraId="0E3DAE3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ROSCI0058 Dealul Lui Dumnezeu</w:t>
            </w:r>
          </w:p>
        </w:tc>
        <w:tc>
          <w:tcPr>
            <w:tcW w:w="4429" w:type="dxa"/>
            <w:tcBorders>
              <w:top w:val="nil"/>
              <w:left w:val="nil"/>
              <w:bottom w:val="single" w:sz="4" w:space="0" w:color="auto"/>
              <w:right w:val="single" w:sz="4" w:space="0" w:color="auto"/>
            </w:tcBorders>
            <w:shd w:val="clear" w:color="auto" w:fill="auto"/>
            <w:vAlign w:val="center"/>
            <w:hideMark/>
          </w:tcPr>
          <w:p w14:paraId="6F5187E3"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922/2016 privind aprobarea Planului de management și a Regulamentului sitului ROSCI0058 Dealul Lui Dumnezeu</w:t>
            </w:r>
          </w:p>
        </w:tc>
        <w:tc>
          <w:tcPr>
            <w:tcW w:w="1410" w:type="dxa"/>
            <w:tcBorders>
              <w:top w:val="nil"/>
              <w:left w:val="nil"/>
              <w:bottom w:val="single" w:sz="4" w:space="0" w:color="auto"/>
              <w:right w:val="single" w:sz="4" w:space="0" w:color="auto"/>
            </w:tcBorders>
            <w:shd w:val="clear" w:color="auto" w:fill="auto"/>
            <w:vAlign w:val="center"/>
            <w:hideMark/>
          </w:tcPr>
          <w:p w14:paraId="25D6FEB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932</w:t>
            </w:r>
          </w:p>
        </w:tc>
        <w:tc>
          <w:tcPr>
            <w:tcW w:w="1385" w:type="dxa"/>
            <w:tcBorders>
              <w:top w:val="nil"/>
              <w:left w:val="nil"/>
              <w:bottom w:val="single" w:sz="4" w:space="0" w:color="auto"/>
              <w:right w:val="single" w:sz="4" w:space="0" w:color="auto"/>
            </w:tcBorders>
            <w:shd w:val="clear" w:color="auto" w:fill="auto"/>
            <w:vAlign w:val="center"/>
            <w:hideMark/>
          </w:tcPr>
          <w:p w14:paraId="43F7421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21.11.2016</w:t>
            </w:r>
          </w:p>
        </w:tc>
      </w:tr>
      <w:tr w:rsidR="007549EF" w:rsidRPr="00156CA6" w14:paraId="524CFEA6"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A76BE02"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8641531"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ROSCI0059</w:t>
            </w:r>
          </w:p>
        </w:tc>
        <w:tc>
          <w:tcPr>
            <w:tcW w:w="1550" w:type="dxa"/>
            <w:tcBorders>
              <w:top w:val="nil"/>
              <w:left w:val="nil"/>
              <w:bottom w:val="single" w:sz="4" w:space="0" w:color="auto"/>
              <w:right w:val="single" w:sz="4" w:space="0" w:color="auto"/>
            </w:tcBorders>
            <w:shd w:val="clear" w:color="auto" w:fill="auto"/>
            <w:vAlign w:val="center"/>
            <w:hideMark/>
          </w:tcPr>
          <w:p w14:paraId="028DB0B4"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Dealul Perchiu</w:t>
            </w:r>
          </w:p>
        </w:tc>
        <w:tc>
          <w:tcPr>
            <w:tcW w:w="3289" w:type="dxa"/>
            <w:tcBorders>
              <w:top w:val="nil"/>
              <w:left w:val="nil"/>
              <w:bottom w:val="single" w:sz="4" w:space="0" w:color="auto"/>
              <w:right w:val="single" w:sz="4" w:space="0" w:color="auto"/>
            </w:tcBorders>
            <w:shd w:val="clear" w:color="auto" w:fill="auto"/>
            <w:vAlign w:val="center"/>
            <w:hideMark/>
          </w:tcPr>
          <w:p w14:paraId="10C089D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ROSCI0059 Dealul Perchiu</w:t>
            </w:r>
          </w:p>
        </w:tc>
        <w:tc>
          <w:tcPr>
            <w:tcW w:w="4429" w:type="dxa"/>
            <w:tcBorders>
              <w:top w:val="nil"/>
              <w:left w:val="nil"/>
              <w:bottom w:val="single" w:sz="4" w:space="0" w:color="auto"/>
              <w:right w:val="single" w:sz="4" w:space="0" w:color="auto"/>
            </w:tcBorders>
            <w:shd w:val="clear" w:color="auto" w:fill="auto"/>
            <w:vAlign w:val="center"/>
            <w:hideMark/>
          </w:tcPr>
          <w:p w14:paraId="4574A32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1240/2016 privind aprobarea Planului de management și a Regulamentului sitului ROSCI0059 Dealul Perchiu</w:t>
            </w:r>
          </w:p>
        </w:tc>
        <w:tc>
          <w:tcPr>
            <w:tcW w:w="1410" w:type="dxa"/>
            <w:tcBorders>
              <w:top w:val="nil"/>
              <w:left w:val="nil"/>
              <w:bottom w:val="single" w:sz="4" w:space="0" w:color="auto"/>
              <w:right w:val="single" w:sz="4" w:space="0" w:color="auto"/>
            </w:tcBorders>
            <w:shd w:val="clear" w:color="auto" w:fill="auto"/>
            <w:vAlign w:val="center"/>
            <w:hideMark/>
          </w:tcPr>
          <w:p w14:paraId="26A4A3F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887</w:t>
            </w:r>
          </w:p>
        </w:tc>
        <w:tc>
          <w:tcPr>
            <w:tcW w:w="1385" w:type="dxa"/>
            <w:tcBorders>
              <w:top w:val="nil"/>
              <w:left w:val="nil"/>
              <w:bottom w:val="single" w:sz="4" w:space="0" w:color="auto"/>
              <w:right w:val="single" w:sz="4" w:space="0" w:color="auto"/>
            </w:tcBorders>
            <w:shd w:val="clear" w:color="auto" w:fill="auto"/>
            <w:vAlign w:val="center"/>
            <w:hideMark/>
          </w:tcPr>
          <w:p w14:paraId="1532A0B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07.11.2016</w:t>
            </w:r>
          </w:p>
        </w:tc>
      </w:tr>
      <w:tr w:rsidR="007549EF" w:rsidRPr="00156CA6" w14:paraId="664729CC"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ED2028A"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9B858FA"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ROSCI0060</w:t>
            </w:r>
          </w:p>
        </w:tc>
        <w:tc>
          <w:tcPr>
            <w:tcW w:w="1550" w:type="dxa"/>
            <w:tcBorders>
              <w:top w:val="nil"/>
              <w:left w:val="nil"/>
              <w:bottom w:val="single" w:sz="4" w:space="0" w:color="auto"/>
              <w:right w:val="single" w:sz="4" w:space="0" w:color="auto"/>
            </w:tcBorders>
            <w:shd w:val="clear" w:color="auto" w:fill="auto"/>
            <w:vAlign w:val="center"/>
            <w:hideMark/>
          </w:tcPr>
          <w:p w14:paraId="003A3794"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Dealurile Agighiolului</w:t>
            </w:r>
          </w:p>
        </w:tc>
        <w:tc>
          <w:tcPr>
            <w:tcW w:w="3289" w:type="dxa"/>
            <w:tcBorders>
              <w:top w:val="nil"/>
              <w:left w:val="nil"/>
              <w:bottom w:val="single" w:sz="4" w:space="0" w:color="auto"/>
              <w:right w:val="single" w:sz="4" w:space="0" w:color="auto"/>
            </w:tcBorders>
            <w:shd w:val="clear" w:color="auto" w:fill="auto"/>
            <w:vAlign w:val="center"/>
            <w:hideMark/>
          </w:tcPr>
          <w:p w14:paraId="5472EA8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ROSCI0060 Dealurile Agighiolului și al ariei naturale protejate Agighiol-Nucarilor, cod 2.771</w:t>
            </w:r>
          </w:p>
        </w:tc>
        <w:tc>
          <w:tcPr>
            <w:tcW w:w="4429" w:type="dxa"/>
            <w:tcBorders>
              <w:top w:val="nil"/>
              <w:left w:val="nil"/>
              <w:bottom w:val="single" w:sz="4" w:space="0" w:color="auto"/>
              <w:right w:val="single" w:sz="4" w:space="0" w:color="auto"/>
            </w:tcBorders>
            <w:shd w:val="clear" w:color="auto" w:fill="auto"/>
            <w:vAlign w:val="center"/>
            <w:hideMark/>
          </w:tcPr>
          <w:p w14:paraId="579D0F7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948/2016 privind aprobarea Planului de management și a Regulamentului sitului Natura 2000 ROSCI0060 Dealurile Agighiolului și al ariei naturale protejate Agighiol-Nucarilor, cod 2.771</w:t>
            </w:r>
          </w:p>
        </w:tc>
        <w:tc>
          <w:tcPr>
            <w:tcW w:w="1410" w:type="dxa"/>
            <w:tcBorders>
              <w:top w:val="nil"/>
              <w:left w:val="nil"/>
              <w:bottom w:val="single" w:sz="4" w:space="0" w:color="auto"/>
              <w:right w:val="single" w:sz="4" w:space="0" w:color="auto"/>
            </w:tcBorders>
            <w:shd w:val="clear" w:color="auto" w:fill="auto"/>
            <w:vAlign w:val="center"/>
            <w:hideMark/>
          </w:tcPr>
          <w:p w14:paraId="3F684F0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515</w:t>
            </w:r>
          </w:p>
        </w:tc>
        <w:tc>
          <w:tcPr>
            <w:tcW w:w="1385" w:type="dxa"/>
            <w:tcBorders>
              <w:top w:val="nil"/>
              <w:left w:val="nil"/>
              <w:bottom w:val="single" w:sz="4" w:space="0" w:color="auto"/>
              <w:right w:val="single" w:sz="4" w:space="0" w:color="auto"/>
            </w:tcBorders>
            <w:shd w:val="clear" w:color="auto" w:fill="auto"/>
            <w:vAlign w:val="center"/>
            <w:hideMark/>
          </w:tcPr>
          <w:p w14:paraId="1FADB6B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07.07.2016</w:t>
            </w:r>
          </w:p>
        </w:tc>
      </w:tr>
      <w:tr w:rsidR="007549EF" w:rsidRPr="00156CA6" w14:paraId="78AEFBE3"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31B7477"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F4FCEA6"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ROSCI0061</w:t>
            </w:r>
          </w:p>
        </w:tc>
        <w:tc>
          <w:tcPr>
            <w:tcW w:w="1550" w:type="dxa"/>
            <w:tcBorders>
              <w:top w:val="nil"/>
              <w:left w:val="nil"/>
              <w:bottom w:val="single" w:sz="4" w:space="0" w:color="auto"/>
              <w:right w:val="single" w:sz="4" w:space="0" w:color="auto"/>
            </w:tcBorders>
            <w:shd w:val="clear" w:color="auto" w:fill="auto"/>
            <w:vAlign w:val="center"/>
            <w:hideMark/>
          </w:tcPr>
          <w:p w14:paraId="13B792D8"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Defileul Crișului Negru</w:t>
            </w:r>
          </w:p>
        </w:tc>
        <w:tc>
          <w:tcPr>
            <w:tcW w:w="3289" w:type="dxa"/>
            <w:tcBorders>
              <w:top w:val="nil"/>
              <w:left w:val="nil"/>
              <w:bottom w:val="single" w:sz="4" w:space="0" w:color="auto"/>
              <w:right w:val="single" w:sz="4" w:space="0" w:color="auto"/>
            </w:tcBorders>
            <w:shd w:val="clear" w:color="auto" w:fill="auto"/>
            <w:vAlign w:val="center"/>
            <w:hideMark/>
          </w:tcPr>
          <w:p w14:paraId="0489287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ROSCI0061 Defileul Crișului Negru</w:t>
            </w:r>
          </w:p>
        </w:tc>
        <w:tc>
          <w:tcPr>
            <w:tcW w:w="4429" w:type="dxa"/>
            <w:tcBorders>
              <w:top w:val="nil"/>
              <w:left w:val="nil"/>
              <w:bottom w:val="single" w:sz="4" w:space="0" w:color="auto"/>
              <w:right w:val="single" w:sz="4" w:space="0" w:color="auto"/>
            </w:tcBorders>
            <w:shd w:val="clear" w:color="auto" w:fill="auto"/>
            <w:vAlign w:val="center"/>
            <w:hideMark/>
          </w:tcPr>
          <w:p w14:paraId="1CE1EEF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1073/2016 privind aprobarea Planului de management și a Regulamentului sitului de importanță comunitară ROSCI0061 Defileul Crișului Negru</w:t>
            </w:r>
          </w:p>
        </w:tc>
        <w:tc>
          <w:tcPr>
            <w:tcW w:w="1410" w:type="dxa"/>
            <w:tcBorders>
              <w:top w:val="nil"/>
              <w:left w:val="nil"/>
              <w:bottom w:val="single" w:sz="4" w:space="0" w:color="auto"/>
              <w:right w:val="single" w:sz="4" w:space="0" w:color="auto"/>
            </w:tcBorders>
            <w:shd w:val="clear" w:color="auto" w:fill="auto"/>
            <w:vAlign w:val="center"/>
            <w:hideMark/>
          </w:tcPr>
          <w:p w14:paraId="229A3BA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532</w:t>
            </w:r>
          </w:p>
        </w:tc>
        <w:tc>
          <w:tcPr>
            <w:tcW w:w="1385" w:type="dxa"/>
            <w:tcBorders>
              <w:top w:val="nil"/>
              <w:left w:val="nil"/>
              <w:bottom w:val="single" w:sz="4" w:space="0" w:color="auto"/>
              <w:right w:val="single" w:sz="4" w:space="0" w:color="auto"/>
            </w:tcBorders>
            <w:shd w:val="clear" w:color="auto" w:fill="auto"/>
            <w:vAlign w:val="center"/>
            <w:hideMark/>
          </w:tcPr>
          <w:p w14:paraId="11EE293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15.07.2016</w:t>
            </w:r>
          </w:p>
        </w:tc>
      </w:tr>
      <w:tr w:rsidR="007549EF" w:rsidRPr="00156CA6" w14:paraId="1434EEC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C02316B"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B2EBCC0"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ROSCI0062</w:t>
            </w:r>
          </w:p>
        </w:tc>
        <w:tc>
          <w:tcPr>
            <w:tcW w:w="1550" w:type="dxa"/>
            <w:tcBorders>
              <w:top w:val="nil"/>
              <w:left w:val="nil"/>
              <w:bottom w:val="single" w:sz="4" w:space="0" w:color="auto"/>
              <w:right w:val="single" w:sz="4" w:space="0" w:color="auto"/>
            </w:tcBorders>
            <w:shd w:val="clear" w:color="auto" w:fill="auto"/>
            <w:vAlign w:val="center"/>
            <w:hideMark/>
          </w:tcPr>
          <w:p w14:paraId="3B0BD45D"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Defileul Crișului Repede - Pădurea Craiului</w:t>
            </w:r>
          </w:p>
        </w:tc>
        <w:tc>
          <w:tcPr>
            <w:tcW w:w="3289" w:type="dxa"/>
            <w:tcBorders>
              <w:top w:val="nil"/>
              <w:left w:val="nil"/>
              <w:bottom w:val="single" w:sz="4" w:space="0" w:color="auto"/>
              <w:right w:val="single" w:sz="4" w:space="0" w:color="auto"/>
            </w:tcBorders>
            <w:shd w:val="clear" w:color="auto" w:fill="auto"/>
            <w:vAlign w:val="center"/>
            <w:hideMark/>
          </w:tcPr>
          <w:p w14:paraId="4FDEB99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ROSCI0062 Defileul Crișului Repede - Pădurea Craiului</w:t>
            </w:r>
          </w:p>
        </w:tc>
        <w:tc>
          <w:tcPr>
            <w:tcW w:w="4429" w:type="dxa"/>
            <w:tcBorders>
              <w:top w:val="nil"/>
              <w:left w:val="nil"/>
              <w:bottom w:val="single" w:sz="4" w:space="0" w:color="auto"/>
              <w:right w:val="single" w:sz="4" w:space="0" w:color="auto"/>
            </w:tcBorders>
            <w:shd w:val="clear" w:color="auto" w:fill="auto"/>
            <w:vAlign w:val="center"/>
            <w:hideMark/>
          </w:tcPr>
          <w:p w14:paraId="2E83C75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1202/2016 privind aprobarea Planului de management și a Regulamentului sitului Natura 2000 ROSCI0062 Defileul Crișului Repede - Pădurea Craiului</w:t>
            </w:r>
          </w:p>
        </w:tc>
        <w:tc>
          <w:tcPr>
            <w:tcW w:w="1410" w:type="dxa"/>
            <w:tcBorders>
              <w:top w:val="nil"/>
              <w:left w:val="nil"/>
              <w:bottom w:val="single" w:sz="4" w:space="0" w:color="auto"/>
              <w:right w:val="single" w:sz="4" w:space="0" w:color="auto"/>
            </w:tcBorders>
            <w:shd w:val="clear" w:color="auto" w:fill="auto"/>
            <w:vAlign w:val="center"/>
            <w:hideMark/>
          </w:tcPr>
          <w:p w14:paraId="1082AEB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711</w:t>
            </w:r>
          </w:p>
        </w:tc>
        <w:tc>
          <w:tcPr>
            <w:tcW w:w="1385" w:type="dxa"/>
            <w:tcBorders>
              <w:top w:val="nil"/>
              <w:left w:val="nil"/>
              <w:bottom w:val="single" w:sz="4" w:space="0" w:color="auto"/>
              <w:right w:val="single" w:sz="4" w:space="0" w:color="auto"/>
            </w:tcBorders>
            <w:shd w:val="clear" w:color="auto" w:fill="auto"/>
            <w:vAlign w:val="center"/>
            <w:hideMark/>
          </w:tcPr>
          <w:p w14:paraId="0074999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14.09.2016</w:t>
            </w:r>
          </w:p>
        </w:tc>
      </w:tr>
      <w:tr w:rsidR="007549EF" w:rsidRPr="00156CA6" w14:paraId="4CF9D861"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DBA0A1C"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522BF21"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ROSCI0064</w:t>
            </w:r>
          </w:p>
        </w:tc>
        <w:tc>
          <w:tcPr>
            <w:tcW w:w="1550" w:type="dxa"/>
            <w:tcBorders>
              <w:top w:val="nil"/>
              <w:left w:val="nil"/>
              <w:bottom w:val="single" w:sz="4" w:space="0" w:color="auto"/>
              <w:right w:val="single" w:sz="4" w:space="0" w:color="auto"/>
            </w:tcBorders>
            <w:shd w:val="clear" w:color="auto" w:fill="auto"/>
            <w:vAlign w:val="center"/>
            <w:hideMark/>
          </w:tcPr>
          <w:p w14:paraId="510B4D2C"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Defileul Mureșului</w:t>
            </w:r>
          </w:p>
        </w:tc>
        <w:tc>
          <w:tcPr>
            <w:tcW w:w="3289" w:type="dxa"/>
            <w:tcBorders>
              <w:top w:val="nil"/>
              <w:left w:val="nil"/>
              <w:bottom w:val="single" w:sz="4" w:space="0" w:color="auto"/>
              <w:right w:val="single" w:sz="4" w:space="0" w:color="auto"/>
            </w:tcBorders>
            <w:shd w:val="clear" w:color="auto" w:fill="auto"/>
            <w:vAlign w:val="center"/>
            <w:hideMark/>
          </w:tcPr>
          <w:p w14:paraId="399C785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ROSCI0064 Defileul Mureșului și al ariilor naturale protejate conexe</w:t>
            </w:r>
          </w:p>
        </w:tc>
        <w:tc>
          <w:tcPr>
            <w:tcW w:w="4429" w:type="dxa"/>
            <w:tcBorders>
              <w:top w:val="nil"/>
              <w:left w:val="nil"/>
              <w:bottom w:val="single" w:sz="4" w:space="0" w:color="auto"/>
              <w:right w:val="single" w:sz="4" w:space="0" w:color="auto"/>
            </w:tcBorders>
            <w:shd w:val="clear" w:color="auto" w:fill="auto"/>
            <w:vAlign w:val="center"/>
            <w:hideMark/>
          </w:tcPr>
          <w:p w14:paraId="42C05B0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1155/2016 privind aprobarea Planului de management și a Regulamentului sitului Natura 2000 ROSCI0064 Defileul Mureșului și al ariilor naturale protejate conexe</w:t>
            </w:r>
          </w:p>
        </w:tc>
        <w:tc>
          <w:tcPr>
            <w:tcW w:w="1410" w:type="dxa"/>
            <w:tcBorders>
              <w:top w:val="nil"/>
              <w:left w:val="nil"/>
              <w:bottom w:val="single" w:sz="4" w:space="0" w:color="auto"/>
              <w:right w:val="single" w:sz="4" w:space="0" w:color="auto"/>
            </w:tcBorders>
            <w:shd w:val="clear" w:color="auto" w:fill="auto"/>
            <w:vAlign w:val="center"/>
            <w:hideMark/>
          </w:tcPr>
          <w:p w14:paraId="6871A7D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699</w:t>
            </w:r>
          </w:p>
        </w:tc>
        <w:tc>
          <w:tcPr>
            <w:tcW w:w="1385" w:type="dxa"/>
            <w:tcBorders>
              <w:top w:val="nil"/>
              <w:left w:val="nil"/>
              <w:bottom w:val="single" w:sz="4" w:space="0" w:color="auto"/>
              <w:right w:val="single" w:sz="4" w:space="0" w:color="auto"/>
            </w:tcBorders>
            <w:shd w:val="clear" w:color="auto" w:fill="auto"/>
            <w:vAlign w:val="center"/>
            <w:hideMark/>
          </w:tcPr>
          <w:p w14:paraId="6B418E3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08.09.2016</w:t>
            </w:r>
          </w:p>
        </w:tc>
      </w:tr>
      <w:tr w:rsidR="007549EF" w:rsidRPr="00156CA6" w14:paraId="2530397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7EED995"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11DE287"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ROSCI0067</w:t>
            </w:r>
          </w:p>
        </w:tc>
        <w:tc>
          <w:tcPr>
            <w:tcW w:w="1550" w:type="dxa"/>
            <w:tcBorders>
              <w:top w:val="nil"/>
              <w:left w:val="nil"/>
              <w:bottom w:val="single" w:sz="4" w:space="0" w:color="auto"/>
              <w:right w:val="single" w:sz="4" w:space="0" w:color="auto"/>
            </w:tcBorders>
            <w:shd w:val="clear" w:color="auto" w:fill="auto"/>
            <w:vAlign w:val="center"/>
            <w:hideMark/>
          </w:tcPr>
          <w:p w14:paraId="42880DC4"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Deniz Tepe</w:t>
            </w:r>
          </w:p>
        </w:tc>
        <w:tc>
          <w:tcPr>
            <w:tcW w:w="3289" w:type="dxa"/>
            <w:tcBorders>
              <w:top w:val="nil"/>
              <w:left w:val="nil"/>
              <w:bottom w:val="single" w:sz="4" w:space="0" w:color="auto"/>
              <w:right w:val="single" w:sz="4" w:space="0" w:color="auto"/>
            </w:tcBorders>
            <w:shd w:val="clear" w:color="auto" w:fill="auto"/>
            <w:vAlign w:val="center"/>
            <w:hideMark/>
          </w:tcPr>
          <w:p w14:paraId="7884DEE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ROSPA0032 Deniz Tepe și ROSCI0067 Deniz Tepe și al rezervației naturale Dealul Deniz Tepe, cod IV.70</w:t>
            </w:r>
          </w:p>
        </w:tc>
        <w:tc>
          <w:tcPr>
            <w:tcW w:w="4429" w:type="dxa"/>
            <w:tcBorders>
              <w:top w:val="nil"/>
              <w:left w:val="nil"/>
              <w:bottom w:val="single" w:sz="4" w:space="0" w:color="auto"/>
              <w:right w:val="single" w:sz="4" w:space="0" w:color="auto"/>
            </w:tcBorders>
            <w:shd w:val="clear" w:color="auto" w:fill="auto"/>
            <w:vAlign w:val="center"/>
            <w:hideMark/>
          </w:tcPr>
          <w:p w14:paraId="1C6962A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1219/2016 privind aprobarea Planului de management și a Regulamentului siturilor Natura 2000 ROSPA0032 Deniz Tepe și ROSCI0067 Deniz Tepe și al rezervației naturale Dealul Deniz Tepe, cod IV.70</w:t>
            </w:r>
          </w:p>
        </w:tc>
        <w:tc>
          <w:tcPr>
            <w:tcW w:w="1410" w:type="dxa"/>
            <w:tcBorders>
              <w:top w:val="nil"/>
              <w:left w:val="nil"/>
              <w:bottom w:val="single" w:sz="4" w:space="0" w:color="auto"/>
              <w:right w:val="single" w:sz="4" w:space="0" w:color="auto"/>
            </w:tcBorders>
            <w:shd w:val="clear" w:color="auto" w:fill="auto"/>
            <w:vAlign w:val="center"/>
            <w:hideMark/>
          </w:tcPr>
          <w:p w14:paraId="11FA3C7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913</w:t>
            </w:r>
          </w:p>
        </w:tc>
        <w:tc>
          <w:tcPr>
            <w:tcW w:w="1385" w:type="dxa"/>
            <w:tcBorders>
              <w:top w:val="nil"/>
              <w:left w:val="nil"/>
              <w:bottom w:val="single" w:sz="4" w:space="0" w:color="auto"/>
              <w:right w:val="single" w:sz="4" w:space="0" w:color="auto"/>
            </w:tcBorders>
            <w:shd w:val="clear" w:color="auto" w:fill="auto"/>
            <w:vAlign w:val="center"/>
            <w:hideMark/>
          </w:tcPr>
          <w:p w14:paraId="47EE89F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14.11.2016</w:t>
            </w:r>
          </w:p>
        </w:tc>
      </w:tr>
      <w:tr w:rsidR="007549EF" w:rsidRPr="00156CA6" w14:paraId="5FC7EEF1"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619C840"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6240B4D"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ROSCI0068</w:t>
            </w:r>
          </w:p>
        </w:tc>
        <w:tc>
          <w:tcPr>
            <w:tcW w:w="1550" w:type="dxa"/>
            <w:tcBorders>
              <w:top w:val="nil"/>
              <w:left w:val="nil"/>
              <w:bottom w:val="single" w:sz="4" w:space="0" w:color="auto"/>
              <w:right w:val="single" w:sz="4" w:space="0" w:color="auto"/>
            </w:tcBorders>
            <w:shd w:val="clear" w:color="auto" w:fill="auto"/>
            <w:vAlign w:val="center"/>
            <w:hideMark/>
          </w:tcPr>
          <w:p w14:paraId="0FD270D4"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Diosig</w:t>
            </w:r>
          </w:p>
        </w:tc>
        <w:tc>
          <w:tcPr>
            <w:tcW w:w="3289" w:type="dxa"/>
            <w:tcBorders>
              <w:top w:val="nil"/>
              <w:left w:val="nil"/>
              <w:bottom w:val="single" w:sz="4" w:space="0" w:color="auto"/>
              <w:right w:val="single" w:sz="4" w:space="0" w:color="auto"/>
            </w:tcBorders>
            <w:shd w:val="clear" w:color="auto" w:fill="auto"/>
            <w:vAlign w:val="center"/>
            <w:hideMark/>
          </w:tcPr>
          <w:p w14:paraId="173F1F0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ROSCI0068 Diosig</w:t>
            </w:r>
          </w:p>
        </w:tc>
        <w:tc>
          <w:tcPr>
            <w:tcW w:w="4429" w:type="dxa"/>
            <w:tcBorders>
              <w:top w:val="nil"/>
              <w:left w:val="nil"/>
              <w:bottom w:val="single" w:sz="4" w:space="0" w:color="auto"/>
              <w:right w:val="single" w:sz="4" w:space="0" w:color="auto"/>
            </w:tcBorders>
            <w:shd w:val="clear" w:color="auto" w:fill="auto"/>
            <w:vAlign w:val="center"/>
            <w:hideMark/>
          </w:tcPr>
          <w:p w14:paraId="6B970BB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1045/2016 privind aprobarea Planului de management și a Regulamentului sitului de importanță comunitară ROSCI0068 Diosig</w:t>
            </w:r>
          </w:p>
        </w:tc>
        <w:tc>
          <w:tcPr>
            <w:tcW w:w="1410" w:type="dxa"/>
            <w:tcBorders>
              <w:top w:val="nil"/>
              <w:left w:val="nil"/>
              <w:bottom w:val="single" w:sz="4" w:space="0" w:color="auto"/>
              <w:right w:val="single" w:sz="4" w:space="0" w:color="auto"/>
            </w:tcBorders>
            <w:shd w:val="clear" w:color="auto" w:fill="auto"/>
            <w:vAlign w:val="center"/>
            <w:hideMark/>
          </w:tcPr>
          <w:p w14:paraId="1CAA3F9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587</w:t>
            </w:r>
          </w:p>
        </w:tc>
        <w:tc>
          <w:tcPr>
            <w:tcW w:w="1385" w:type="dxa"/>
            <w:tcBorders>
              <w:top w:val="nil"/>
              <w:left w:val="nil"/>
              <w:bottom w:val="single" w:sz="4" w:space="0" w:color="auto"/>
              <w:right w:val="single" w:sz="4" w:space="0" w:color="auto"/>
            </w:tcBorders>
            <w:shd w:val="clear" w:color="auto" w:fill="auto"/>
            <w:vAlign w:val="center"/>
            <w:hideMark/>
          </w:tcPr>
          <w:p w14:paraId="4A55FC9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02.08.2016</w:t>
            </w:r>
          </w:p>
        </w:tc>
      </w:tr>
      <w:tr w:rsidR="007549EF" w:rsidRPr="00156CA6" w14:paraId="159D065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4267556"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270194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ROSCI0069</w:t>
            </w:r>
          </w:p>
        </w:tc>
        <w:tc>
          <w:tcPr>
            <w:tcW w:w="1550" w:type="dxa"/>
            <w:tcBorders>
              <w:top w:val="nil"/>
              <w:left w:val="nil"/>
              <w:bottom w:val="single" w:sz="4" w:space="0" w:color="auto"/>
              <w:right w:val="single" w:sz="4" w:space="0" w:color="auto"/>
            </w:tcBorders>
            <w:shd w:val="clear" w:color="auto" w:fill="auto"/>
            <w:vAlign w:val="center"/>
            <w:hideMark/>
          </w:tcPr>
          <w:p w14:paraId="41871CCD"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Domogled - Valea Cernei</w:t>
            </w:r>
          </w:p>
        </w:tc>
        <w:tc>
          <w:tcPr>
            <w:tcW w:w="3289" w:type="dxa"/>
            <w:tcBorders>
              <w:top w:val="nil"/>
              <w:left w:val="nil"/>
              <w:bottom w:val="single" w:sz="4" w:space="0" w:color="auto"/>
              <w:right w:val="single" w:sz="4" w:space="0" w:color="auto"/>
            </w:tcBorders>
            <w:shd w:val="clear" w:color="auto" w:fill="auto"/>
            <w:vAlign w:val="center"/>
            <w:hideMark/>
          </w:tcPr>
          <w:p w14:paraId="7768B40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Național Domogled - Valea Cernei și al siturilor Natura 2000 ROSCI0069 și ROSPA0035</w:t>
            </w:r>
          </w:p>
        </w:tc>
        <w:tc>
          <w:tcPr>
            <w:tcW w:w="4429" w:type="dxa"/>
            <w:tcBorders>
              <w:top w:val="nil"/>
              <w:left w:val="nil"/>
              <w:bottom w:val="single" w:sz="4" w:space="0" w:color="auto"/>
              <w:right w:val="single" w:sz="4" w:space="0" w:color="auto"/>
            </w:tcBorders>
            <w:shd w:val="clear" w:color="auto" w:fill="auto"/>
            <w:vAlign w:val="center"/>
            <w:hideMark/>
          </w:tcPr>
          <w:p w14:paraId="06D00675"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Ordinul ministrului mediului, apelor și pădurilor nr. 1121/2016 privind aprobarea Planului de management și a Regulamentului Parcului Național Domogled - Valea Cernei și al siturilor Natura 2000 ROSCI0069 și ROSPA0035</w:t>
            </w:r>
          </w:p>
        </w:tc>
        <w:tc>
          <w:tcPr>
            <w:tcW w:w="1410" w:type="dxa"/>
            <w:tcBorders>
              <w:top w:val="nil"/>
              <w:left w:val="nil"/>
              <w:bottom w:val="single" w:sz="4" w:space="0" w:color="auto"/>
              <w:right w:val="single" w:sz="4" w:space="0" w:color="auto"/>
            </w:tcBorders>
            <w:shd w:val="clear" w:color="auto" w:fill="auto"/>
            <w:vAlign w:val="center"/>
            <w:hideMark/>
          </w:tcPr>
          <w:p w14:paraId="75945EB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797</w:t>
            </w:r>
          </w:p>
        </w:tc>
        <w:tc>
          <w:tcPr>
            <w:tcW w:w="1385" w:type="dxa"/>
            <w:tcBorders>
              <w:top w:val="nil"/>
              <w:left w:val="nil"/>
              <w:bottom w:val="single" w:sz="4" w:space="0" w:color="auto"/>
              <w:right w:val="single" w:sz="4" w:space="0" w:color="auto"/>
            </w:tcBorders>
            <w:shd w:val="clear" w:color="auto" w:fill="auto"/>
            <w:vAlign w:val="center"/>
            <w:hideMark/>
          </w:tcPr>
          <w:p w14:paraId="5803674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10.10.2016</w:t>
            </w:r>
          </w:p>
        </w:tc>
      </w:tr>
      <w:tr w:rsidR="007549EF" w:rsidRPr="00156CA6" w14:paraId="590DE85D"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4096716"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7C4A044"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ROSCI0071</w:t>
            </w:r>
          </w:p>
        </w:tc>
        <w:tc>
          <w:tcPr>
            <w:tcW w:w="1550" w:type="dxa"/>
            <w:tcBorders>
              <w:top w:val="nil"/>
              <w:left w:val="nil"/>
              <w:bottom w:val="single" w:sz="4" w:space="0" w:color="auto"/>
              <w:right w:val="single" w:sz="4" w:space="0" w:color="auto"/>
            </w:tcBorders>
            <w:shd w:val="clear" w:color="auto" w:fill="auto"/>
            <w:vAlign w:val="center"/>
            <w:hideMark/>
          </w:tcPr>
          <w:p w14:paraId="0D45326A"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Dumbrăveni - Valea Urluia - Lacul Vederoasa</w:t>
            </w:r>
          </w:p>
        </w:tc>
        <w:tc>
          <w:tcPr>
            <w:tcW w:w="3289" w:type="dxa"/>
            <w:tcBorders>
              <w:top w:val="nil"/>
              <w:left w:val="nil"/>
              <w:bottom w:val="single" w:sz="4" w:space="0" w:color="auto"/>
              <w:right w:val="single" w:sz="4" w:space="0" w:color="auto"/>
            </w:tcBorders>
            <w:shd w:val="clear" w:color="auto" w:fill="auto"/>
            <w:vAlign w:val="center"/>
            <w:hideMark/>
          </w:tcPr>
          <w:p w14:paraId="32ABBA9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ROSCI0071 Dumbrăveni - Valea Urluia - Lacul Vederoasa, ROSPA0036 Dumbrăveni, ROSPA0001 Aliman - Adamclisi, ROSPA0007 Balta Vederoasa, 2.361 Pădurea Dumbrăveni, 2.350 Pereții calcaroși de la Petroșani - Comuna Deleni, 2.351 Locul fosilifer Aliman și IV.30 Lacul Vederoasa</w:t>
            </w:r>
          </w:p>
        </w:tc>
        <w:tc>
          <w:tcPr>
            <w:tcW w:w="4429" w:type="dxa"/>
            <w:tcBorders>
              <w:top w:val="nil"/>
              <w:left w:val="nil"/>
              <w:bottom w:val="single" w:sz="4" w:space="0" w:color="auto"/>
              <w:right w:val="single" w:sz="4" w:space="0" w:color="auto"/>
            </w:tcBorders>
            <w:shd w:val="clear" w:color="auto" w:fill="auto"/>
            <w:vAlign w:val="center"/>
            <w:hideMark/>
          </w:tcPr>
          <w:p w14:paraId="0122018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1557/2016 privind aprobarea Planului de management și a Regulamentului ariilor naturale protejate ROSCI0071 Dumbrăveni - Valea Urluia - Lacul Vederoasa, ROSPA0036 Dumbrăveni, ROSPA0001 Aliman - Adamclisi, ROSPA0007 Balta Vederoasa, 2.361 Pădurea Dumbrăveni, 2.350 Pereții calcaroși de la Petroșani - Comuna Deleni, 2.351 Locul fosilifer Aliman și IV.30 Lacul Vederoasa</w:t>
            </w:r>
          </w:p>
        </w:tc>
        <w:tc>
          <w:tcPr>
            <w:tcW w:w="1410" w:type="dxa"/>
            <w:tcBorders>
              <w:top w:val="nil"/>
              <w:left w:val="nil"/>
              <w:bottom w:val="single" w:sz="4" w:space="0" w:color="auto"/>
              <w:right w:val="single" w:sz="4" w:space="0" w:color="auto"/>
            </w:tcBorders>
            <w:shd w:val="clear" w:color="auto" w:fill="auto"/>
            <w:vAlign w:val="center"/>
            <w:hideMark/>
          </w:tcPr>
          <w:p w14:paraId="10A18D9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917</w:t>
            </w:r>
          </w:p>
        </w:tc>
        <w:tc>
          <w:tcPr>
            <w:tcW w:w="1385" w:type="dxa"/>
            <w:tcBorders>
              <w:top w:val="nil"/>
              <w:left w:val="nil"/>
              <w:bottom w:val="single" w:sz="4" w:space="0" w:color="auto"/>
              <w:right w:val="single" w:sz="4" w:space="0" w:color="auto"/>
            </w:tcBorders>
            <w:shd w:val="clear" w:color="auto" w:fill="auto"/>
            <w:vAlign w:val="center"/>
            <w:hideMark/>
          </w:tcPr>
          <w:p w14:paraId="20C24CE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15.11.2016</w:t>
            </w:r>
          </w:p>
        </w:tc>
      </w:tr>
      <w:tr w:rsidR="007549EF" w:rsidRPr="00156CA6" w14:paraId="208494B2"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5982C31"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9E3FAEA"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ROSCI0073</w:t>
            </w:r>
          </w:p>
        </w:tc>
        <w:tc>
          <w:tcPr>
            <w:tcW w:w="1550" w:type="dxa"/>
            <w:tcBorders>
              <w:top w:val="nil"/>
              <w:left w:val="nil"/>
              <w:bottom w:val="single" w:sz="4" w:space="0" w:color="auto"/>
              <w:right w:val="single" w:sz="4" w:space="0" w:color="auto"/>
            </w:tcBorders>
            <w:shd w:val="clear" w:color="auto" w:fill="auto"/>
            <w:vAlign w:val="center"/>
            <w:hideMark/>
          </w:tcPr>
          <w:p w14:paraId="7A1DB5CD"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Dunele marine de la Agigea</w:t>
            </w:r>
          </w:p>
        </w:tc>
        <w:tc>
          <w:tcPr>
            <w:tcW w:w="3289" w:type="dxa"/>
            <w:tcBorders>
              <w:top w:val="nil"/>
              <w:left w:val="nil"/>
              <w:bottom w:val="single" w:sz="4" w:space="0" w:color="auto"/>
              <w:right w:val="single" w:sz="4" w:space="0" w:color="auto"/>
            </w:tcBorders>
            <w:shd w:val="clear" w:color="auto" w:fill="auto"/>
            <w:vAlign w:val="center"/>
            <w:hideMark/>
          </w:tcPr>
          <w:p w14:paraId="60D46EA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ROSCI0073 Dunele marine de la Agigea și al ariei naturale protejate de interes național Dunele marine de la Agigea - cod 2.366</w:t>
            </w:r>
          </w:p>
        </w:tc>
        <w:tc>
          <w:tcPr>
            <w:tcW w:w="4429" w:type="dxa"/>
            <w:tcBorders>
              <w:top w:val="nil"/>
              <w:left w:val="nil"/>
              <w:bottom w:val="single" w:sz="4" w:space="0" w:color="auto"/>
              <w:right w:val="single" w:sz="4" w:space="0" w:color="auto"/>
            </w:tcBorders>
            <w:shd w:val="clear" w:color="auto" w:fill="auto"/>
            <w:vAlign w:val="center"/>
            <w:hideMark/>
          </w:tcPr>
          <w:p w14:paraId="50A6268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1078/2016 privind aprobarea Planului de management și a Regulamentului sitului Natura 2000 ROSCI0073 Dunele marine de la Agigea și al ariei naturale protejate de interes național Dunele marine de la Agigea - cod 2.366</w:t>
            </w:r>
          </w:p>
        </w:tc>
        <w:tc>
          <w:tcPr>
            <w:tcW w:w="1410" w:type="dxa"/>
            <w:tcBorders>
              <w:top w:val="nil"/>
              <w:left w:val="nil"/>
              <w:bottom w:val="single" w:sz="4" w:space="0" w:color="auto"/>
              <w:right w:val="single" w:sz="4" w:space="0" w:color="auto"/>
            </w:tcBorders>
            <w:shd w:val="clear" w:color="auto" w:fill="auto"/>
            <w:vAlign w:val="center"/>
            <w:hideMark/>
          </w:tcPr>
          <w:p w14:paraId="112100C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722</w:t>
            </w:r>
          </w:p>
        </w:tc>
        <w:tc>
          <w:tcPr>
            <w:tcW w:w="1385" w:type="dxa"/>
            <w:tcBorders>
              <w:top w:val="nil"/>
              <w:left w:val="nil"/>
              <w:bottom w:val="single" w:sz="4" w:space="0" w:color="auto"/>
              <w:right w:val="single" w:sz="4" w:space="0" w:color="auto"/>
            </w:tcBorders>
            <w:shd w:val="clear" w:color="auto" w:fill="auto"/>
            <w:vAlign w:val="center"/>
            <w:hideMark/>
          </w:tcPr>
          <w:p w14:paraId="3A27B62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19.09.2016</w:t>
            </w:r>
          </w:p>
        </w:tc>
      </w:tr>
      <w:tr w:rsidR="007549EF" w:rsidRPr="00156CA6" w14:paraId="77B498F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9493AEC"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9662370"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ROSCI0074</w:t>
            </w:r>
          </w:p>
        </w:tc>
        <w:tc>
          <w:tcPr>
            <w:tcW w:w="1550" w:type="dxa"/>
            <w:tcBorders>
              <w:top w:val="nil"/>
              <w:left w:val="nil"/>
              <w:bottom w:val="single" w:sz="4" w:space="0" w:color="auto"/>
              <w:right w:val="single" w:sz="4" w:space="0" w:color="auto"/>
            </w:tcBorders>
            <w:shd w:val="clear" w:color="auto" w:fill="auto"/>
            <w:vAlign w:val="center"/>
            <w:hideMark/>
          </w:tcPr>
          <w:p w14:paraId="4E6A3FE7"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Făgetul Clujului - Valea Morii</w:t>
            </w:r>
          </w:p>
        </w:tc>
        <w:tc>
          <w:tcPr>
            <w:tcW w:w="3289" w:type="dxa"/>
            <w:tcBorders>
              <w:top w:val="nil"/>
              <w:left w:val="nil"/>
              <w:bottom w:val="single" w:sz="4" w:space="0" w:color="auto"/>
              <w:right w:val="single" w:sz="4" w:space="0" w:color="auto"/>
            </w:tcBorders>
            <w:shd w:val="clear" w:color="auto" w:fill="auto"/>
            <w:vAlign w:val="center"/>
            <w:hideMark/>
          </w:tcPr>
          <w:p w14:paraId="5D224DF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al sitului de importanță comunitară ROSCI0074 Făgetul Clujului - Valea Morii  </w:t>
            </w:r>
          </w:p>
        </w:tc>
        <w:tc>
          <w:tcPr>
            <w:tcW w:w="4429" w:type="dxa"/>
            <w:tcBorders>
              <w:top w:val="nil"/>
              <w:left w:val="nil"/>
              <w:bottom w:val="single" w:sz="4" w:space="0" w:color="auto"/>
              <w:right w:val="single" w:sz="4" w:space="0" w:color="auto"/>
            </w:tcBorders>
            <w:shd w:val="clear" w:color="auto" w:fill="auto"/>
            <w:vAlign w:val="center"/>
            <w:hideMark/>
          </w:tcPr>
          <w:p w14:paraId="08150C44"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Ordinul ministrului mediului, apelor și pădurilor nr. 1525/2016 privind aprobarea Planului de management și a Regulamentului sitului de importanță comunitară ROSCI0074 Făgetul Clujului - Valea Morii</w:t>
            </w:r>
          </w:p>
        </w:tc>
        <w:tc>
          <w:tcPr>
            <w:tcW w:w="1410" w:type="dxa"/>
            <w:tcBorders>
              <w:top w:val="nil"/>
              <w:left w:val="nil"/>
              <w:bottom w:val="single" w:sz="4" w:space="0" w:color="auto"/>
              <w:right w:val="single" w:sz="4" w:space="0" w:color="auto"/>
            </w:tcBorders>
            <w:shd w:val="clear" w:color="auto" w:fill="auto"/>
            <w:vAlign w:val="center"/>
            <w:hideMark/>
          </w:tcPr>
          <w:p w14:paraId="2A844DE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766</w:t>
            </w:r>
          </w:p>
        </w:tc>
        <w:tc>
          <w:tcPr>
            <w:tcW w:w="1385" w:type="dxa"/>
            <w:tcBorders>
              <w:top w:val="nil"/>
              <w:left w:val="nil"/>
              <w:bottom w:val="single" w:sz="4" w:space="0" w:color="auto"/>
              <w:right w:val="single" w:sz="4" w:space="0" w:color="auto"/>
            </w:tcBorders>
            <w:shd w:val="clear" w:color="auto" w:fill="auto"/>
            <w:vAlign w:val="center"/>
            <w:hideMark/>
          </w:tcPr>
          <w:p w14:paraId="30ACFEB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30.09.2016</w:t>
            </w:r>
          </w:p>
        </w:tc>
      </w:tr>
      <w:tr w:rsidR="007549EF" w:rsidRPr="00156CA6" w14:paraId="53E6A7F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65DC19A"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5D92AD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ROSCI0080</w:t>
            </w:r>
          </w:p>
        </w:tc>
        <w:tc>
          <w:tcPr>
            <w:tcW w:w="1550" w:type="dxa"/>
            <w:tcBorders>
              <w:top w:val="nil"/>
              <w:left w:val="nil"/>
              <w:bottom w:val="single" w:sz="4" w:space="0" w:color="auto"/>
              <w:right w:val="single" w:sz="4" w:space="0" w:color="auto"/>
            </w:tcBorders>
            <w:shd w:val="clear" w:color="auto" w:fill="auto"/>
            <w:vAlign w:val="center"/>
            <w:hideMark/>
          </w:tcPr>
          <w:p w14:paraId="674DDB56"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Fânațurile de la Glodeni</w:t>
            </w:r>
          </w:p>
        </w:tc>
        <w:tc>
          <w:tcPr>
            <w:tcW w:w="3289" w:type="dxa"/>
            <w:tcBorders>
              <w:top w:val="nil"/>
              <w:left w:val="nil"/>
              <w:bottom w:val="single" w:sz="4" w:space="0" w:color="auto"/>
              <w:right w:val="single" w:sz="4" w:space="0" w:color="auto"/>
            </w:tcBorders>
            <w:shd w:val="clear" w:color="auto" w:fill="auto"/>
            <w:vAlign w:val="center"/>
            <w:hideMark/>
          </w:tcPr>
          <w:p w14:paraId="30E472E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ROSCI0080 Fânațurile de la Glodeni</w:t>
            </w:r>
          </w:p>
        </w:tc>
        <w:tc>
          <w:tcPr>
            <w:tcW w:w="4429" w:type="dxa"/>
            <w:tcBorders>
              <w:top w:val="nil"/>
              <w:left w:val="nil"/>
              <w:bottom w:val="single" w:sz="4" w:space="0" w:color="auto"/>
              <w:right w:val="single" w:sz="4" w:space="0" w:color="auto"/>
            </w:tcBorders>
            <w:shd w:val="clear" w:color="auto" w:fill="auto"/>
            <w:vAlign w:val="center"/>
            <w:hideMark/>
          </w:tcPr>
          <w:p w14:paraId="4718904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115/2016 privind aprobarea Planului de Management și a Regulamentului sitului Natura 2000 ROSCI0080 Fânațurile de la Glodeni</w:t>
            </w:r>
          </w:p>
        </w:tc>
        <w:tc>
          <w:tcPr>
            <w:tcW w:w="1410" w:type="dxa"/>
            <w:tcBorders>
              <w:top w:val="nil"/>
              <w:left w:val="nil"/>
              <w:bottom w:val="single" w:sz="4" w:space="0" w:color="auto"/>
              <w:right w:val="single" w:sz="4" w:space="0" w:color="auto"/>
            </w:tcBorders>
            <w:shd w:val="clear" w:color="auto" w:fill="auto"/>
            <w:vAlign w:val="center"/>
            <w:hideMark/>
          </w:tcPr>
          <w:p w14:paraId="14650DB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198</w:t>
            </w:r>
          </w:p>
        </w:tc>
        <w:tc>
          <w:tcPr>
            <w:tcW w:w="1385" w:type="dxa"/>
            <w:tcBorders>
              <w:top w:val="nil"/>
              <w:left w:val="nil"/>
              <w:bottom w:val="single" w:sz="4" w:space="0" w:color="auto"/>
              <w:right w:val="single" w:sz="4" w:space="0" w:color="auto"/>
            </w:tcBorders>
            <w:shd w:val="clear" w:color="auto" w:fill="auto"/>
            <w:vAlign w:val="center"/>
            <w:hideMark/>
          </w:tcPr>
          <w:p w14:paraId="03CC690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17.03.2016</w:t>
            </w:r>
          </w:p>
        </w:tc>
      </w:tr>
      <w:tr w:rsidR="007549EF" w:rsidRPr="00156CA6" w14:paraId="04D0B286"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2C731FB"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ED5564E"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ROSCI0081</w:t>
            </w:r>
          </w:p>
        </w:tc>
        <w:tc>
          <w:tcPr>
            <w:tcW w:w="1550" w:type="dxa"/>
            <w:tcBorders>
              <w:top w:val="nil"/>
              <w:left w:val="nil"/>
              <w:bottom w:val="single" w:sz="4" w:space="0" w:color="auto"/>
              <w:right w:val="single" w:sz="4" w:space="0" w:color="auto"/>
            </w:tcBorders>
            <w:shd w:val="clear" w:color="auto" w:fill="auto"/>
            <w:vAlign w:val="center"/>
            <w:hideMark/>
          </w:tcPr>
          <w:p w14:paraId="195CCC4C"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Fânețele seculare Frumoasa</w:t>
            </w:r>
          </w:p>
        </w:tc>
        <w:tc>
          <w:tcPr>
            <w:tcW w:w="3289" w:type="dxa"/>
            <w:tcBorders>
              <w:top w:val="nil"/>
              <w:left w:val="nil"/>
              <w:bottom w:val="single" w:sz="4" w:space="0" w:color="auto"/>
              <w:right w:val="single" w:sz="4" w:space="0" w:color="auto"/>
            </w:tcBorders>
            <w:shd w:val="clear" w:color="auto" w:fill="auto"/>
            <w:vAlign w:val="center"/>
            <w:hideMark/>
          </w:tcPr>
          <w:p w14:paraId="181650E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Planului de management al sitului Natura 2000 Fânețele seculare Frumoasa</w:t>
            </w:r>
          </w:p>
        </w:tc>
        <w:tc>
          <w:tcPr>
            <w:tcW w:w="4429" w:type="dxa"/>
            <w:tcBorders>
              <w:top w:val="nil"/>
              <w:left w:val="nil"/>
              <w:bottom w:val="single" w:sz="4" w:space="0" w:color="auto"/>
              <w:right w:val="single" w:sz="4" w:space="0" w:color="auto"/>
            </w:tcBorders>
            <w:shd w:val="clear" w:color="auto" w:fill="auto"/>
            <w:vAlign w:val="center"/>
            <w:hideMark/>
          </w:tcPr>
          <w:p w14:paraId="2B2AB13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345/2016 privind aprobarea Planului de management al sitului Natura 2000 Fânețele seculare Frumoasa</w:t>
            </w:r>
          </w:p>
        </w:tc>
        <w:tc>
          <w:tcPr>
            <w:tcW w:w="1410" w:type="dxa"/>
            <w:tcBorders>
              <w:top w:val="nil"/>
              <w:left w:val="nil"/>
              <w:bottom w:val="single" w:sz="4" w:space="0" w:color="auto"/>
              <w:right w:val="single" w:sz="4" w:space="0" w:color="auto"/>
            </w:tcBorders>
            <w:shd w:val="clear" w:color="auto" w:fill="auto"/>
            <w:vAlign w:val="center"/>
            <w:hideMark/>
          </w:tcPr>
          <w:p w14:paraId="1FDC87A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233</w:t>
            </w:r>
          </w:p>
        </w:tc>
        <w:tc>
          <w:tcPr>
            <w:tcW w:w="1385" w:type="dxa"/>
            <w:tcBorders>
              <w:top w:val="nil"/>
              <w:left w:val="nil"/>
              <w:bottom w:val="single" w:sz="4" w:space="0" w:color="auto"/>
              <w:right w:val="single" w:sz="4" w:space="0" w:color="auto"/>
            </w:tcBorders>
            <w:shd w:val="clear" w:color="auto" w:fill="auto"/>
            <w:vAlign w:val="center"/>
            <w:hideMark/>
          </w:tcPr>
          <w:p w14:paraId="6A4C1BB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30.03.2016</w:t>
            </w:r>
          </w:p>
        </w:tc>
      </w:tr>
      <w:tr w:rsidR="007549EF" w:rsidRPr="00156CA6" w14:paraId="18489FC8"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55D6D22"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C30A2DD"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ROSCI0082</w:t>
            </w:r>
          </w:p>
        </w:tc>
        <w:tc>
          <w:tcPr>
            <w:tcW w:w="1550" w:type="dxa"/>
            <w:tcBorders>
              <w:top w:val="nil"/>
              <w:left w:val="nil"/>
              <w:bottom w:val="single" w:sz="4" w:space="0" w:color="auto"/>
              <w:right w:val="single" w:sz="4" w:space="0" w:color="auto"/>
            </w:tcBorders>
            <w:shd w:val="clear" w:color="auto" w:fill="auto"/>
            <w:vAlign w:val="center"/>
            <w:hideMark/>
          </w:tcPr>
          <w:p w14:paraId="70E4FF9A"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Fânețele seculare Ponoare</w:t>
            </w:r>
          </w:p>
        </w:tc>
        <w:tc>
          <w:tcPr>
            <w:tcW w:w="3289" w:type="dxa"/>
            <w:tcBorders>
              <w:top w:val="nil"/>
              <w:left w:val="nil"/>
              <w:bottom w:val="single" w:sz="4" w:space="0" w:color="auto"/>
              <w:right w:val="single" w:sz="4" w:space="0" w:color="auto"/>
            </w:tcBorders>
            <w:shd w:val="clear" w:color="auto" w:fill="auto"/>
            <w:vAlign w:val="center"/>
            <w:hideMark/>
          </w:tcPr>
          <w:p w14:paraId="1C2EB8F3"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Fânețele seculare Ponoare</w:t>
            </w:r>
          </w:p>
        </w:tc>
        <w:tc>
          <w:tcPr>
            <w:tcW w:w="4429" w:type="dxa"/>
            <w:tcBorders>
              <w:top w:val="nil"/>
              <w:left w:val="nil"/>
              <w:bottom w:val="single" w:sz="4" w:space="0" w:color="auto"/>
              <w:right w:val="single" w:sz="4" w:space="0" w:color="auto"/>
            </w:tcBorders>
            <w:shd w:val="clear" w:color="auto" w:fill="auto"/>
            <w:vAlign w:val="center"/>
            <w:hideMark/>
          </w:tcPr>
          <w:p w14:paraId="4779FB73"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344/2016 privind aprobarea Planului de management al sitului sitului de importanță comunitară Fânețele seculare Ponoare</w:t>
            </w:r>
          </w:p>
        </w:tc>
        <w:tc>
          <w:tcPr>
            <w:tcW w:w="1410" w:type="dxa"/>
            <w:tcBorders>
              <w:top w:val="nil"/>
              <w:left w:val="nil"/>
              <w:bottom w:val="single" w:sz="4" w:space="0" w:color="auto"/>
              <w:right w:val="single" w:sz="4" w:space="0" w:color="auto"/>
            </w:tcBorders>
            <w:shd w:val="clear" w:color="auto" w:fill="auto"/>
            <w:vAlign w:val="center"/>
            <w:hideMark/>
          </w:tcPr>
          <w:p w14:paraId="2DB034F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218</w:t>
            </w:r>
          </w:p>
        </w:tc>
        <w:tc>
          <w:tcPr>
            <w:tcW w:w="1385" w:type="dxa"/>
            <w:tcBorders>
              <w:top w:val="nil"/>
              <w:left w:val="nil"/>
              <w:bottom w:val="single" w:sz="4" w:space="0" w:color="auto"/>
              <w:right w:val="single" w:sz="4" w:space="0" w:color="auto"/>
            </w:tcBorders>
            <w:shd w:val="clear" w:color="auto" w:fill="auto"/>
            <w:vAlign w:val="center"/>
            <w:hideMark/>
          </w:tcPr>
          <w:p w14:paraId="5BEC6E1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24.03.2016</w:t>
            </w:r>
          </w:p>
        </w:tc>
      </w:tr>
      <w:tr w:rsidR="007549EF" w:rsidRPr="00156CA6" w14:paraId="083C296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526884F"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2481192"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ROSCI0083</w:t>
            </w:r>
          </w:p>
        </w:tc>
        <w:tc>
          <w:tcPr>
            <w:tcW w:w="1550" w:type="dxa"/>
            <w:tcBorders>
              <w:top w:val="nil"/>
              <w:left w:val="nil"/>
              <w:bottom w:val="single" w:sz="4" w:space="0" w:color="auto"/>
              <w:right w:val="single" w:sz="4" w:space="0" w:color="auto"/>
            </w:tcBorders>
            <w:shd w:val="clear" w:color="auto" w:fill="auto"/>
            <w:vAlign w:val="center"/>
            <w:hideMark/>
          </w:tcPr>
          <w:p w14:paraId="41D6E3D5"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Fântânița Murfatlar</w:t>
            </w:r>
          </w:p>
        </w:tc>
        <w:tc>
          <w:tcPr>
            <w:tcW w:w="3289" w:type="dxa"/>
            <w:tcBorders>
              <w:top w:val="nil"/>
              <w:left w:val="nil"/>
              <w:bottom w:val="single" w:sz="4" w:space="0" w:color="auto"/>
              <w:right w:val="single" w:sz="4" w:space="0" w:color="auto"/>
            </w:tcBorders>
            <w:shd w:val="clear" w:color="auto" w:fill="auto"/>
            <w:vAlign w:val="center"/>
            <w:hideMark/>
          </w:tcPr>
          <w:p w14:paraId="6BEF3B6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ROSCI0083 Fântânița Murfatlar și al Rezervației naturale Fântânița - Murfatlar, cod 2.364</w:t>
            </w:r>
          </w:p>
        </w:tc>
        <w:tc>
          <w:tcPr>
            <w:tcW w:w="4429" w:type="dxa"/>
            <w:tcBorders>
              <w:top w:val="nil"/>
              <w:left w:val="nil"/>
              <w:bottom w:val="single" w:sz="4" w:space="0" w:color="auto"/>
              <w:right w:val="single" w:sz="4" w:space="0" w:color="auto"/>
            </w:tcBorders>
            <w:shd w:val="clear" w:color="auto" w:fill="auto"/>
            <w:vAlign w:val="center"/>
            <w:hideMark/>
          </w:tcPr>
          <w:p w14:paraId="53C6637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1227/2016 privind aprobarea Planului de management și a Regulamentului sitului Natura 2000 ROSCI0083 Fântânița Murfatlar și al Rezervației naturale Fântânița - Murfatlar, cod 2.364</w:t>
            </w:r>
          </w:p>
        </w:tc>
        <w:tc>
          <w:tcPr>
            <w:tcW w:w="1410" w:type="dxa"/>
            <w:tcBorders>
              <w:top w:val="nil"/>
              <w:left w:val="nil"/>
              <w:bottom w:val="single" w:sz="4" w:space="0" w:color="auto"/>
              <w:right w:val="single" w:sz="4" w:space="0" w:color="auto"/>
            </w:tcBorders>
            <w:shd w:val="clear" w:color="auto" w:fill="auto"/>
            <w:vAlign w:val="center"/>
            <w:hideMark/>
          </w:tcPr>
          <w:p w14:paraId="7CE1A01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706</w:t>
            </w:r>
          </w:p>
        </w:tc>
        <w:tc>
          <w:tcPr>
            <w:tcW w:w="1385" w:type="dxa"/>
            <w:tcBorders>
              <w:top w:val="nil"/>
              <w:left w:val="nil"/>
              <w:bottom w:val="single" w:sz="4" w:space="0" w:color="auto"/>
              <w:right w:val="single" w:sz="4" w:space="0" w:color="auto"/>
            </w:tcBorders>
            <w:shd w:val="clear" w:color="auto" w:fill="auto"/>
            <w:vAlign w:val="center"/>
            <w:hideMark/>
          </w:tcPr>
          <w:p w14:paraId="76C8965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12.09.2016</w:t>
            </w:r>
          </w:p>
        </w:tc>
      </w:tr>
      <w:tr w:rsidR="007549EF" w:rsidRPr="00156CA6" w14:paraId="58843902"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70D04E6"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981B30A"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ROSCI0085</w:t>
            </w:r>
          </w:p>
        </w:tc>
        <w:tc>
          <w:tcPr>
            <w:tcW w:w="1550" w:type="dxa"/>
            <w:tcBorders>
              <w:top w:val="nil"/>
              <w:left w:val="nil"/>
              <w:bottom w:val="single" w:sz="4" w:space="0" w:color="auto"/>
              <w:right w:val="single" w:sz="4" w:space="0" w:color="auto"/>
            </w:tcBorders>
            <w:shd w:val="clear" w:color="auto" w:fill="auto"/>
            <w:vAlign w:val="center"/>
            <w:hideMark/>
          </w:tcPr>
          <w:p w14:paraId="1FBE450D"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Frumoasa</w:t>
            </w:r>
          </w:p>
        </w:tc>
        <w:tc>
          <w:tcPr>
            <w:tcW w:w="3289" w:type="dxa"/>
            <w:tcBorders>
              <w:top w:val="nil"/>
              <w:left w:val="nil"/>
              <w:bottom w:val="single" w:sz="4" w:space="0" w:color="auto"/>
              <w:right w:val="single" w:sz="4" w:space="0" w:color="auto"/>
            </w:tcBorders>
            <w:shd w:val="clear" w:color="auto" w:fill="auto"/>
            <w:vAlign w:val="center"/>
            <w:hideMark/>
          </w:tcPr>
          <w:p w14:paraId="616BC2F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ROSCI0085 Frumoasa și ROSPA0043 Frumoasa</w:t>
            </w:r>
          </w:p>
        </w:tc>
        <w:tc>
          <w:tcPr>
            <w:tcW w:w="4429" w:type="dxa"/>
            <w:tcBorders>
              <w:top w:val="nil"/>
              <w:left w:val="nil"/>
              <w:bottom w:val="single" w:sz="4" w:space="0" w:color="auto"/>
              <w:right w:val="single" w:sz="4" w:space="0" w:color="auto"/>
            </w:tcBorders>
            <w:shd w:val="clear" w:color="auto" w:fill="auto"/>
            <w:vAlign w:val="center"/>
            <w:hideMark/>
          </w:tcPr>
          <w:p w14:paraId="7E233CE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1158/2016 privind aprobarea Planului de management și Regulamentului siturilor Natura 2000 ROSCI0085 Frumoasa și ROSPA0043 Frumoasa</w:t>
            </w:r>
          </w:p>
        </w:tc>
        <w:tc>
          <w:tcPr>
            <w:tcW w:w="1410" w:type="dxa"/>
            <w:tcBorders>
              <w:top w:val="nil"/>
              <w:left w:val="nil"/>
              <w:bottom w:val="single" w:sz="4" w:space="0" w:color="auto"/>
              <w:right w:val="single" w:sz="4" w:space="0" w:color="auto"/>
            </w:tcBorders>
            <w:shd w:val="clear" w:color="auto" w:fill="auto"/>
            <w:vAlign w:val="center"/>
            <w:hideMark/>
          </w:tcPr>
          <w:p w14:paraId="28E3FBC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681</w:t>
            </w:r>
          </w:p>
        </w:tc>
        <w:tc>
          <w:tcPr>
            <w:tcW w:w="1385" w:type="dxa"/>
            <w:tcBorders>
              <w:top w:val="nil"/>
              <w:left w:val="nil"/>
              <w:bottom w:val="single" w:sz="4" w:space="0" w:color="auto"/>
              <w:right w:val="single" w:sz="4" w:space="0" w:color="auto"/>
            </w:tcBorders>
            <w:shd w:val="clear" w:color="auto" w:fill="auto"/>
            <w:vAlign w:val="center"/>
            <w:hideMark/>
          </w:tcPr>
          <w:p w14:paraId="4D3DD79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02.09.2016</w:t>
            </w:r>
          </w:p>
        </w:tc>
      </w:tr>
      <w:tr w:rsidR="007549EF" w:rsidRPr="00156CA6" w14:paraId="4C99BFE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38BDF4F"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802D4E3"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ROSCI0086</w:t>
            </w:r>
          </w:p>
        </w:tc>
        <w:tc>
          <w:tcPr>
            <w:tcW w:w="1550" w:type="dxa"/>
            <w:tcBorders>
              <w:top w:val="nil"/>
              <w:left w:val="nil"/>
              <w:bottom w:val="single" w:sz="4" w:space="0" w:color="auto"/>
              <w:right w:val="single" w:sz="4" w:space="0" w:color="auto"/>
            </w:tcBorders>
            <w:shd w:val="clear" w:color="auto" w:fill="auto"/>
            <w:vAlign w:val="center"/>
            <w:hideMark/>
          </w:tcPr>
          <w:p w14:paraId="6FADAD41"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Găina - Lucina</w:t>
            </w:r>
          </w:p>
        </w:tc>
        <w:tc>
          <w:tcPr>
            <w:tcW w:w="3289" w:type="dxa"/>
            <w:tcBorders>
              <w:top w:val="nil"/>
              <w:left w:val="nil"/>
              <w:bottom w:val="single" w:sz="4" w:space="0" w:color="auto"/>
              <w:right w:val="single" w:sz="4" w:space="0" w:color="auto"/>
            </w:tcBorders>
            <w:shd w:val="clear" w:color="auto" w:fill="auto"/>
            <w:vAlign w:val="center"/>
            <w:hideMark/>
          </w:tcPr>
          <w:p w14:paraId="74DC779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ROSCI0086 Găina-Lucina</w:t>
            </w:r>
          </w:p>
        </w:tc>
        <w:tc>
          <w:tcPr>
            <w:tcW w:w="4429" w:type="dxa"/>
            <w:tcBorders>
              <w:top w:val="nil"/>
              <w:left w:val="nil"/>
              <w:bottom w:val="single" w:sz="4" w:space="0" w:color="auto"/>
              <w:right w:val="single" w:sz="4" w:space="0" w:color="auto"/>
            </w:tcBorders>
            <w:shd w:val="clear" w:color="auto" w:fill="auto"/>
            <w:vAlign w:val="center"/>
            <w:hideMark/>
          </w:tcPr>
          <w:p w14:paraId="48E3F7A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1241/2016 privind aprobarea Planului de management al sitului ROSCI0086 Găina-Lucina</w:t>
            </w:r>
          </w:p>
        </w:tc>
        <w:tc>
          <w:tcPr>
            <w:tcW w:w="1410" w:type="dxa"/>
            <w:tcBorders>
              <w:top w:val="nil"/>
              <w:left w:val="nil"/>
              <w:bottom w:val="single" w:sz="4" w:space="0" w:color="auto"/>
              <w:right w:val="single" w:sz="4" w:space="0" w:color="auto"/>
            </w:tcBorders>
            <w:shd w:val="clear" w:color="auto" w:fill="auto"/>
            <w:vAlign w:val="center"/>
            <w:hideMark/>
          </w:tcPr>
          <w:p w14:paraId="6CA1876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58</w:t>
            </w:r>
          </w:p>
        </w:tc>
        <w:tc>
          <w:tcPr>
            <w:tcW w:w="1385" w:type="dxa"/>
            <w:tcBorders>
              <w:top w:val="nil"/>
              <w:left w:val="nil"/>
              <w:bottom w:val="single" w:sz="4" w:space="0" w:color="auto"/>
              <w:right w:val="single" w:sz="4" w:space="0" w:color="auto"/>
            </w:tcBorders>
            <w:shd w:val="clear" w:color="auto" w:fill="auto"/>
            <w:vAlign w:val="center"/>
            <w:hideMark/>
          </w:tcPr>
          <w:p w14:paraId="0BD384C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20.01.2017</w:t>
            </w:r>
          </w:p>
        </w:tc>
      </w:tr>
      <w:tr w:rsidR="007549EF" w:rsidRPr="00156CA6" w14:paraId="5D76A3F5"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163D331"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DA9C336"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ROSCI0087</w:t>
            </w:r>
          </w:p>
        </w:tc>
        <w:tc>
          <w:tcPr>
            <w:tcW w:w="1550" w:type="dxa"/>
            <w:tcBorders>
              <w:top w:val="nil"/>
              <w:left w:val="nil"/>
              <w:bottom w:val="single" w:sz="4" w:space="0" w:color="auto"/>
              <w:right w:val="single" w:sz="4" w:space="0" w:color="auto"/>
            </w:tcBorders>
            <w:shd w:val="clear" w:color="auto" w:fill="auto"/>
            <w:vAlign w:val="center"/>
            <w:hideMark/>
          </w:tcPr>
          <w:p w14:paraId="64B2C23C"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Grădiștea Muncelului - Cioclovina</w:t>
            </w:r>
          </w:p>
        </w:tc>
        <w:tc>
          <w:tcPr>
            <w:tcW w:w="3289" w:type="dxa"/>
            <w:tcBorders>
              <w:top w:val="nil"/>
              <w:left w:val="nil"/>
              <w:bottom w:val="single" w:sz="4" w:space="0" w:color="auto"/>
              <w:right w:val="single" w:sz="4" w:space="0" w:color="auto"/>
            </w:tcBorders>
            <w:shd w:val="clear" w:color="auto" w:fill="auto"/>
            <w:vAlign w:val="center"/>
            <w:hideMark/>
          </w:tcPr>
          <w:p w14:paraId="38D26CE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Grădiștea Muncelului-Cioclovina</w:t>
            </w:r>
          </w:p>
        </w:tc>
        <w:tc>
          <w:tcPr>
            <w:tcW w:w="4429" w:type="dxa"/>
            <w:tcBorders>
              <w:top w:val="nil"/>
              <w:left w:val="nil"/>
              <w:bottom w:val="single" w:sz="4" w:space="0" w:color="auto"/>
              <w:right w:val="single" w:sz="4" w:space="0" w:color="auto"/>
            </w:tcBorders>
            <w:shd w:val="clear" w:color="auto" w:fill="auto"/>
            <w:vAlign w:val="center"/>
            <w:hideMark/>
          </w:tcPr>
          <w:p w14:paraId="7BA8FCC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Hotărârea Guvernului nr. 1049/2013, pentru aprobarea Planului de management și a Regulamentului Parcului Natural Grădiștea Muncelului-Cioclovina</w:t>
            </w:r>
          </w:p>
        </w:tc>
        <w:tc>
          <w:tcPr>
            <w:tcW w:w="1410" w:type="dxa"/>
            <w:tcBorders>
              <w:top w:val="nil"/>
              <w:left w:val="nil"/>
              <w:bottom w:val="single" w:sz="4" w:space="0" w:color="auto"/>
              <w:right w:val="single" w:sz="4" w:space="0" w:color="auto"/>
            </w:tcBorders>
            <w:shd w:val="clear" w:color="auto" w:fill="auto"/>
            <w:vAlign w:val="center"/>
            <w:hideMark/>
          </w:tcPr>
          <w:p w14:paraId="1CF78D0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144</w:t>
            </w:r>
          </w:p>
        </w:tc>
        <w:tc>
          <w:tcPr>
            <w:tcW w:w="1385" w:type="dxa"/>
            <w:tcBorders>
              <w:top w:val="nil"/>
              <w:left w:val="nil"/>
              <w:bottom w:val="single" w:sz="4" w:space="0" w:color="auto"/>
              <w:right w:val="single" w:sz="4" w:space="0" w:color="auto"/>
            </w:tcBorders>
            <w:shd w:val="clear" w:color="auto" w:fill="auto"/>
            <w:vAlign w:val="center"/>
            <w:hideMark/>
          </w:tcPr>
          <w:p w14:paraId="5FEB35A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27.02.2014</w:t>
            </w:r>
          </w:p>
        </w:tc>
      </w:tr>
      <w:tr w:rsidR="007549EF" w:rsidRPr="00156CA6" w14:paraId="7C352C91"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B7CC8BE"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D2DF996"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ROSCI0090</w:t>
            </w:r>
          </w:p>
        </w:tc>
        <w:tc>
          <w:tcPr>
            <w:tcW w:w="1550" w:type="dxa"/>
            <w:tcBorders>
              <w:top w:val="nil"/>
              <w:left w:val="nil"/>
              <w:bottom w:val="single" w:sz="4" w:space="0" w:color="auto"/>
              <w:right w:val="single" w:sz="4" w:space="0" w:color="auto"/>
            </w:tcBorders>
            <w:shd w:val="clear" w:color="auto" w:fill="auto"/>
            <w:vAlign w:val="center"/>
            <w:hideMark/>
          </w:tcPr>
          <w:p w14:paraId="17CCE42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Harghita Mădăraș</w:t>
            </w:r>
          </w:p>
        </w:tc>
        <w:tc>
          <w:tcPr>
            <w:tcW w:w="3289" w:type="dxa"/>
            <w:tcBorders>
              <w:top w:val="nil"/>
              <w:left w:val="nil"/>
              <w:bottom w:val="single" w:sz="4" w:space="0" w:color="auto"/>
              <w:right w:val="single" w:sz="4" w:space="0" w:color="auto"/>
            </w:tcBorders>
            <w:shd w:val="clear" w:color="auto" w:fill="auto"/>
            <w:vAlign w:val="center"/>
            <w:hideMark/>
          </w:tcPr>
          <w:p w14:paraId="2A59A55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ROSCI0090 Harghita Mădăraș și al Rezervației naturale 2.493 Lacul Dracului</w:t>
            </w:r>
          </w:p>
        </w:tc>
        <w:tc>
          <w:tcPr>
            <w:tcW w:w="4429" w:type="dxa"/>
            <w:tcBorders>
              <w:top w:val="nil"/>
              <w:left w:val="nil"/>
              <w:bottom w:val="single" w:sz="4" w:space="0" w:color="auto"/>
              <w:right w:val="single" w:sz="4" w:space="0" w:color="auto"/>
            </w:tcBorders>
            <w:shd w:val="clear" w:color="auto" w:fill="auto"/>
            <w:vAlign w:val="center"/>
            <w:hideMark/>
          </w:tcPr>
          <w:p w14:paraId="4C28565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909/2016 privind aprobarea Planului de management și a Regulamentului sitului Natura 2000 ROSCI0090 Harghita Mădăraș și al Rezervației naturale 2.493 Lacul Dracului</w:t>
            </w:r>
          </w:p>
        </w:tc>
        <w:tc>
          <w:tcPr>
            <w:tcW w:w="1410" w:type="dxa"/>
            <w:tcBorders>
              <w:top w:val="nil"/>
              <w:left w:val="nil"/>
              <w:bottom w:val="single" w:sz="4" w:space="0" w:color="auto"/>
              <w:right w:val="single" w:sz="4" w:space="0" w:color="auto"/>
            </w:tcBorders>
            <w:shd w:val="clear" w:color="auto" w:fill="auto"/>
            <w:vAlign w:val="center"/>
            <w:hideMark/>
          </w:tcPr>
          <w:p w14:paraId="428524B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835</w:t>
            </w:r>
          </w:p>
        </w:tc>
        <w:tc>
          <w:tcPr>
            <w:tcW w:w="1385" w:type="dxa"/>
            <w:tcBorders>
              <w:top w:val="nil"/>
              <w:left w:val="nil"/>
              <w:bottom w:val="single" w:sz="4" w:space="0" w:color="auto"/>
              <w:right w:val="single" w:sz="4" w:space="0" w:color="auto"/>
            </w:tcBorders>
            <w:shd w:val="clear" w:color="auto" w:fill="auto"/>
            <w:vAlign w:val="center"/>
            <w:hideMark/>
          </w:tcPr>
          <w:p w14:paraId="08DF5E6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21.10.2016</w:t>
            </w:r>
          </w:p>
        </w:tc>
      </w:tr>
      <w:tr w:rsidR="007549EF" w:rsidRPr="00156CA6" w14:paraId="1A8084D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EFBBBC0"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A5E7F01"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ROSCI0091</w:t>
            </w:r>
          </w:p>
        </w:tc>
        <w:tc>
          <w:tcPr>
            <w:tcW w:w="1550" w:type="dxa"/>
            <w:tcBorders>
              <w:top w:val="nil"/>
              <w:left w:val="nil"/>
              <w:bottom w:val="single" w:sz="4" w:space="0" w:color="auto"/>
              <w:right w:val="single" w:sz="4" w:space="0" w:color="auto"/>
            </w:tcBorders>
            <w:shd w:val="clear" w:color="auto" w:fill="auto"/>
            <w:vAlign w:val="center"/>
            <w:hideMark/>
          </w:tcPr>
          <w:p w14:paraId="563B236D"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Herculian</w:t>
            </w:r>
          </w:p>
        </w:tc>
        <w:tc>
          <w:tcPr>
            <w:tcW w:w="3289" w:type="dxa"/>
            <w:tcBorders>
              <w:top w:val="nil"/>
              <w:left w:val="nil"/>
              <w:bottom w:val="single" w:sz="4" w:space="0" w:color="auto"/>
              <w:right w:val="single" w:sz="4" w:space="0" w:color="auto"/>
            </w:tcBorders>
            <w:shd w:val="clear" w:color="auto" w:fill="auto"/>
            <w:vAlign w:val="center"/>
            <w:hideMark/>
          </w:tcPr>
          <w:p w14:paraId="35CAF32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ROSCI0091 Herculian</w:t>
            </w:r>
          </w:p>
        </w:tc>
        <w:tc>
          <w:tcPr>
            <w:tcW w:w="4429" w:type="dxa"/>
            <w:tcBorders>
              <w:top w:val="nil"/>
              <w:left w:val="nil"/>
              <w:bottom w:val="single" w:sz="4" w:space="0" w:color="auto"/>
              <w:right w:val="single" w:sz="4" w:space="0" w:color="auto"/>
            </w:tcBorders>
            <w:shd w:val="clear" w:color="auto" w:fill="auto"/>
            <w:vAlign w:val="center"/>
            <w:hideMark/>
          </w:tcPr>
          <w:p w14:paraId="45DFD26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1125/2016 privind aprobarea Planului de management și a Regulamentului sitului Natura 2000 ROSCI0091 Herculian</w:t>
            </w:r>
          </w:p>
        </w:tc>
        <w:tc>
          <w:tcPr>
            <w:tcW w:w="1410" w:type="dxa"/>
            <w:tcBorders>
              <w:top w:val="nil"/>
              <w:left w:val="nil"/>
              <w:bottom w:val="single" w:sz="4" w:space="0" w:color="auto"/>
              <w:right w:val="single" w:sz="4" w:space="0" w:color="auto"/>
            </w:tcBorders>
            <w:shd w:val="clear" w:color="auto" w:fill="auto"/>
            <w:vAlign w:val="center"/>
            <w:hideMark/>
          </w:tcPr>
          <w:p w14:paraId="36967C3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544</w:t>
            </w:r>
          </w:p>
        </w:tc>
        <w:tc>
          <w:tcPr>
            <w:tcW w:w="1385" w:type="dxa"/>
            <w:tcBorders>
              <w:top w:val="nil"/>
              <w:left w:val="nil"/>
              <w:bottom w:val="single" w:sz="4" w:space="0" w:color="auto"/>
              <w:right w:val="single" w:sz="4" w:space="0" w:color="auto"/>
            </w:tcBorders>
            <w:shd w:val="clear" w:color="auto" w:fill="auto"/>
            <w:vAlign w:val="center"/>
            <w:hideMark/>
          </w:tcPr>
          <w:p w14:paraId="46287E4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20.07.2016</w:t>
            </w:r>
          </w:p>
        </w:tc>
      </w:tr>
      <w:tr w:rsidR="007549EF" w:rsidRPr="00156CA6" w14:paraId="0D1542C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F75F8C9"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BD62370"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ROSCI0093</w:t>
            </w:r>
          </w:p>
        </w:tc>
        <w:tc>
          <w:tcPr>
            <w:tcW w:w="1550" w:type="dxa"/>
            <w:tcBorders>
              <w:top w:val="nil"/>
              <w:left w:val="nil"/>
              <w:bottom w:val="single" w:sz="4" w:space="0" w:color="auto"/>
              <w:right w:val="single" w:sz="4" w:space="0" w:color="auto"/>
            </w:tcBorders>
            <w:shd w:val="clear" w:color="auto" w:fill="auto"/>
            <w:vAlign w:val="center"/>
            <w:hideMark/>
          </w:tcPr>
          <w:p w14:paraId="611A7985"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Insulele Stepice Șura Mică - Slimnic</w:t>
            </w:r>
          </w:p>
        </w:tc>
        <w:tc>
          <w:tcPr>
            <w:tcW w:w="3289" w:type="dxa"/>
            <w:tcBorders>
              <w:top w:val="nil"/>
              <w:left w:val="nil"/>
              <w:bottom w:val="single" w:sz="4" w:space="0" w:color="auto"/>
              <w:right w:val="single" w:sz="4" w:space="0" w:color="auto"/>
            </w:tcBorders>
            <w:shd w:val="clear" w:color="auto" w:fill="auto"/>
            <w:vAlign w:val="center"/>
            <w:hideMark/>
          </w:tcPr>
          <w:p w14:paraId="4FB4CAA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ROSCI0093 Insulele Stepice Șura Mică - Slimnic</w:t>
            </w:r>
          </w:p>
        </w:tc>
        <w:tc>
          <w:tcPr>
            <w:tcW w:w="4429" w:type="dxa"/>
            <w:tcBorders>
              <w:top w:val="nil"/>
              <w:left w:val="nil"/>
              <w:bottom w:val="single" w:sz="4" w:space="0" w:color="auto"/>
              <w:right w:val="single" w:sz="4" w:space="0" w:color="auto"/>
            </w:tcBorders>
            <w:shd w:val="clear" w:color="auto" w:fill="auto"/>
            <w:vAlign w:val="center"/>
            <w:hideMark/>
          </w:tcPr>
          <w:p w14:paraId="65CEE1E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963/2016 privind aprobarea Planul de management și al Regulamentului sitului Natura 2000 ROSCI0093 Insulele Stepice Șura Mică - Slimnic</w:t>
            </w:r>
          </w:p>
        </w:tc>
        <w:tc>
          <w:tcPr>
            <w:tcW w:w="1410" w:type="dxa"/>
            <w:tcBorders>
              <w:top w:val="nil"/>
              <w:left w:val="nil"/>
              <w:bottom w:val="single" w:sz="4" w:space="0" w:color="auto"/>
              <w:right w:val="single" w:sz="4" w:space="0" w:color="auto"/>
            </w:tcBorders>
            <w:shd w:val="clear" w:color="auto" w:fill="auto"/>
            <w:vAlign w:val="center"/>
            <w:hideMark/>
          </w:tcPr>
          <w:p w14:paraId="4CBE0D9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w:t>
            </w:r>
          </w:p>
        </w:tc>
        <w:tc>
          <w:tcPr>
            <w:tcW w:w="1385" w:type="dxa"/>
            <w:tcBorders>
              <w:top w:val="nil"/>
              <w:left w:val="nil"/>
              <w:bottom w:val="single" w:sz="4" w:space="0" w:color="auto"/>
              <w:right w:val="single" w:sz="4" w:space="0" w:color="auto"/>
            </w:tcBorders>
            <w:shd w:val="clear" w:color="auto" w:fill="auto"/>
            <w:vAlign w:val="center"/>
            <w:hideMark/>
          </w:tcPr>
          <w:p w14:paraId="321C91E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06.01.2017</w:t>
            </w:r>
          </w:p>
        </w:tc>
      </w:tr>
      <w:tr w:rsidR="007549EF" w:rsidRPr="00156CA6" w14:paraId="1A469463"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3AF7E33"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E891CF3"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ROSCI0096</w:t>
            </w:r>
          </w:p>
        </w:tc>
        <w:tc>
          <w:tcPr>
            <w:tcW w:w="1550" w:type="dxa"/>
            <w:tcBorders>
              <w:top w:val="nil"/>
              <w:left w:val="nil"/>
              <w:bottom w:val="single" w:sz="4" w:space="0" w:color="auto"/>
              <w:right w:val="single" w:sz="4" w:space="0" w:color="auto"/>
            </w:tcBorders>
            <w:shd w:val="clear" w:color="auto" w:fill="auto"/>
            <w:vAlign w:val="center"/>
            <w:hideMark/>
          </w:tcPr>
          <w:p w14:paraId="6D289FD8"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Lacul Bâlbâitoarea</w:t>
            </w:r>
          </w:p>
        </w:tc>
        <w:tc>
          <w:tcPr>
            <w:tcW w:w="3289" w:type="dxa"/>
            <w:tcBorders>
              <w:top w:val="nil"/>
              <w:left w:val="nil"/>
              <w:bottom w:val="single" w:sz="4" w:space="0" w:color="auto"/>
              <w:right w:val="single" w:sz="4" w:space="0" w:color="auto"/>
            </w:tcBorders>
            <w:shd w:val="clear" w:color="auto" w:fill="auto"/>
            <w:vAlign w:val="center"/>
            <w:hideMark/>
          </w:tcPr>
          <w:p w14:paraId="4A890E3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ROSCI0096 Lacul Bâlbâitoarea</w:t>
            </w:r>
          </w:p>
        </w:tc>
        <w:tc>
          <w:tcPr>
            <w:tcW w:w="4429" w:type="dxa"/>
            <w:tcBorders>
              <w:top w:val="nil"/>
              <w:left w:val="nil"/>
              <w:bottom w:val="single" w:sz="4" w:space="0" w:color="auto"/>
              <w:right w:val="single" w:sz="4" w:space="0" w:color="auto"/>
            </w:tcBorders>
            <w:shd w:val="clear" w:color="auto" w:fill="auto"/>
            <w:vAlign w:val="center"/>
            <w:hideMark/>
          </w:tcPr>
          <w:p w14:paraId="06F236DC"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 xml:space="preserve">Ordinul ministrului mediului, apelor și pădurilor nr. </w:t>
            </w:r>
            <w:r w:rsidRPr="00156CA6">
              <w:rPr>
                <w:rFonts w:ascii="Times New Roman" w:hAnsi="Times New Roman" w:cs="Times New Roman"/>
                <w:color w:val="auto"/>
                <w:sz w:val="18"/>
                <w:szCs w:val="18"/>
                <w:lang w:val="ro-RO" w:eastAsia="ro-RO"/>
              </w:rPr>
              <w:br/>
              <w:t xml:space="preserve">1935/2015 privind aprobarea Planului de management și </w:t>
            </w:r>
            <w:r w:rsidRPr="00156CA6">
              <w:rPr>
                <w:rFonts w:ascii="Times New Roman" w:hAnsi="Times New Roman" w:cs="Times New Roman"/>
                <w:color w:val="auto"/>
                <w:sz w:val="18"/>
                <w:szCs w:val="18"/>
                <w:lang w:val="ro-RO" w:eastAsia="ro-RO"/>
              </w:rPr>
              <w:br/>
              <w:t xml:space="preserve">a Regulamentului sitului Natura 2000 ROSCI0096 </w:t>
            </w:r>
            <w:r w:rsidRPr="00156CA6">
              <w:rPr>
                <w:rFonts w:ascii="Times New Roman" w:hAnsi="Times New Roman" w:cs="Times New Roman"/>
                <w:color w:val="auto"/>
                <w:sz w:val="18"/>
                <w:szCs w:val="18"/>
                <w:lang w:val="ro-RO" w:eastAsia="ro-RO"/>
              </w:rPr>
              <w:br/>
              <w:t>Lacul Bâlbâitoarea</w:t>
            </w:r>
          </w:p>
        </w:tc>
        <w:tc>
          <w:tcPr>
            <w:tcW w:w="1410" w:type="dxa"/>
            <w:tcBorders>
              <w:top w:val="nil"/>
              <w:left w:val="nil"/>
              <w:bottom w:val="single" w:sz="4" w:space="0" w:color="auto"/>
              <w:right w:val="single" w:sz="4" w:space="0" w:color="auto"/>
            </w:tcBorders>
            <w:shd w:val="clear" w:color="auto" w:fill="auto"/>
            <w:vAlign w:val="center"/>
            <w:hideMark/>
          </w:tcPr>
          <w:p w14:paraId="152F4D3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123</w:t>
            </w:r>
          </w:p>
        </w:tc>
        <w:tc>
          <w:tcPr>
            <w:tcW w:w="1385" w:type="dxa"/>
            <w:tcBorders>
              <w:top w:val="nil"/>
              <w:left w:val="nil"/>
              <w:bottom w:val="single" w:sz="4" w:space="0" w:color="auto"/>
              <w:right w:val="single" w:sz="4" w:space="0" w:color="auto"/>
            </w:tcBorders>
            <w:shd w:val="clear" w:color="auto" w:fill="auto"/>
            <w:vAlign w:val="center"/>
            <w:hideMark/>
          </w:tcPr>
          <w:p w14:paraId="52B23921"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17.02.2016</w:t>
            </w:r>
          </w:p>
        </w:tc>
      </w:tr>
      <w:tr w:rsidR="007549EF" w:rsidRPr="00156CA6" w14:paraId="3D7EF2FC"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0B754F0"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4422CC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ROSCI0098</w:t>
            </w:r>
          </w:p>
        </w:tc>
        <w:tc>
          <w:tcPr>
            <w:tcW w:w="1550" w:type="dxa"/>
            <w:tcBorders>
              <w:top w:val="nil"/>
              <w:left w:val="nil"/>
              <w:bottom w:val="single" w:sz="4" w:space="0" w:color="auto"/>
              <w:right w:val="single" w:sz="4" w:space="0" w:color="auto"/>
            </w:tcBorders>
            <w:shd w:val="clear" w:color="auto" w:fill="auto"/>
            <w:vAlign w:val="center"/>
            <w:hideMark/>
          </w:tcPr>
          <w:p w14:paraId="69BD24A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Lacul Pețea</w:t>
            </w:r>
          </w:p>
        </w:tc>
        <w:tc>
          <w:tcPr>
            <w:tcW w:w="3289" w:type="dxa"/>
            <w:tcBorders>
              <w:top w:val="nil"/>
              <w:left w:val="nil"/>
              <w:bottom w:val="single" w:sz="4" w:space="0" w:color="auto"/>
              <w:right w:val="single" w:sz="4" w:space="0" w:color="auto"/>
            </w:tcBorders>
            <w:shd w:val="clear" w:color="auto" w:fill="auto"/>
            <w:vAlign w:val="center"/>
            <w:hideMark/>
          </w:tcPr>
          <w:p w14:paraId="18345B1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ROSCI0098 Lacul Pețea</w:t>
            </w:r>
          </w:p>
        </w:tc>
        <w:tc>
          <w:tcPr>
            <w:tcW w:w="4429" w:type="dxa"/>
            <w:tcBorders>
              <w:top w:val="nil"/>
              <w:left w:val="nil"/>
              <w:bottom w:val="single" w:sz="4" w:space="0" w:color="auto"/>
              <w:right w:val="single" w:sz="4" w:space="0" w:color="auto"/>
            </w:tcBorders>
            <w:shd w:val="clear" w:color="auto" w:fill="auto"/>
            <w:vAlign w:val="center"/>
            <w:hideMark/>
          </w:tcPr>
          <w:p w14:paraId="2B971FD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1167/2016 privind aprobarea Planului de management și a Regulamentului sitului de importanță comunitară ROSCI0098 Lacul Pețea</w:t>
            </w:r>
          </w:p>
        </w:tc>
        <w:tc>
          <w:tcPr>
            <w:tcW w:w="1410" w:type="dxa"/>
            <w:tcBorders>
              <w:top w:val="nil"/>
              <w:left w:val="nil"/>
              <w:bottom w:val="single" w:sz="4" w:space="0" w:color="auto"/>
              <w:right w:val="single" w:sz="4" w:space="0" w:color="auto"/>
            </w:tcBorders>
            <w:shd w:val="clear" w:color="auto" w:fill="auto"/>
            <w:vAlign w:val="center"/>
            <w:hideMark/>
          </w:tcPr>
          <w:p w14:paraId="5FADC543"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645</w:t>
            </w:r>
          </w:p>
        </w:tc>
        <w:tc>
          <w:tcPr>
            <w:tcW w:w="1385" w:type="dxa"/>
            <w:tcBorders>
              <w:top w:val="nil"/>
              <w:left w:val="nil"/>
              <w:bottom w:val="single" w:sz="4" w:space="0" w:color="auto"/>
              <w:right w:val="single" w:sz="4" w:space="0" w:color="auto"/>
            </w:tcBorders>
            <w:shd w:val="clear" w:color="auto" w:fill="auto"/>
            <w:vAlign w:val="center"/>
            <w:hideMark/>
          </w:tcPr>
          <w:p w14:paraId="287577B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23.08.2016</w:t>
            </w:r>
          </w:p>
        </w:tc>
      </w:tr>
      <w:tr w:rsidR="007549EF" w:rsidRPr="00156CA6" w14:paraId="19BCC40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A3C9446"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1111C65"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ROSCI0099</w:t>
            </w:r>
          </w:p>
        </w:tc>
        <w:tc>
          <w:tcPr>
            <w:tcW w:w="1550" w:type="dxa"/>
            <w:tcBorders>
              <w:top w:val="nil"/>
              <w:left w:val="nil"/>
              <w:bottom w:val="single" w:sz="4" w:space="0" w:color="auto"/>
              <w:right w:val="single" w:sz="4" w:space="0" w:color="auto"/>
            </w:tcBorders>
            <w:shd w:val="clear" w:color="auto" w:fill="auto"/>
            <w:vAlign w:val="center"/>
            <w:hideMark/>
          </w:tcPr>
          <w:p w14:paraId="587B15CC"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Lacul Știucilor - Sic - Puini - Bonțida</w:t>
            </w:r>
          </w:p>
        </w:tc>
        <w:tc>
          <w:tcPr>
            <w:tcW w:w="3289" w:type="dxa"/>
            <w:tcBorders>
              <w:top w:val="nil"/>
              <w:left w:val="nil"/>
              <w:bottom w:val="single" w:sz="4" w:space="0" w:color="auto"/>
              <w:right w:val="single" w:sz="4" w:space="0" w:color="auto"/>
            </w:tcBorders>
            <w:shd w:val="clear" w:color="auto" w:fill="auto"/>
            <w:vAlign w:val="center"/>
            <w:hideMark/>
          </w:tcPr>
          <w:p w14:paraId="05001B6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ROSCI0099 Lacul Știucilor - Sic - Puini - Bonțida, ale ariei de protecție specială avifaunistică ROSPA0104 Bazinul Fizeșului și ale ariilor naturale protejate de importanță națională cu care acestea se suprapun</w:t>
            </w:r>
          </w:p>
        </w:tc>
        <w:tc>
          <w:tcPr>
            <w:tcW w:w="4429" w:type="dxa"/>
            <w:tcBorders>
              <w:top w:val="nil"/>
              <w:left w:val="nil"/>
              <w:bottom w:val="single" w:sz="4" w:space="0" w:color="auto"/>
              <w:right w:val="single" w:sz="4" w:space="0" w:color="auto"/>
            </w:tcBorders>
            <w:shd w:val="clear" w:color="auto" w:fill="auto"/>
            <w:vAlign w:val="center"/>
            <w:hideMark/>
          </w:tcPr>
          <w:p w14:paraId="70285EF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841/2016 privind aprobarea Planului de management și a Regulamentului sitului de importanță comunitară ROSCI0099 Lacul Știucilor - Sic - Puini - Bonțida, ale ariei de protecție specială avifaunistică ROSPA0104 Bazinul Fizeșului și ale ariilor naturale protejate de importanță națională cu care acestea se suprapun</w:t>
            </w:r>
          </w:p>
        </w:tc>
        <w:tc>
          <w:tcPr>
            <w:tcW w:w="1410" w:type="dxa"/>
            <w:tcBorders>
              <w:top w:val="nil"/>
              <w:left w:val="nil"/>
              <w:bottom w:val="single" w:sz="4" w:space="0" w:color="auto"/>
              <w:right w:val="single" w:sz="4" w:space="0" w:color="auto"/>
            </w:tcBorders>
            <w:shd w:val="clear" w:color="auto" w:fill="auto"/>
            <w:vAlign w:val="center"/>
            <w:hideMark/>
          </w:tcPr>
          <w:p w14:paraId="57D0F39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433</w:t>
            </w:r>
          </w:p>
        </w:tc>
        <w:tc>
          <w:tcPr>
            <w:tcW w:w="1385" w:type="dxa"/>
            <w:tcBorders>
              <w:top w:val="nil"/>
              <w:left w:val="nil"/>
              <w:bottom w:val="single" w:sz="4" w:space="0" w:color="auto"/>
              <w:right w:val="single" w:sz="4" w:space="0" w:color="auto"/>
            </w:tcBorders>
            <w:shd w:val="clear" w:color="auto" w:fill="auto"/>
            <w:vAlign w:val="center"/>
            <w:hideMark/>
          </w:tcPr>
          <w:p w14:paraId="061CCBA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09.06.2016</w:t>
            </w:r>
          </w:p>
        </w:tc>
      </w:tr>
      <w:tr w:rsidR="007549EF" w:rsidRPr="00156CA6" w14:paraId="7E78F93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9B9AAB1"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2D63A31"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ROSCI0101</w:t>
            </w:r>
          </w:p>
        </w:tc>
        <w:tc>
          <w:tcPr>
            <w:tcW w:w="1550" w:type="dxa"/>
            <w:tcBorders>
              <w:top w:val="nil"/>
              <w:left w:val="nil"/>
              <w:bottom w:val="single" w:sz="4" w:space="0" w:color="auto"/>
              <w:right w:val="single" w:sz="4" w:space="0" w:color="auto"/>
            </w:tcBorders>
            <w:shd w:val="clear" w:color="auto" w:fill="auto"/>
            <w:vAlign w:val="center"/>
            <w:hideMark/>
          </w:tcPr>
          <w:p w14:paraId="4F83473C"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Larion</w:t>
            </w:r>
          </w:p>
        </w:tc>
        <w:tc>
          <w:tcPr>
            <w:tcW w:w="3289" w:type="dxa"/>
            <w:tcBorders>
              <w:top w:val="nil"/>
              <w:left w:val="nil"/>
              <w:bottom w:val="single" w:sz="4" w:space="0" w:color="auto"/>
              <w:right w:val="single" w:sz="4" w:space="0" w:color="auto"/>
            </w:tcBorders>
            <w:shd w:val="clear" w:color="auto" w:fill="auto"/>
            <w:vAlign w:val="center"/>
            <w:hideMark/>
          </w:tcPr>
          <w:p w14:paraId="7A50B60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ROSCI0101 Larion și al ariei naturale protejate de interes național 2.222 Crovul de la Larion</w:t>
            </w:r>
          </w:p>
        </w:tc>
        <w:tc>
          <w:tcPr>
            <w:tcW w:w="4429" w:type="dxa"/>
            <w:tcBorders>
              <w:top w:val="nil"/>
              <w:left w:val="nil"/>
              <w:bottom w:val="single" w:sz="4" w:space="0" w:color="auto"/>
              <w:right w:val="single" w:sz="4" w:space="0" w:color="auto"/>
            </w:tcBorders>
            <w:shd w:val="clear" w:color="auto" w:fill="auto"/>
            <w:vAlign w:val="center"/>
            <w:hideMark/>
          </w:tcPr>
          <w:p w14:paraId="0564976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797/2016 privind aprobarea Planului de management și a Regulamentului sitului de importanță comunitară ROSCI0101 Larion și al ariei naturale protejate de interes național 2.222 Crovul de la Larion</w:t>
            </w:r>
          </w:p>
        </w:tc>
        <w:tc>
          <w:tcPr>
            <w:tcW w:w="1410" w:type="dxa"/>
            <w:tcBorders>
              <w:top w:val="nil"/>
              <w:left w:val="nil"/>
              <w:bottom w:val="single" w:sz="4" w:space="0" w:color="auto"/>
              <w:right w:val="single" w:sz="4" w:space="0" w:color="auto"/>
            </w:tcBorders>
            <w:shd w:val="clear" w:color="auto" w:fill="auto"/>
            <w:vAlign w:val="center"/>
            <w:hideMark/>
          </w:tcPr>
          <w:p w14:paraId="7F10B79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537</w:t>
            </w:r>
          </w:p>
        </w:tc>
        <w:tc>
          <w:tcPr>
            <w:tcW w:w="1385" w:type="dxa"/>
            <w:tcBorders>
              <w:top w:val="nil"/>
              <w:left w:val="nil"/>
              <w:bottom w:val="single" w:sz="4" w:space="0" w:color="auto"/>
              <w:right w:val="single" w:sz="4" w:space="0" w:color="auto"/>
            </w:tcBorders>
            <w:shd w:val="clear" w:color="auto" w:fill="auto"/>
            <w:vAlign w:val="center"/>
            <w:hideMark/>
          </w:tcPr>
          <w:p w14:paraId="3F60C52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18.07.2016</w:t>
            </w:r>
          </w:p>
        </w:tc>
      </w:tr>
      <w:tr w:rsidR="007549EF" w:rsidRPr="00156CA6" w14:paraId="557B739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1FE3AE2"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12599B1"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ROSCI0102</w:t>
            </w:r>
          </w:p>
        </w:tc>
        <w:tc>
          <w:tcPr>
            <w:tcW w:w="1550" w:type="dxa"/>
            <w:tcBorders>
              <w:top w:val="nil"/>
              <w:left w:val="nil"/>
              <w:bottom w:val="single" w:sz="4" w:space="0" w:color="auto"/>
              <w:right w:val="single" w:sz="4" w:space="0" w:color="auto"/>
            </w:tcBorders>
            <w:shd w:val="clear" w:color="auto" w:fill="auto"/>
            <w:vAlign w:val="center"/>
            <w:hideMark/>
          </w:tcPr>
          <w:p w14:paraId="6A85C782"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Leaota</w:t>
            </w:r>
          </w:p>
        </w:tc>
        <w:tc>
          <w:tcPr>
            <w:tcW w:w="3289" w:type="dxa"/>
            <w:tcBorders>
              <w:top w:val="nil"/>
              <w:left w:val="nil"/>
              <w:bottom w:val="single" w:sz="4" w:space="0" w:color="auto"/>
              <w:right w:val="single" w:sz="4" w:space="0" w:color="auto"/>
            </w:tcBorders>
            <w:shd w:val="clear" w:color="auto" w:fill="auto"/>
            <w:vAlign w:val="center"/>
            <w:hideMark/>
          </w:tcPr>
          <w:p w14:paraId="2943BD8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ROSCI0102 Leaota</w:t>
            </w:r>
          </w:p>
        </w:tc>
        <w:tc>
          <w:tcPr>
            <w:tcW w:w="4429" w:type="dxa"/>
            <w:tcBorders>
              <w:top w:val="nil"/>
              <w:left w:val="nil"/>
              <w:bottom w:val="single" w:sz="4" w:space="0" w:color="auto"/>
              <w:right w:val="single" w:sz="4" w:space="0" w:color="auto"/>
            </w:tcBorders>
            <w:shd w:val="clear" w:color="auto" w:fill="auto"/>
            <w:vAlign w:val="center"/>
            <w:hideMark/>
          </w:tcPr>
          <w:p w14:paraId="26CA2B0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813/2016 privind aprobarea Planului de management și a Regulamentului sitului Natura 2000 ROSCI0102 Leaota</w:t>
            </w:r>
          </w:p>
        </w:tc>
        <w:tc>
          <w:tcPr>
            <w:tcW w:w="1410" w:type="dxa"/>
            <w:tcBorders>
              <w:top w:val="nil"/>
              <w:left w:val="nil"/>
              <w:bottom w:val="single" w:sz="4" w:space="0" w:color="auto"/>
              <w:right w:val="single" w:sz="4" w:space="0" w:color="auto"/>
            </w:tcBorders>
            <w:shd w:val="clear" w:color="auto" w:fill="auto"/>
            <w:vAlign w:val="center"/>
            <w:hideMark/>
          </w:tcPr>
          <w:p w14:paraId="34E1564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397</w:t>
            </w:r>
          </w:p>
        </w:tc>
        <w:tc>
          <w:tcPr>
            <w:tcW w:w="1385" w:type="dxa"/>
            <w:tcBorders>
              <w:top w:val="nil"/>
              <w:left w:val="nil"/>
              <w:bottom w:val="single" w:sz="4" w:space="0" w:color="auto"/>
              <w:right w:val="single" w:sz="4" w:space="0" w:color="auto"/>
            </w:tcBorders>
            <w:shd w:val="clear" w:color="auto" w:fill="auto"/>
            <w:vAlign w:val="center"/>
            <w:hideMark/>
          </w:tcPr>
          <w:p w14:paraId="43B6C39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25.05.2016</w:t>
            </w:r>
          </w:p>
        </w:tc>
      </w:tr>
      <w:tr w:rsidR="007549EF" w:rsidRPr="00156CA6" w14:paraId="1E91DAFC"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C0E56F9"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D2B769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ROSCI0103</w:t>
            </w:r>
          </w:p>
        </w:tc>
        <w:tc>
          <w:tcPr>
            <w:tcW w:w="1550" w:type="dxa"/>
            <w:tcBorders>
              <w:top w:val="nil"/>
              <w:left w:val="nil"/>
              <w:bottom w:val="single" w:sz="4" w:space="0" w:color="auto"/>
              <w:right w:val="single" w:sz="4" w:space="0" w:color="auto"/>
            </w:tcBorders>
            <w:shd w:val="clear" w:color="auto" w:fill="auto"/>
            <w:vAlign w:val="center"/>
            <w:hideMark/>
          </w:tcPr>
          <w:p w14:paraId="177204BC"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Lunca Buzăului</w:t>
            </w:r>
          </w:p>
        </w:tc>
        <w:tc>
          <w:tcPr>
            <w:tcW w:w="3289" w:type="dxa"/>
            <w:tcBorders>
              <w:top w:val="nil"/>
              <w:left w:val="nil"/>
              <w:bottom w:val="single" w:sz="4" w:space="0" w:color="auto"/>
              <w:right w:val="single" w:sz="4" w:space="0" w:color="auto"/>
            </w:tcBorders>
            <w:shd w:val="clear" w:color="auto" w:fill="auto"/>
            <w:vAlign w:val="center"/>
            <w:hideMark/>
          </w:tcPr>
          <w:p w14:paraId="0C2C4D6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ROSCI0103 Lunca Buzăului</w:t>
            </w:r>
          </w:p>
        </w:tc>
        <w:tc>
          <w:tcPr>
            <w:tcW w:w="4429" w:type="dxa"/>
            <w:tcBorders>
              <w:top w:val="nil"/>
              <w:left w:val="nil"/>
              <w:bottom w:val="single" w:sz="4" w:space="0" w:color="auto"/>
              <w:right w:val="single" w:sz="4" w:space="0" w:color="auto"/>
            </w:tcBorders>
            <w:shd w:val="clear" w:color="auto" w:fill="auto"/>
            <w:vAlign w:val="center"/>
            <w:hideMark/>
          </w:tcPr>
          <w:p w14:paraId="1AA24F9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1075/2016 privind aprobarea Planului de management și a Regulamentului sitului Natura 2000 ROSCI0103 Lunca Buzăului</w:t>
            </w:r>
          </w:p>
        </w:tc>
        <w:tc>
          <w:tcPr>
            <w:tcW w:w="1410" w:type="dxa"/>
            <w:tcBorders>
              <w:top w:val="nil"/>
              <w:left w:val="nil"/>
              <w:bottom w:val="single" w:sz="4" w:space="0" w:color="auto"/>
              <w:right w:val="single" w:sz="4" w:space="0" w:color="auto"/>
            </w:tcBorders>
            <w:shd w:val="clear" w:color="auto" w:fill="auto"/>
            <w:vAlign w:val="center"/>
            <w:hideMark/>
          </w:tcPr>
          <w:p w14:paraId="5FD458A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705</w:t>
            </w:r>
          </w:p>
        </w:tc>
        <w:tc>
          <w:tcPr>
            <w:tcW w:w="1385" w:type="dxa"/>
            <w:tcBorders>
              <w:top w:val="nil"/>
              <w:left w:val="nil"/>
              <w:bottom w:val="single" w:sz="4" w:space="0" w:color="auto"/>
              <w:right w:val="single" w:sz="4" w:space="0" w:color="auto"/>
            </w:tcBorders>
            <w:shd w:val="clear" w:color="auto" w:fill="auto"/>
            <w:vAlign w:val="center"/>
            <w:hideMark/>
          </w:tcPr>
          <w:p w14:paraId="7058ED3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12.09.2016</w:t>
            </w:r>
          </w:p>
        </w:tc>
      </w:tr>
      <w:tr w:rsidR="007549EF" w:rsidRPr="00156CA6" w14:paraId="45C79136"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C8AB469"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0380931"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ROSCI0104</w:t>
            </w:r>
          </w:p>
        </w:tc>
        <w:tc>
          <w:tcPr>
            <w:tcW w:w="1550" w:type="dxa"/>
            <w:tcBorders>
              <w:top w:val="nil"/>
              <w:left w:val="nil"/>
              <w:bottom w:val="single" w:sz="4" w:space="0" w:color="auto"/>
              <w:right w:val="single" w:sz="4" w:space="0" w:color="auto"/>
            </w:tcBorders>
            <w:shd w:val="clear" w:color="auto" w:fill="auto"/>
            <w:vAlign w:val="center"/>
            <w:hideMark/>
          </w:tcPr>
          <w:p w14:paraId="10C58FF8"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Lunca Inferioară a Crișului Repede</w:t>
            </w:r>
          </w:p>
        </w:tc>
        <w:tc>
          <w:tcPr>
            <w:tcW w:w="3289" w:type="dxa"/>
            <w:tcBorders>
              <w:top w:val="nil"/>
              <w:left w:val="nil"/>
              <w:bottom w:val="single" w:sz="4" w:space="0" w:color="auto"/>
              <w:right w:val="single" w:sz="4" w:space="0" w:color="auto"/>
            </w:tcBorders>
            <w:shd w:val="clear" w:color="auto" w:fill="auto"/>
            <w:vAlign w:val="center"/>
            <w:hideMark/>
          </w:tcPr>
          <w:p w14:paraId="0630D78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ROSCI0104 Lunca Inferioară a Crișului Repede</w:t>
            </w:r>
          </w:p>
        </w:tc>
        <w:tc>
          <w:tcPr>
            <w:tcW w:w="4429" w:type="dxa"/>
            <w:tcBorders>
              <w:top w:val="nil"/>
              <w:left w:val="nil"/>
              <w:bottom w:val="single" w:sz="4" w:space="0" w:color="auto"/>
              <w:right w:val="single" w:sz="4" w:space="0" w:color="auto"/>
            </w:tcBorders>
            <w:shd w:val="clear" w:color="auto" w:fill="auto"/>
            <w:vAlign w:val="center"/>
            <w:hideMark/>
          </w:tcPr>
          <w:p w14:paraId="1AC996B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1043/2016 privind aprobarea Planului de management și a Regulamentului sitului de importanță comunitară ROSCI0104 Lunca Inferioară a Crișului Repede</w:t>
            </w:r>
          </w:p>
        </w:tc>
        <w:tc>
          <w:tcPr>
            <w:tcW w:w="1410" w:type="dxa"/>
            <w:tcBorders>
              <w:top w:val="nil"/>
              <w:left w:val="nil"/>
              <w:bottom w:val="single" w:sz="4" w:space="0" w:color="auto"/>
              <w:right w:val="single" w:sz="4" w:space="0" w:color="auto"/>
            </w:tcBorders>
            <w:shd w:val="clear" w:color="auto" w:fill="auto"/>
            <w:vAlign w:val="center"/>
            <w:hideMark/>
          </w:tcPr>
          <w:p w14:paraId="42A6915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563</w:t>
            </w:r>
          </w:p>
        </w:tc>
        <w:tc>
          <w:tcPr>
            <w:tcW w:w="1385" w:type="dxa"/>
            <w:tcBorders>
              <w:top w:val="nil"/>
              <w:left w:val="nil"/>
              <w:bottom w:val="single" w:sz="4" w:space="0" w:color="auto"/>
              <w:right w:val="single" w:sz="4" w:space="0" w:color="auto"/>
            </w:tcBorders>
            <w:shd w:val="clear" w:color="auto" w:fill="auto"/>
            <w:vAlign w:val="center"/>
            <w:hideMark/>
          </w:tcPr>
          <w:p w14:paraId="0B22815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26.07.2016</w:t>
            </w:r>
          </w:p>
        </w:tc>
      </w:tr>
      <w:tr w:rsidR="007549EF" w:rsidRPr="00156CA6" w14:paraId="44B9344F"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41A9278"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A71D4DE"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ROSCI0106</w:t>
            </w:r>
          </w:p>
        </w:tc>
        <w:tc>
          <w:tcPr>
            <w:tcW w:w="1550" w:type="dxa"/>
            <w:tcBorders>
              <w:top w:val="nil"/>
              <w:left w:val="nil"/>
              <w:bottom w:val="single" w:sz="4" w:space="0" w:color="auto"/>
              <w:right w:val="single" w:sz="4" w:space="0" w:color="auto"/>
            </w:tcBorders>
            <w:shd w:val="clear" w:color="auto" w:fill="auto"/>
            <w:vAlign w:val="center"/>
            <w:hideMark/>
          </w:tcPr>
          <w:p w14:paraId="5C00293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Lunca Mijlocie a Argeșului</w:t>
            </w:r>
          </w:p>
        </w:tc>
        <w:tc>
          <w:tcPr>
            <w:tcW w:w="3289" w:type="dxa"/>
            <w:tcBorders>
              <w:top w:val="nil"/>
              <w:left w:val="nil"/>
              <w:bottom w:val="single" w:sz="4" w:space="0" w:color="auto"/>
              <w:right w:val="single" w:sz="4" w:space="0" w:color="auto"/>
            </w:tcBorders>
            <w:shd w:val="clear" w:color="auto" w:fill="auto"/>
            <w:vAlign w:val="center"/>
            <w:hideMark/>
          </w:tcPr>
          <w:p w14:paraId="0D3A9B7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ROSCI0106 Lunca Mijlocie a Argeșului</w:t>
            </w:r>
          </w:p>
        </w:tc>
        <w:tc>
          <w:tcPr>
            <w:tcW w:w="4429" w:type="dxa"/>
            <w:tcBorders>
              <w:top w:val="nil"/>
              <w:left w:val="nil"/>
              <w:bottom w:val="single" w:sz="4" w:space="0" w:color="auto"/>
              <w:right w:val="single" w:sz="4" w:space="0" w:color="auto"/>
            </w:tcBorders>
            <w:shd w:val="clear" w:color="auto" w:fill="auto"/>
            <w:vAlign w:val="center"/>
            <w:hideMark/>
          </w:tcPr>
          <w:p w14:paraId="1C6A242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1069/2016 privind aprobarea Planului de management și a Regulamentului sitului Natura 2000 ROSCI0106 Lunca Mijlocie a Argeșului</w:t>
            </w:r>
          </w:p>
        </w:tc>
        <w:tc>
          <w:tcPr>
            <w:tcW w:w="1410" w:type="dxa"/>
            <w:tcBorders>
              <w:top w:val="nil"/>
              <w:left w:val="nil"/>
              <w:bottom w:val="single" w:sz="4" w:space="0" w:color="auto"/>
              <w:right w:val="single" w:sz="4" w:space="0" w:color="auto"/>
            </w:tcBorders>
            <w:shd w:val="clear" w:color="auto" w:fill="auto"/>
            <w:vAlign w:val="center"/>
            <w:hideMark/>
          </w:tcPr>
          <w:p w14:paraId="2EFAC24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573</w:t>
            </w:r>
          </w:p>
        </w:tc>
        <w:tc>
          <w:tcPr>
            <w:tcW w:w="1385" w:type="dxa"/>
            <w:tcBorders>
              <w:top w:val="nil"/>
              <w:left w:val="nil"/>
              <w:bottom w:val="single" w:sz="4" w:space="0" w:color="auto"/>
              <w:right w:val="single" w:sz="4" w:space="0" w:color="auto"/>
            </w:tcBorders>
            <w:shd w:val="clear" w:color="auto" w:fill="auto"/>
            <w:vAlign w:val="center"/>
            <w:hideMark/>
          </w:tcPr>
          <w:p w14:paraId="64FC78F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28.07.2016</w:t>
            </w:r>
          </w:p>
        </w:tc>
      </w:tr>
      <w:tr w:rsidR="007549EF" w:rsidRPr="00156CA6" w14:paraId="39D7753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018845B"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79A5FBE"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ROSCI0107</w:t>
            </w:r>
          </w:p>
        </w:tc>
        <w:tc>
          <w:tcPr>
            <w:tcW w:w="1550" w:type="dxa"/>
            <w:tcBorders>
              <w:top w:val="nil"/>
              <w:left w:val="nil"/>
              <w:bottom w:val="single" w:sz="4" w:space="0" w:color="auto"/>
              <w:right w:val="single" w:sz="4" w:space="0" w:color="auto"/>
            </w:tcBorders>
            <w:shd w:val="clear" w:color="auto" w:fill="auto"/>
            <w:vAlign w:val="center"/>
            <w:hideMark/>
          </w:tcPr>
          <w:p w14:paraId="1857B6D8"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Lunca Mircești</w:t>
            </w:r>
          </w:p>
        </w:tc>
        <w:tc>
          <w:tcPr>
            <w:tcW w:w="3289" w:type="dxa"/>
            <w:tcBorders>
              <w:top w:val="nil"/>
              <w:left w:val="nil"/>
              <w:bottom w:val="single" w:sz="4" w:space="0" w:color="auto"/>
              <w:right w:val="single" w:sz="4" w:space="0" w:color="auto"/>
            </w:tcBorders>
            <w:shd w:val="clear" w:color="auto" w:fill="auto"/>
            <w:vAlign w:val="center"/>
            <w:hideMark/>
          </w:tcPr>
          <w:p w14:paraId="780E467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ROSCI0107 Lunca Mircești și al rezervației naturale Lunca Mircești</w:t>
            </w:r>
          </w:p>
        </w:tc>
        <w:tc>
          <w:tcPr>
            <w:tcW w:w="4429" w:type="dxa"/>
            <w:tcBorders>
              <w:top w:val="nil"/>
              <w:left w:val="nil"/>
              <w:bottom w:val="single" w:sz="4" w:space="0" w:color="auto"/>
              <w:right w:val="single" w:sz="4" w:space="0" w:color="auto"/>
            </w:tcBorders>
            <w:shd w:val="clear" w:color="auto" w:fill="auto"/>
            <w:vAlign w:val="center"/>
            <w:hideMark/>
          </w:tcPr>
          <w:p w14:paraId="56B361A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1019/2016 privind aprobarea Planului de management și a Regulamentului sitului ROSCI0107 Lunca Mircești și al rezervației naturale Lunca Mircești</w:t>
            </w:r>
          </w:p>
        </w:tc>
        <w:tc>
          <w:tcPr>
            <w:tcW w:w="1410" w:type="dxa"/>
            <w:tcBorders>
              <w:top w:val="nil"/>
              <w:left w:val="nil"/>
              <w:bottom w:val="single" w:sz="4" w:space="0" w:color="auto"/>
              <w:right w:val="single" w:sz="4" w:space="0" w:color="auto"/>
            </w:tcBorders>
            <w:shd w:val="clear" w:color="auto" w:fill="auto"/>
            <w:vAlign w:val="center"/>
            <w:hideMark/>
          </w:tcPr>
          <w:p w14:paraId="3AB65D0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663</w:t>
            </w:r>
          </w:p>
        </w:tc>
        <w:tc>
          <w:tcPr>
            <w:tcW w:w="1385" w:type="dxa"/>
            <w:tcBorders>
              <w:top w:val="nil"/>
              <w:left w:val="nil"/>
              <w:bottom w:val="single" w:sz="4" w:space="0" w:color="auto"/>
              <w:right w:val="single" w:sz="4" w:space="0" w:color="auto"/>
            </w:tcBorders>
            <w:shd w:val="clear" w:color="auto" w:fill="auto"/>
            <w:vAlign w:val="center"/>
            <w:hideMark/>
          </w:tcPr>
          <w:p w14:paraId="011C683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30.08.2016</w:t>
            </w:r>
          </w:p>
        </w:tc>
      </w:tr>
      <w:tr w:rsidR="007549EF" w:rsidRPr="00156CA6" w14:paraId="32A64F5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9B90B17"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AEB2833"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ROSCI0108</w:t>
            </w:r>
          </w:p>
        </w:tc>
        <w:tc>
          <w:tcPr>
            <w:tcW w:w="1550" w:type="dxa"/>
            <w:tcBorders>
              <w:top w:val="nil"/>
              <w:left w:val="nil"/>
              <w:bottom w:val="single" w:sz="4" w:space="0" w:color="auto"/>
              <w:right w:val="single" w:sz="4" w:space="0" w:color="auto"/>
            </w:tcBorders>
            <w:shd w:val="clear" w:color="auto" w:fill="auto"/>
            <w:vAlign w:val="center"/>
            <w:hideMark/>
          </w:tcPr>
          <w:p w14:paraId="5A722B3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Lunca Mureșului Inferior</w:t>
            </w:r>
          </w:p>
        </w:tc>
        <w:tc>
          <w:tcPr>
            <w:tcW w:w="3289" w:type="dxa"/>
            <w:tcBorders>
              <w:top w:val="nil"/>
              <w:left w:val="nil"/>
              <w:bottom w:val="single" w:sz="4" w:space="0" w:color="auto"/>
              <w:right w:val="single" w:sz="4" w:space="0" w:color="auto"/>
            </w:tcBorders>
            <w:shd w:val="clear" w:color="auto" w:fill="auto"/>
            <w:vAlign w:val="center"/>
            <w:hideMark/>
          </w:tcPr>
          <w:p w14:paraId="68F1564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Lunca Mureșului</w:t>
            </w:r>
          </w:p>
        </w:tc>
        <w:tc>
          <w:tcPr>
            <w:tcW w:w="4429" w:type="dxa"/>
            <w:tcBorders>
              <w:top w:val="nil"/>
              <w:left w:val="nil"/>
              <w:bottom w:val="single" w:sz="4" w:space="0" w:color="auto"/>
              <w:right w:val="single" w:sz="4" w:space="0" w:color="auto"/>
            </w:tcBorders>
            <w:shd w:val="clear" w:color="auto" w:fill="auto"/>
            <w:vAlign w:val="center"/>
            <w:hideMark/>
          </w:tcPr>
          <w:p w14:paraId="0D8754C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1224/2016 privind aprobarea Planului de management al Parcului Natural Lunca Mureșului</w:t>
            </w:r>
          </w:p>
        </w:tc>
        <w:tc>
          <w:tcPr>
            <w:tcW w:w="1410" w:type="dxa"/>
            <w:tcBorders>
              <w:top w:val="nil"/>
              <w:left w:val="nil"/>
              <w:bottom w:val="single" w:sz="4" w:space="0" w:color="auto"/>
              <w:right w:val="single" w:sz="4" w:space="0" w:color="auto"/>
            </w:tcBorders>
            <w:shd w:val="clear" w:color="auto" w:fill="auto"/>
            <w:vAlign w:val="center"/>
            <w:hideMark/>
          </w:tcPr>
          <w:p w14:paraId="1BCB591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836</w:t>
            </w:r>
          </w:p>
        </w:tc>
        <w:tc>
          <w:tcPr>
            <w:tcW w:w="1385" w:type="dxa"/>
            <w:tcBorders>
              <w:top w:val="nil"/>
              <w:left w:val="nil"/>
              <w:bottom w:val="single" w:sz="4" w:space="0" w:color="auto"/>
              <w:right w:val="single" w:sz="4" w:space="0" w:color="auto"/>
            </w:tcBorders>
            <w:shd w:val="clear" w:color="auto" w:fill="auto"/>
            <w:vAlign w:val="center"/>
            <w:hideMark/>
          </w:tcPr>
          <w:p w14:paraId="63258D3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21.10.2016</w:t>
            </w:r>
          </w:p>
        </w:tc>
      </w:tr>
      <w:tr w:rsidR="007549EF" w:rsidRPr="00156CA6" w14:paraId="7D9B772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13F9653"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F76CB6F"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ROSCI0109</w:t>
            </w:r>
          </w:p>
        </w:tc>
        <w:tc>
          <w:tcPr>
            <w:tcW w:w="1550" w:type="dxa"/>
            <w:tcBorders>
              <w:top w:val="nil"/>
              <w:left w:val="nil"/>
              <w:bottom w:val="single" w:sz="4" w:space="0" w:color="auto"/>
              <w:right w:val="single" w:sz="4" w:space="0" w:color="auto"/>
            </w:tcBorders>
            <w:shd w:val="clear" w:color="auto" w:fill="auto"/>
            <w:vAlign w:val="center"/>
            <w:hideMark/>
          </w:tcPr>
          <w:p w14:paraId="3B6766FF"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Lunca Timișului</w:t>
            </w:r>
          </w:p>
        </w:tc>
        <w:tc>
          <w:tcPr>
            <w:tcW w:w="3289" w:type="dxa"/>
            <w:tcBorders>
              <w:top w:val="nil"/>
              <w:left w:val="nil"/>
              <w:bottom w:val="single" w:sz="4" w:space="0" w:color="auto"/>
              <w:right w:val="single" w:sz="4" w:space="0" w:color="auto"/>
            </w:tcBorders>
            <w:shd w:val="clear" w:color="auto" w:fill="auto"/>
            <w:vAlign w:val="center"/>
            <w:hideMark/>
          </w:tcPr>
          <w:p w14:paraId="08E7204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ROSCI0109 Lunca Timișului și ROSPA0095 Pădurea Macedonia</w:t>
            </w:r>
          </w:p>
        </w:tc>
        <w:tc>
          <w:tcPr>
            <w:tcW w:w="4429" w:type="dxa"/>
            <w:tcBorders>
              <w:top w:val="nil"/>
              <w:left w:val="nil"/>
              <w:bottom w:val="single" w:sz="4" w:space="0" w:color="auto"/>
              <w:right w:val="single" w:sz="4" w:space="0" w:color="auto"/>
            </w:tcBorders>
            <w:shd w:val="clear" w:color="auto" w:fill="auto"/>
            <w:vAlign w:val="center"/>
            <w:hideMark/>
          </w:tcPr>
          <w:p w14:paraId="25CDFCE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1179/2016 privind aprobarea Planului de management și a Regulamentului siturilor Natura 2000 ROSCI0109 Lunca Timișului și ROSPA0095 Pădurea Macedonia</w:t>
            </w:r>
          </w:p>
        </w:tc>
        <w:tc>
          <w:tcPr>
            <w:tcW w:w="1410" w:type="dxa"/>
            <w:tcBorders>
              <w:top w:val="nil"/>
              <w:left w:val="nil"/>
              <w:bottom w:val="single" w:sz="4" w:space="0" w:color="auto"/>
              <w:right w:val="single" w:sz="4" w:space="0" w:color="auto"/>
            </w:tcBorders>
            <w:shd w:val="clear" w:color="auto" w:fill="auto"/>
            <w:vAlign w:val="center"/>
            <w:hideMark/>
          </w:tcPr>
          <w:p w14:paraId="6A6B7A0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854</w:t>
            </w:r>
          </w:p>
        </w:tc>
        <w:tc>
          <w:tcPr>
            <w:tcW w:w="1385" w:type="dxa"/>
            <w:tcBorders>
              <w:top w:val="nil"/>
              <w:left w:val="nil"/>
              <w:bottom w:val="single" w:sz="4" w:space="0" w:color="auto"/>
              <w:right w:val="single" w:sz="4" w:space="0" w:color="auto"/>
            </w:tcBorders>
            <w:shd w:val="clear" w:color="auto" w:fill="auto"/>
            <w:vAlign w:val="center"/>
            <w:hideMark/>
          </w:tcPr>
          <w:p w14:paraId="3835A8D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27.10.2016</w:t>
            </w:r>
          </w:p>
        </w:tc>
      </w:tr>
      <w:tr w:rsidR="007549EF" w:rsidRPr="00156CA6" w14:paraId="7735525F"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03709B4"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A7C2604"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ROSCI0111</w:t>
            </w:r>
          </w:p>
        </w:tc>
        <w:tc>
          <w:tcPr>
            <w:tcW w:w="1550" w:type="dxa"/>
            <w:tcBorders>
              <w:top w:val="nil"/>
              <w:left w:val="nil"/>
              <w:bottom w:val="single" w:sz="4" w:space="0" w:color="auto"/>
              <w:right w:val="single" w:sz="4" w:space="0" w:color="auto"/>
            </w:tcBorders>
            <w:shd w:val="clear" w:color="auto" w:fill="auto"/>
            <w:vAlign w:val="center"/>
            <w:hideMark/>
          </w:tcPr>
          <w:p w14:paraId="37CB494F"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Mestecănișul de la Reci</w:t>
            </w:r>
          </w:p>
        </w:tc>
        <w:tc>
          <w:tcPr>
            <w:tcW w:w="3289" w:type="dxa"/>
            <w:tcBorders>
              <w:top w:val="nil"/>
              <w:left w:val="nil"/>
              <w:bottom w:val="single" w:sz="4" w:space="0" w:color="auto"/>
              <w:right w:val="single" w:sz="4" w:space="0" w:color="auto"/>
            </w:tcBorders>
            <w:shd w:val="clear" w:color="auto" w:fill="auto"/>
            <w:vAlign w:val="center"/>
            <w:hideMark/>
          </w:tcPr>
          <w:p w14:paraId="0CC83E1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ROSCI0111 Mestecănișul de la Reci și al rezervației naturale VII.9 Mestecănișul Reci - Bălțile de la Ozun - Sântionlunca</w:t>
            </w:r>
          </w:p>
        </w:tc>
        <w:tc>
          <w:tcPr>
            <w:tcW w:w="4429" w:type="dxa"/>
            <w:tcBorders>
              <w:top w:val="nil"/>
              <w:left w:val="nil"/>
              <w:bottom w:val="single" w:sz="4" w:space="0" w:color="auto"/>
              <w:right w:val="single" w:sz="4" w:space="0" w:color="auto"/>
            </w:tcBorders>
            <w:shd w:val="clear" w:color="auto" w:fill="auto"/>
            <w:vAlign w:val="center"/>
            <w:hideMark/>
          </w:tcPr>
          <w:p w14:paraId="7902720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998/2016 privind aprobarea Planului de management și a Regulamentului sitului Natura 2000 ROSCI0111 Mestecănișul de la Reci și al rezervației naturale VII.9 Mestecănișul Reci - Bălțile de la Ozun - Sântionlunca</w:t>
            </w:r>
          </w:p>
        </w:tc>
        <w:tc>
          <w:tcPr>
            <w:tcW w:w="1410" w:type="dxa"/>
            <w:tcBorders>
              <w:top w:val="nil"/>
              <w:left w:val="nil"/>
              <w:bottom w:val="single" w:sz="4" w:space="0" w:color="auto"/>
              <w:right w:val="single" w:sz="4" w:space="0" w:color="auto"/>
            </w:tcBorders>
            <w:shd w:val="clear" w:color="auto" w:fill="auto"/>
            <w:vAlign w:val="center"/>
            <w:hideMark/>
          </w:tcPr>
          <w:p w14:paraId="6DDE9FC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736</w:t>
            </w:r>
          </w:p>
        </w:tc>
        <w:tc>
          <w:tcPr>
            <w:tcW w:w="1385" w:type="dxa"/>
            <w:tcBorders>
              <w:top w:val="nil"/>
              <w:left w:val="nil"/>
              <w:bottom w:val="single" w:sz="4" w:space="0" w:color="auto"/>
              <w:right w:val="single" w:sz="4" w:space="0" w:color="auto"/>
            </w:tcBorders>
            <w:shd w:val="clear" w:color="auto" w:fill="auto"/>
            <w:vAlign w:val="center"/>
            <w:hideMark/>
          </w:tcPr>
          <w:p w14:paraId="10A3CE7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22.09.2016</w:t>
            </w:r>
          </w:p>
        </w:tc>
      </w:tr>
      <w:tr w:rsidR="007549EF" w:rsidRPr="00156CA6" w14:paraId="6010B31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3A5F2DB"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062AE93"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ROSCI0117</w:t>
            </w:r>
          </w:p>
        </w:tc>
        <w:tc>
          <w:tcPr>
            <w:tcW w:w="1550" w:type="dxa"/>
            <w:tcBorders>
              <w:top w:val="nil"/>
              <w:left w:val="nil"/>
              <w:bottom w:val="single" w:sz="4" w:space="0" w:color="auto"/>
              <w:right w:val="single" w:sz="4" w:space="0" w:color="auto"/>
            </w:tcBorders>
            <w:shd w:val="clear" w:color="auto" w:fill="auto"/>
            <w:vAlign w:val="center"/>
            <w:hideMark/>
          </w:tcPr>
          <w:p w14:paraId="04D01047"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Movila lui Burcel</w:t>
            </w:r>
          </w:p>
        </w:tc>
        <w:tc>
          <w:tcPr>
            <w:tcW w:w="3289" w:type="dxa"/>
            <w:tcBorders>
              <w:top w:val="nil"/>
              <w:left w:val="nil"/>
              <w:bottom w:val="single" w:sz="4" w:space="0" w:color="auto"/>
              <w:right w:val="single" w:sz="4" w:space="0" w:color="auto"/>
            </w:tcBorders>
            <w:shd w:val="clear" w:color="auto" w:fill="auto"/>
            <w:vAlign w:val="center"/>
            <w:hideMark/>
          </w:tcPr>
          <w:p w14:paraId="3D0D233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ROSCI0117 Movila lui Burcel</w:t>
            </w:r>
          </w:p>
        </w:tc>
        <w:tc>
          <w:tcPr>
            <w:tcW w:w="4429" w:type="dxa"/>
            <w:tcBorders>
              <w:top w:val="nil"/>
              <w:left w:val="nil"/>
              <w:bottom w:val="single" w:sz="4" w:space="0" w:color="auto"/>
              <w:right w:val="single" w:sz="4" w:space="0" w:color="auto"/>
            </w:tcBorders>
            <w:shd w:val="clear" w:color="auto" w:fill="auto"/>
            <w:vAlign w:val="center"/>
            <w:hideMark/>
          </w:tcPr>
          <w:p w14:paraId="3C0D1AB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1954/2015 privind aprobarea Planului de management al sitului ROSCI0117 Movila lui Burcel</w:t>
            </w:r>
          </w:p>
        </w:tc>
        <w:tc>
          <w:tcPr>
            <w:tcW w:w="1410" w:type="dxa"/>
            <w:tcBorders>
              <w:top w:val="nil"/>
              <w:left w:val="nil"/>
              <w:bottom w:val="single" w:sz="4" w:space="0" w:color="auto"/>
              <w:right w:val="single" w:sz="4" w:space="0" w:color="auto"/>
            </w:tcBorders>
            <w:shd w:val="clear" w:color="auto" w:fill="auto"/>
            <w:vAlign w:val="center"/>
            <w:hideMark/>
          </w:tcPr>
          <w:p w14:paraId="5DC6FCF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195</w:t>
            </w:r>
          </w:p>
        </w:tc>
        <w:tc>
          <w:tcPr>
            <w:tcW w:w="1385" w:type="dxa"/>
            <w:tcBorders>
              <w:top w:val="nil"/>
              <w:left w:val="nil"/>
              <w:bottom w:val="single" w:sz="4" w:space="0" w:color="auto"/>
              <w:right w:val="single" w:sz="4" w:space="0" w:color="auto"/>
            </w:tcBorders>
            <w:shd w:val="clear" w:color="auto" w:fill="auto"/>
            <w:vAlign w:val="center"/>
            <w:hideMark/>
          </w:tcPr>
          <w:p w14:paraId="35E2FD0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16.03.2016</w:t>
            </w:r>
          </w:p>
        </w:tc>
      </w:tr>
      <w:tr w:rsidR="007549EF" w:rsidRPr="00156CA6" w14:paraId="0EEB7701"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BB3DEEF"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E7C65A5"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ROSCI0118</w:t>
            </w:r>
          </w:p>
        </w:tc>
        <w:tc>
          <w:tcPr>
            <w:tcW w:w="1550" w:type="dxa"/>
            <w:tcBorders>
              <w:top w:val="nil"/>
              <w:left w:val="nil"/>
              <w:bottom w:val="single" w:sz="4" w:space="0" w:color="auto"/>
              <w:right w:val="single" w:sz="4" w:space="0" w:color="auto"/>
            </w:tcBorders>
            <w:shd w:val="clear" w:color="auto" w:fill="auto"/>
            <w:vAlign w:val="center"/>
            <w:hideMark/>
          </w:tcPr>
          <w:p w14:paraId="4554374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Movilele de la Păucea</w:t>
            </w:r>
          </w:p>
        </w:tc>
        <w:tc>
          <w:tcPr>
            <w:tcW w:w="3289" w:type="dxa"/>
            <w:tcBorders>
              <w:top w:val="nil"/>
              <w:left w:val="nil"/>
              <w:bottom w:val="single" w:sz="4" w:space="0" w:color="auto"/>
              <w:right w:val="single" w:sz="4" w:space="0" w:color="auto"/>
            </w:tcBorders>
            <w:shd w:val="clear" w:color="auto" w:fill="auto"/>
            <w:vAlign w:val="center"/>
            <w:hideMark/>
          </w:tcPr>
          <w:p w14:paraId="4ADA159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ROSCI0118 Movilele de la Păucea</w:t>
            </w:r>
          </w:p>
        </w:tc>
        <w:tc>
          <w:tcPr>
            <w:tcW w:w="4429" w:type="dxa"/>
            <w:tcBorders>
              <w:top w:val="nil"/>
              <w:left w:val="nil"/>
              <w:bottom w:val="single" w:sz="4" w:space="0" w:color="auto"/>
              <w:right w:val="single" w:sz="4" w:space="0" w:color="auto"/>
            </w:tcBorders>
            <w:shd w:val="clear" w:color="auto" w:fill="auto"/>
            <w:vAlign w:val="center"/>
            <w:hideMark/>
          </w:tcPr>
          <w:p w14:paraId="2B7BC19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351/2016 privind aprobarea Planului de management și a Regulamentului sitului Natura 2000 ROSCI0118 Movilele de la Păucea</w:t>
            </w:r>
          </w:p>
        </w:tc>
        <w:tc>
          <w:tcPr>
            <w:tcW w:w="1410" w:type="dxa"/>
            <w:tcBorders>
              <w:top w:val="nil"/>
              <w:left w:val="nil"/>
              <w:bottom w:val="single" w:sz="4" w:space="0" w:color="auto"/>
              <w:right w:val="single" w:sz="4" w:space="0" w:color="auto"/>
            </w:tcBorders>
            <w:shd w:val="clear" w:color="auto" w:fill="auto"/>
            <w:vAlign w:val="center"/>
            <w:hideMark/>
          </w:tcPr>
          <w:p w14:paraId="45BE6F0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436</w:t>
            </w:r>
          </w:p>
        </w:tc>
        <w:tc>
          <w:tcPr>
            <w:tcW w:w="1385" w:type="dxa"/>
            <w:tcBorders>
              <w:top w:val="nil"/>
              <w:left w:val="nil"/>
              <w:bottom w:val="single" w:sz="4" w:space="0" w:color="auto"/>
              <w:right w:val="single" w:sz="4" w:space="0" w:color="auto"/>
            </w:tcBorders>
            <w:shd w:val="clear" w:color="auto" w:fill="auto"/>
            <w:vAlign w:val="center"/>
            <w:hideMark/>
          </w:tcPr>
          <w:p w14:paraId="35B57F9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10.06.2016</w:t>
            </w:r>
          </w:p>
        </w:tc>
      </w:tr>
      <w:tr w:rsidR="007549EF" w:rsidRPr="00156CA6" w14:paraId="79DA1866"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A4123F9"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00DF3A8"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ROSCI0119</w:t>
            </w:r>
          </w:p>
        </w:tc>
        <w:tc>
          <w:tcPr>
            <w:tcW w:w="1550" w:type="dxa"/>
            <w:tcBorders>
              <w:top w:val="nil"/>
              <w:left w:val="nil"/>
              <w:bottom w:val="single" w:sz="4" w:space="0" w:color="auto"/>
              <w:right w:val="single" w:sz="4" w:space="0" w:color="auto"/>
            </w:tcBorders>
            <w:shd w:val="clear" w:color="auto" w:fill="auto"/>
            <w:vAlign w:val="center"/>
            <w:hideMark/>
          </w:tcPr>
          <w:p w14:paraId="2249329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Muntele Mare</w:t>
            </w:r>
          </w:p>
        </w:tc>
        <w:tc>
          <w:tcPr>
            <w:tcW w:w="3289" w:type="dxa"/>
            <w:tcBorders>
              <w:top w:val="nil"/>
              <w:left w:val="nil"/>
              <w:bottom w:val="single" w:sz="4" w:space="0" w:color="auto"/>
              <w:right w:val="single" w:sz="4" w:space="0" w:color="auto"/>
            </w:tcBorders>
            <w:shd w:val="clear" w:color="auto" w:fill="auto"/>
            <w:vAlign w:val="center"/>
            <w:hideMark/>
          </w:tcPr>
          <w:p w14:paraId="6D26E4C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ROSCI0119 Muntele Mare</w:t>
            </w:r>
          </w:p>
        </w:tc>
        <w:tc>
          <w:tcPr>
            <w:tcW w:w="4429" w:type="dxa"/>
            <w:tcBorders>
              <w:top w:val="nil"/>
              <w:left w:val="nil"/>
              <w:bottom w:val="single" w:sz="4" w:space="0" w:color="auto"/>
              <w:right w:val="single" w:sz="4" w:space="0" w:color="auto"/>
            </w:tcBorders>
            <w:shd w:val="clear" w:color="auto" w:fill="auto"/>
            <w:vAlign w:val="center"/>
            <w:hideMark/>
          </w:tcPr>
          <w:p w14:paraId="0822C3C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712/2016 privind aprobarea Planului de management și a Regulamentului sitului Natura 2000 ROSCI0119 Muntele Mare</w:t>
            </w:r>
          </w:p>
        </w:tc>
        <w:tc>
          <w:tcPr>
            <w:tcW w:w="1410" w:type="dxa"/>
            <w:tcBorders>
              <w:top w:val="nil"/>
              <w:left w:val="nil"/>
              <w:bottom w:val="single" w:sz="4" w:space="0" w:color="auto"/>
              <w:right w:val="single" w:sz="4" w:space="0" w:color="auto"/>
            </w:tcBorders>
            <w:shd w:val="clear" w:color="auto" w:fill="auto"/>
            <w:vAlign w:val="center"/>
            <w:hideMark/>
          </w:tcPr>
          <w:p w14:paraId="38BCEF3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480</w:t>
            </w:r>
          </w:p>
        </w:tc>
        <w:tc>
          <w:tcPr>
            <w:tcW w:w="1385" w:type="dxa"/>
            <w:tcBorders>
              <w:top w:val="nil"/>
              <w:left w:val="nil"/>
              <w:bottom w:val="single" w:sz="4" w:space="0" w:color="auto"/>
              <w:right w:val="single" w:sz="4" w:space="0" w:color="auto"/>
            </w:tcBorders>
            <w:shd w:val="clear" w:color="auto" w:fill="auto"/>
            <w:vAlign w:val="center"/>
            <w:hideMark/>
          </w:tcPr>
          <w:p w14:paraId="4332405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28.06.2016</w:t>
            </w:r>
          </w:p>
        </w:tc>
      </w:tr>
      <w:tr w:rsidR="007549EF" w:rsidRPr="00156CA6" w14:paraId="604087F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EE6EB01"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BD25935"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ROSCI0120</w:t>
            </w:r>
          </w:p>
        </w:tc>
        <w:tc>
          <w:tcPr>
            <w:tcW w:w="1550" w:type="dxa"/>
            <w:tcBorders>
              <w:top w:val="nil"/>
              <w:left w:val="nil"/>
              <w:bottom w:val="single" w:sz="4" w:space="0" w:color="auto"/>
              <w:right w:val="single" w:sz="4" w:space="0" w:color="auto"/>
            </w:tcBorders>
            <w:shd w:val="clear" w:color="auto" w:fill="auto"/>
            <w:vAlign w:val="center"/>
            <w:hideMark/>
          </w:tcPr>
          <w:p w14:paraId="0FB529E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Muntele Tâmpa</w:t>
            </w:r>
          </w:p>
        </w:tc>
        <w:tc>
          <w:tcPr>
            <w:tcW w:w="3289" w:type="dxa"/>
            <w:tcBorders>
              <w:top w:val="nil"/>
              <w:left w:val="nil"/>
              <w:bottom w:val="single" w:sz="4" w:space="0" w:color="auto"/>
              <w:right w:val="single" w:sz="4" w:space="0" w:color="auto"/>
            </w:tcBorders>
            <w:shd w:val="clear" w:color="auto" w:fill="auto"/>
            <w:vAlign w:val="center"/>
            <w:hideMark/>
          </w:tcPr>
          <w:p w14:paraId="34159973"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ROSCI0120 Muntele Tâmpa și Rezervației Naturale Tâmpa (Muntele)</w:t>
            </w:r>
          </w:p>
        </w:tc>
        <w:tc>
          <w:tcPr>
            <w:tcW w:w="4429" w:type="dxa"/>
            <w:tcBorders>
              <w:top w:val="nil"/>
              <w:left w:val="nil"/>
              <w:bottom w:val="single" w:sz="4" w:space="0" w:color="auto"/>
              <w:right w:val="single" w:sz="4" w:space="0" w:color="auto"/>
            </w:tcBorders>
            <w:shd w:val="clear" w:color="auto" w:fill="auto"/>
            <w:vAlign w:val="center"/>
            <w:hideMark/>
          </w:tcPr>
          <w:p w14:paraId="3BACA76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767/2016 privind aprobarea Planului de management și a Regulamentului sitului ROSCI0120 Muntele Tâmpa și Rezervației Naturale Tâmpa (Muntele)</w:t>
            </w:r>
          </w:p>
        </w:tc>
        <w:tc>
          <w:tcPr>
            <w:tcW w:w="1410" w:type="dxa"/>
            <w:tcBorders>
              <w:top w:val="nil"/>
              <w:left w:val="nil"/>
              <w:bottom w:val="single" w:sz="4" w:space="0" w:color="auto"/>
              <w:right w:val="single" w:sz="4" w:space="0" w:color="auto"/>
            </w:tcBorders>
            <w:shd w:val="clear" w:color="auto" w:fill="auto"/>
            <w:vAlign w:val="center"/>
            <w:hideMark/>
          </w:tcPr>
          <w:p w14:paraId="699EA6A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413</w:t>
            </w:r>
          </w:p>
        </w:tc>
        <w:tc>
          <w:tcPr>
            <w:tcW w:w="1385" w:type="dxa"/>
            <w:tcBorders>
              <w:top w:val="nil"/>
              <w:left w:val="nil"/>
              <w:bottom w:val="single" w:sz="4" w:space="0" w:color="auto"/>
              <w:right w:val="single" w:sz="4" w:space="0" w:color="auto"/>
            </w:tcBorders>
            <w:shd w:val="clear" w:color="auto" w:fill="auto"/>
            <w:vAlign w:val="center"/>
            <w:hideMark/>
          </w:tcPr>
          <w:p w14:paraId="066B5FA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01.06.2016</w:t>
            </w:r>
          </w:p>
        </w:tc>
      </w:tr>
      <w:tr w:rsidR="007549EF" w:rsidRPr="00156CA6" w14:paraId="2213F903"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6ACFED3"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5B8B44D"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ROSCI0121</w:t>
            </w:r>
          </w:p>
        </w:tc>
        <w:tc>
          <w:tcPr>
            <w:tcW w:w="1550" w:type="dxa"/>
            <w:tcBorders>
              <w:top w:val="nil"/>
              <w:left w:val="nil"/>
              <w:bottom w:val="single" w:sz="4" w:space="0" w:color="auto"/>
              <w:right w:val="single" w:sz="4" w:space="0" w:color="auto"/>
            </w:tcBorders>
            <w:shd w:val="clear" w:color="auto" w:fill="auto"/>
            <w:vAlign w:val="center"/>
            <w:hideMark/>
          </w:tcPr>
          <w:p w14:paraId="29E9CB0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Muntele Vulcan</w:t>
            </w:r>
          </w:p>
        </w:tc>
        <w:tc>
          <w:tcPr>
            <w:tcW w:w="3289" w:type="dxa"/>
            <w:tcBorders>
              <w:top w:val="nil"/>
              <w:left w:val="nil"/>
              <w:bottom w:val="single" w:sz="4" w:space="0" w:color="auto"/>
              <w:right w:val="single" w:sz="4" w:space="0" w:color="auto"/>
            </w:tcBorders>
            <w:shd w:val="clear" w:color="auto" w:fill="auto"/>
            <w:vAlign w:val="center"/>
            <w:hideMark/>
          </w:tcPr>
          <w:p w14:paraId="091EE2A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ROSCI0121 Muntele Vulcan</w:t>
            </w:r>
          </w:p>
        </w:tc>
        <w:tc>
          <w:tcPr>
            <w:tcW w:w="4429" w:type="dxa"/>
            <w:tcBorders>
              <w:top w:val="nil"/>
              <w:left w:val="nil"/>
              <w:bottom w:val="single" w:sz="4" w:space="0" w:color="auto"/>
              <w:right w:val="single" w:sz="4" w:space="0" w:color="auto"/>
            </w:tcBorders>
            <w:shd w:val="clear" w:color="auto" w:fill="auto"/>
            <w:vAlign w:val="center"/>
            <w:hideMark/>
          </w:tcPr>
          <w:p w14:paraId="00EAC87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1242/2016 privind aprobarea Planului de management și Regulamentului sitului Natura 2000 ROSCI0121 Muntele Vulcan</w:t>
            </w:r>
          </w:p>
        </w:tc>
        <w:tc>
          <w:tcPr>
            <w:tcW w:w="1410" w:type="dxa"/>
            <w:tcBorders>
              <w:top w:val="nil"/>
              <w:left w:val="nil"/>
              <w:bottom w:val="single" w:sz="4" w:space="0" w:color="auto"/>
              <w:right w:val="single" w:sz="4" w:space="0" w:color="auto"/>
            </w:tcBorders>
            <w:shd w:val="clear" w:color="auto" w:fill="auto"/>
            <w:vAlign w:val="center"/>
            <w:hideMark/>
          </w:tcPr>
          <w:p w14:paraId="4A1A1B6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948</w:t>
            </w:r>
          </w:p>
        </w:tc>
        <w:tc>
          <w:tcPr>
            <w:tcW w:w="1385" w:type="dxa"/>
            <w:tcBorders>
              <w:top w:val="nil"/>
              <w:left w:val="nil"/>
              <w:bottom w:val="single" w:sz="4" w:space="0" w:color="auto"/>
              <w:right w:val="single" w:sz="4" w:space="0" w:color="auto"/>
            </w:tcBorders>
            <w:shd w:val="clear" w:color="auto" w:fill="auto"/>
            <w:vAlign w:val="center"/>
            <w:hideMark/>
          </w:tcPr>
          <w:p w14:paraId="66994C6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24.11.2016</w:t>
            </w:r>
          </w:p>
        </w:tc>
      </w:tr>
      <w:tr w:rsidR="007549EF" w:rsidRPr="00156CA6" w14:paraId="20665A61"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3449E69"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A7E166F"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ROSCI0122</w:t>
            </w:r>
          </w:p>
        </w:tc>
        <w:tc>
          <w:tcPr>
            <w:tcW w:w="1550" w:type="dxa"/>
            <w:tcBorders>
              <w:top w:val="nil"/>
              <w:left w:val="nil"/>
              <w:bottom w:val="single" w:sz="4" w:space="0" w:color="auto"/>
              <w:right w:val="single" w:sz="4" w:space="0" w:color="auto"/>
            </w:tcBorders>
            <w:shd w:val="clear" w:color="auto" w:fill="auto"/>
            <w:vAlign w:val="center"/>
            <w:hideMark/>
          </w:tcPr>
          <w:p w14:paraId="422F7691"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Munții Făgăraș</w:t>
            </w:r>
          </w:p>
        </w:tc>
        <w:tc>
          <w:tcPr>
            <w:tcW w:w="3289" w:type="dxa"/>
            <w:tcBorders>
              <w:top w:val="nil"/>
              <w:left w:val="nil"/>
              <w:bottom w:val="single" w:sz="4" w:space="0" w:color="auto"/>
              <w:right w:val="single" w:sz="4" w:space="0" w:color="auto"/>
            </w:tcBorders>
            <w:shd w:val="clear" w:color="auto" w:fill="auto"/>
            <w:vAlign w:val="center"/>
            <w:hideMark/>
          </w:tcPr>
          <w:p w14:paraId="31E47523"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ROSCI0122 Munții Făgăraș și ROSPA0098 Piemontul Făgăraș</w:t>
            </w:r>
          </w:p>
        </w:tc>
        <w:tc>
          <w:tcPr>
            <w:tcW w:w="4429" w:type="dxa"/>
            <w:tcBorders>
              <w:top w:val="nil"/>
              <w:left w:val="nil"/>
              <w:bottom w:val="single" w:sz="4" w:space="0" w:color="auto"/>
              <w:right w:val="single" w:sz="4" w:space="0" w:color="auto"/>
            </w:tcBorders>
            <w:shd w:val="clear" w:color="auto" w:fill="auto"/>
            <w:vAlign w:val="center"/>
            <w:hideMark/>
          </w:tcPr>
          <w:p w14:paraId="246E9F1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1156/2016 privind aprobarea Planului de management și Regulamentului siturilor Natura 2000 ROSCI0122 Munții Făgăraș și ROSPA0098 Piemontul Făgăraș</w:t>
            </w:r>
          </w:p>
        </w:tc>
        <w:tc>
          <w:tcPr>
            <w:tcW w:w="1410" w:type="dxa"/>
            <w:tcBorders>
              <w:top w:val="nil"/>
              <w:left w:val="nil"/>
              <w:bottom w:val="single" w:sz="4" w:space="0" w:color="auto"/>
              <w:right w:val="single" w:sz="4" w:space="0" w:color="auto"/>
            </w:tcBorders>
            <w:shd w:val="clear" w:color="auto" w:fill="auto"/>
            <w:vAlign w:val="center"/>
            <w:hideMark/>
          </w:tcPr>
          <w:p w14:paraId="42DA64B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741</w:t>
            </w:r>
          </w:p>
        </w:tc>
        <w:tc>
          <w:tcPr>
            <w:tcW w:w="1385" w:type="dxa"/>
            <w:tcBorders>
              <w:top w:val="nil"/>
              <w:left w:val="nil"/>
              <w:bottom w:val="single" w:sz="4" w:space="0" w:color="auto"/>
              <w:right w:val="single" w:sz="4" w:space="0" w:color="auto"/>
            </w:tcBorders>
            <w:shd w:val="clear" w:color="auto" w:fill="auto"/>
            <w:vAlign w:val="center"/>
            <w:hideMark/>
          </w:tcPr>
          <w:p w14:paraId="4F558F4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23.09.2016</w:t>
            </w:r>
          </w:p>
        </w:tc>
      </w:tr>
      <w:tr w:rsidR="007549EF" w:rsidRPr="00156CA6" w14:paraId="400BB05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1A60EF0"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A97BC8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ROSCI0124</w:t>
            </w:r>
          </w:p>
        </w:tc>
        <w:tc>
          <w:tcPr>
            <w:tcW w:w="1550" w:type="dxa"/>
            <w:tcBorders>
              <w:top w:val="nil"/>
              <w:left w:val="nil"/>
              <w:bottom w:val="single" w:sz="4" w:space="0" w:color="auto"/>
              <w:right w:val="single" w:sz="4" w:space="0" w:color="auto"/>
            </w:tcBorders>
            <w:shd w:val="clear" w:color="auto" w:fill="auto"/>
            <w:vAlign w:val="center"/>
            <w:hideMark/>
          </w:tcPr>
          <w:p w14:paraId="1A28F28C"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Munții Maramureșului</w:t>
            </w:r>
          </w:p>
        </w:tc>
        <w:tc>
          <w:tcPr>
            <w:tcW w:w="3289" w:type="dxa"/>
            <w:tcBorders>
              <w:top w:val="nil"/>
              <w:left w:val="nil"/>
              <w:bottom w:val="single" w:sz="4" w:space="0" w:color="auto"/>
              <w:right w:val="single" w:sz="4" w:space="0" w:color="auto"/>
            </w:tcBorders>
            <w:shd w:val="clear" w:color="auto" w:fill="auto"/>
            <w:vAlign w:val="center"/>
            <w:hideMark/>
          </w:tcPr>
          <w:p w14:paraId="2FED945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Munții Maramureșului, al sitului de importanță comunitară ROSCI0124 Munții Maramureșului, al ariei de protecție specială avifaunistică ROSPA0131 Munții Maramureșului și al ariilor naturale protejate de interes național suprapuse</w:t>
            </w:r>
          </w:p>
        </w:tc>
        <w:tc>
          <w:tcPr>
            <w:tcW w:w="4429" w:type="dxa"/>
            <w:tcBorders>
              <w:top w:val="nil"/>
              <w:left w:val="nil"/>
              <w:bottom w:val="single" w:sz="4" w:space="0" w:color="auto"/>
              <w:right w:val="single" w:sz="4" w:space="0" w:color="auto"/>
            </w:tcBorders>
            <w:shd w:val="clear" w:color="auto" w:fill="auto"/>
            <w:vAlign w:val="center"/>
            <w:hideMark/>
          </w:tcPr>
          <w:p w14:paraId="486193C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1157/2016 privind aprobarea Planului de management și a Regulamentului Parcului Natural Munții Maramureșului, ale sitului de importanță comunitară ROSCI0124 Munții Maramureșului, ale ariei de protecție specială avifaunistică ROSPA0131 Munții Maramureșului și ale ariilor naturale protejate de interes național suprapuse</w:t>
            </w:r>
          </w:p>
        </w:tc>
        <w:tc>
          <w:tcPr>
            <w:tcW w:w="1410" w:type="dxa"/>
            <w:tcBorders>
              <w:top w:val="nil"/>
              <w:left w:val="nil"/>
              <w:bottom w:val="single" w:sz="4" w:space="0" w:color="auto"/>
              <w:right w:val="single" w:sz="4" w:space="0" w:color="auto"/>
            </w:tcBorders>
            <w:shd w:val="clear" w:color="auto" w:fill="auto"/>
            <w:vAlign w:val="center"/>
            <w:hideMark/>
          </w:tcPr>
          <w:p w14:paraId="626EBA3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625</w:t>
            </w:r>
          </w:p>
        </w:tc>
        <w:tc>
          <w:tcPr>
            <w:tcW w:w="1385" w:type="dxa"/>
            <w:tcBorders>
              <w:top w:val="nil"/>
              <w:left w:val="nil"/>
              <w:bottom w:val="single" w:sz="4" w:space="0" w:color="auto"/>
              <w:right w:val="single" w:sz="4" w:space="0" w:color="auto"/>
            </w:tcBorders>
            <w:shd w:val="clear" w:color="auto" w:fill="auto"/>
            <w:vAlign w:val="center"/>
            <w:hideMark/>
          </w:tcPr>
          <w:p w14:paraId="4CE9CA8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16.08.2016</w:t>
            </w:r>
          </w:p>
        </w:tc>
      </w:tr>
      <w:tr w:rsidR="007549EF" w:rsidRPr="00156CA6" w14:paraId="7A8B00C3"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B794A95"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72F0076"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ROSCI0128</w:t>
            </w:r>
          </w:p>
        </w:tc>
        <w:tc>
          <w:tcPr>
            <w:tcW w:w="1550" w:type="dxa"/>
            <w:tcBorders>
              <w:top w:val="nil"/>
              <w:left w:val="nil"/>
              <w:bottom w:val="single" w:sz="4" w:space="0" w:color="auto"/>
              <w:right w:val="single" w:sz="4" w:space="0" w:color="auto"/>
            </w:tcBorders>
            <w:shd w:val="clear" w:color="auto" w:fill="auto"/>
            <w:vAlign w:val="center"/>
            <w:hideMark/>
          </w:tcPr>
          <w:p w14:paraId="0131698A"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Nordul Gorjului de Est</w:t>
            </w:r>
          </w:p>
        </w:tc>
        <w:tc>
          <w:tcPr>
            <w:tcW w:w="3289" w:type="dxa"/>
            <w:tcBorders>
              <w:top w:val="nil"/>
              <w:left w:val="nil"/>
              <w:bottom w:val="single" w:sz="4" w:space="0" w:color="auto"/>
              <w:right w:val="single" w:sz="4" w:space="0" w:color="auto"/>
            </w:tcBorders>
            <w:shd w:val="clear" w:color="auto" w:fill="auto"/>
            <w:vAlign w:val="center"/>
            <w:hideMark/>
          </w:tcPr>
          <w:p w14:paraId="5FAA8F3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ROSCI0128 Nordul Gorjului de Est</w:t>
            </w:r>
          </w:p>
        </w:tc>
        <w:tc>
          <w:tcPr>
            <w:tcW w:w="4429" w:type="dxa"/>
            <w:tcBorders>
              <w:top w:val="nil"/>
              <w:left w:val="nil"/>
              <w:bottom w:val="single" w:sz="4" w:space="0" w:color="auto"/>
              <w:right w:val="single" w:sz="4" w:space="0" w:color="auto"/>
            </w:tcBorders>
            <w:shd w:val="clear" w:color="auto" w:fill="auto"/>
            <w:vAlign w:val="center"/>
            <w:hideMark/>
          </w:tcPr>
          <w:p w14:paraId="2D45717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1243/2016 privind aprobarea Planului de management și a Regulamentului sitului Natura 2000 ROSCI0128 Nordul Gorjului de Est</w:t>
            </w:r>
          </w:p>
        </w:tc>
        <w:tc>
          <w:tcPr>
            <w:tcW w:w="1410" w:type="dxa"/>
            <w:tcBorders>
              <w:top w:val="nil"/>
              <w:left w:val="nil"/>
              <w:bottom w:val="single" w:sz="4" w:space="0" w:color="auto"/>
              <w:right w:val="single" w:sz="4" w:space="0" w:color="auto"/>
            </w:tcBorders>
            <w:shd w:val="clear" w:color="auto" w:fill="auto"/>
            <w:vAlign w:val="center"/>
            <w:hideMark/>
          </w:tcPr>
          <w:p w14:paraId="5C1F063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34</w:t>
            </w:r>
          </w:p>
        </w:tc>
        <w:tc>
          <w:tcPr>
            <w:tcW w:w="1385" w:type="dxa"/>
            <w:tcBorders>
              <w:top w:val="nil"/>
              <w:left w:val="nil"/>
              <w:bottom w:val="single" w:sz="4" w:space="0" w:color="auto"/>
              <w:right w:val="single" w:sz="4" w:space="0" w:color="auto"/>
            </w:tcBorders>
            <w:shd w:val="clear" w:color="auto" w:fill="auto"/>
            <w:vAlign w:val="center"/>
            <w:hideMark/>
          </w:tcPr>
          <w:p w14:paraId="2D3F902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12.01.2017</w:t>
            </w:r>
          </w:p>
        </w:tc>
      </w:tr>
      <w:tr w:rsidR="007549EF" w:rsidRPr="00156CA6" w14:paraId="692F389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1A920B1"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057F6DA"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ROSCI0129</w:t>
            </w:r>
          </w:p>
        </w:tc>
        <w:tc>
          <w:tcPr>
            <w:tcW w:w="1550" w:type="dxa"/>
            <w:tcBorders>
              <w:top w:val="nil"/>
              <w:left w:val="nil"/>
              <w:bottom w:val="single" w:sz="4" w:space="0" w:color="auto"/>
              <w:right w:val="single" w:sz="4" w:space="0" w:color="auto"/>
            </w:tcBorders>
            <w:shd w:val="clear" w:color="auto" w:fill="auto"/>
            <w:vAlign w:val="center"/>
            <w:hideMark/>
          </w:tcPr>
          <w:p w14:paraId="19A5C6CA"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Nordul Gorjului de Vest</w:t>
            </w:r>
          </w:p>
        </w:tc>
        <w:tc>
          <w:tcPr>
            <w:tcW w:w="3289" w:type="dxa"/>
            <w:tcBorders>
              <w:top w:val="nil"/>
              <w:left w:val="nil"/>
              <w:bottom w:val="single" w:sz="4" w:space="0" w:color="auto"/>
              <w:right w:val="single" w:sz="4" w:space="0" w:color="auto"/>
            </w:tcBorders>
            <w:shd w:val="clear" w:color="auto" w:fill="auto"/>
            <w:vAlign w:val="center"/>
            <w:hideMark/>
          </w:tcPr>
          <w:p w14:paraId="07C7F2B3"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ROSCI0129 Nordul Gorjului de Vest</w:t>
            </w:r>
          </w:p>
        </w:tc>
        <w:tc>
          <w:tcPr>
            <w:tcW w:w="4429" w:type="dxa"/>
            <w:tcBorders>
              <w:top w:val="nil"/>
              <w:left w:val="nil"/>
              <w:bottom w:val="single" w:sz="4" w:space="0" w:color="auto"/>
              <w:right w:val="single" w:sz="4" w:space="0" w:color="auto"/>
            </w:tcBorders>
            <w:shd w:val="clear" w:color="auto" w:fill="auto"/>
            <w:vAlign w:val="center"/>
            <w:hideMark/>
          </w:tcPr>
          <w:p w14:paraId="1CB6832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1251/2016 privind aprobarea Planului de management și a Regulamentului sitului Natura 2000 ROSCI0129 Nordul Gorjului de Vest</w:t>
            </w:r>
          </w:p>
        </w:tc>
        <w:tc>
          <w:tcPr>
            <w:tcW w:w="1410" w:type="dxa"/>
            <w:tcBorders>
              <w:top w:val="nil"/>
              <w:left w:val="nil"/>
              <w:bottom w:val="single" w:sz="4" w:space="0" w:color="auto"/>
              <w:right w:val="single" w:sz="4" w:space="0" w:color="auto"/>
            </w:tcBorders>
            <w:shd w:val="clear" w:color="auto" w:fill="auto"/>
            <w:vAlign w:val="center"/>
            <w:hideMark/>
          </w:tcPr>
          <w:p w14:paraId="20D2965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861</w:t>
            </w:r>
          </w:p>
        </w:tc>
        <w:tc>
          <w:tcPr>
            <w:tcW w:w="1385" w:type="dxa"/>
            <w:tcBorders>
              <w:top w:val="nil"/>
              <w:left w:val="nil"/>
              <w:bottom w:val="single" w:sz="4" w:space="0" w:color="auto"/>
              <w:right w:val="single" w:sz="4" w:space="0" w:color="auto"/>
            </w:tcBorders>
            <w:shd w:val="clear" w:color="auto" w:fill="auto"/>
            <w:vAlign w:val="center"/>
            <w:hideMark/>
          </w:tcPr>
          <w:p w14:paraId="49DE1DE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28.10.2016</w:t>
            </w:r>
          </w:p>
        </w:tc>
      </w:tr>
      <w:tr w:rsidR="007549EF" w:rsidRPr="00156CA6" w14:paraId="3C5EF0FF"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39B89E5"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105EC23"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ROSCI0132</w:t>
            </w:r>
          </w:p>
        </w:tc>
        <w:tc>
          <w:tcPr>
            <w:tcW w:w="1550" w:type="dxa"/>
            <w:tcBorders>
              <w:top w:val="nil"/>
              <w:left w:val="nil"/>
              <w:bottom w:val="single" w:sz="4" w:space="0" w:color="auto"/>
              <w:right w:val="single" w:sz="4" w:space="0" w:color="auto"/>
            </w:tcBorders>
            <w:shd w:val="clear" w:color="auto" w:fill="auto"/>
            <w:vAlign w:val="center"/>
            <w:hideMark/>
          </w:tcPr>
          <w:p w14:paraId="2B40BB4E"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Oltul Mijlociu - Cibin - Hârtibaciu</w:t>
            </w:r>
          </w:p>
        </w:tc>
        <w:tc>
          <w:tcPr>
            <w:tcW w:w="3289" w:type="dxa"/>
            <w:tcBorders>
              <w:top w:val="nil"/>
              <w:left w:val="nil"/>
              <w:bottom w:val="single" w:sz="4" w:space="0" w:color="auto"/>
              <w:right w:val="single" w:sz="4" w:space="0" w:color="auto"/>
            </w:tcBorders>
            <w:shd w:val="clear" w:color="auto" w:fill="auto"/>
            <w:vAlign w:val="center"/>
            <w:hideMark/>
          </w:tcPr>
          <w:p w14:paraId="6D5E68D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ROSPA0099 Podișul Hârtibaciului, ROSCI0227 Sighișoara-Târnava Mare, ROSCI0144 Pădurea de gorun și stejar de pe Dealul Purcărețului, ROSCI0143 Pădurea de gorun și stejar de la Dosul Fânațului, ROSCI0132 Oltul Mijlociu-Cibin-Hârtibaciu, ROSCI0303 Hârtibaciu Sud-Est, ROSCI0304 Hârtibaciu Sud-Vest, Rezervația Naturală „Stejarii seculari de la Breite municipiul Sighișoara“, Rezervația „Canionul Mihăileni“, „Rezervația de stejar pufos“ - sat Criș</w:t>
            </w:r>
          </w:p>
        </w:tc>
        <w:tc>
          <w:tcPr>
            <w:tcW w:w="4429" w:type="dxa"/>
            <w:tcBorders>
              <w:top w:val="nil"/>
              <w:left w:val="nil"/>
              <w:bottom w:val="single" w:sz="4" w:space="0" w:color="auto"/>
              <w:right w:val="single" w:sz="4" w:space="0" w:color="auto"/>
            </w:tcBorders>
            <w:shd w:val="clear" w:color="auto" w:fill="auto"/>
            <w:vAlign w:val="center"/>
            <w:hideMark/>
          </w:tcPr>
          <w:p w14:paraId="59E8E13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1166/2016 privind aprobarea Planului de management al ariilor naturale protejate ROSPA0099 Podișul Hârtibaciului, ROSCI0227 Sighișoara-Târnava Mare, ROSCI0144 Pădurea de gorun și stejar de pe Dealul Purcărețului, ROSCI0143 Pădurea de gorun și stejar de la Dosul Fânațului, ROSCI0132 Oltul Mijlociu-Cibin-Hârtibaciu, ROSCI0303 Hârtibaciu Sud-Est, ROSCI0304 Hârtibaciu Sud-Vest, Rezervația Naturală „Stejarii seculari de la Breite municipiul Sighișoara“, Rezervația „Canionul Mihăileni“, „Rezervația de stejar pufos“ - sat Criș</w:t>
            </w:r>
          </w:p>
        </w:tc>
        <w:tc>
          <w:tcPr>
            <w:tcW w:w="1410" w:type="dxa"/>
            <w:tcBorders>
              <w:top w:val="nil"/>
              <w:left w:val="nil"/>
              <w:bottom w:val="single" w:sz="4" w:space="0" w:color="auto"/>
              <w:right w:val="single" w:sz="4" w:space="0" w:color="auto"/>
            </w:tcBorders>
            <w:shd w:val="clear" w:color="auto" w:fill="auto"/>
            <w:vAlign w:val="center"/>
            <w:hideMark/>
          </w:tcPr>
          <w:p w14:paraId="5614BE0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781</w:t>
            </w:r>
          </w:p>
        </w:tc>
        <w:tc>
          <w:tcPr>
            <w:tcW w:w="1385" w:type="dxa"/>
            <w:tcBorders>
              <w:top w:val="nil"/>
              <w:left w:val="nil"/>
              <w:bottom w:val="single" w:sz="4" w:space="0" w:color="auto"/>
              <w:right w:val="single" w:sz="4" w:space="0" w:color="auto"/>
            </w:tcBorders>
            <w:shd w:val="clear" w:color="auto" w:fill="auto"/>
            <w:vAlign w:val="center"/>
            <w:hideMark/>
          </w:tcPr>
          <w:p w14:paraId="74CB754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05.10.2016</w:t>
            </w:r>
          </w:p>
        </w:tc>
      </w:tr>
      <w:tr w:rsidR="007549EF" w:rsidRPr="00156CA6" w14:paraId="29F7E60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1503623"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D39ABD7"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ROSCI0133</w:t>
            </w:r>
          </w:p>
        </w:tc>
        <w:tc>
          <w:tcPr>
            <w:tcW w:w="1550" w:type="dxa"/>
            <w:tcBorders>
              <w:top w:val="nil"/>
              <w:left w:val="nil"/>
              <w:bottom w:val="single" w:sz="4" w:space="0" w:color="auto"/>
              <w:right w:val="single" w:sz="4" w:space="0" w:color="auto"/>
            </w:tcBorders>
            <w:shd w:val="clear" w:color="auto" w:fill="auto"/>
            <w:vAlign w:val="center"/>
            <w:hideMark/>
          </w:tcPr>
          <w:p w14:paraId="488229C0"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Bădeana</w:t>
            </w:r>
          </w:p>
        </w:tc>
        <w:tc>
          <w:tcPr>
            <w:tcW w:w="3289" w:type="dxa"/>
            <w:tcBorders>
              <w:top w:val="nil"/>
              <w:left w:val="nil"/>
              <w:bottom w:val="single" w:sz="4" w:space="0" w:color="auto"/>
              <w:right w:val="single" w:sz="4" w:space="0" w:color="auto"/>
            </w:tcBorders>
            <w:shd w:val="clear" w:color="auto" w:fill="auto"/>
            <w:vAlign w:val="center"/>
            <w:hideMark/>
          </w:tcPr>
          <w:p w14:paraId="4488920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ROSCI0133 Pădurea Bădeana și rezervației naturale Pădurea Bădeana</w:t>
            </w:r>
          </w:p>
        </w:tc>
        <w:tc>
          <w:tcPr>
            <w:tcW w:w="4429" w:type="dxa"/>
            <w:tcBorders>
              <w:top w:val="nil"/>
              <w:left w:val="nil"/>
              <w:bottom w:val="single" w:sz="4" w:space="0" w:color="auto"/>
              <w:right w:val="single" w:sz="4" w:space="0" w:color="auto"/>
            </w:tcBorders>
            <w:shd w:val="clear" w:color="auto" w:fill="auto"/>
            <w:vAlign w:val="center"/>
            <w:hideMark/>
          </w:tcPr>
          <w:p w14:paraId="4655EF6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1024/2016 privind aprobarea Planului de management și a Regulamentului sitului ROSCI0133 Pădurea Bădeana și rezervației naturale Pădurea Bădeana</w:t>
            </w:r>
          </w:p>
        </w:tc>
        <w:tc>
          <w:tcPr>
            <w:tcW w:w="1410" w:type="dxa"/>
            <w:tcBorders>
              <w:top w:val="nil"/>
              <w:left w:val="nil"/>
              <w:bottom w:val="single" w:sz="4" w:space="0" w:color="auto"/>
              <w:right w:val="single" w:sz="4" w:space="0" w:color="auto"/>
            </w:tcBorders>
            <w:shd w:val="clear" w:color="auto" w:fill="auto"/>
            <w:vAlign w:val="center"/>
            <w:hideMark/>
          </w:tcPr>
          <w:p w14:paraId="69CD2CD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607</w:t>
            </w:r>
          </w:p>
        </w:tc>
        <w:tc>
          <w:tcPr>
            <w:tcW w:w="1385" w:type="dxa"/>
            <w:tcBorders>
              <w:top w:val="nil"/>
              <w:left w:val="nil"/>
              <w:bottom w:val="single" w:sz="4" w:space="0" w:color="auto"/>
              <w:right w:val="single" w:sz="4" w:space="0" w:color="auto"/>
            </w:tcBorders>
            <w:shd w:val="clear" w:color="auto" w:fill="auto"/>
            <w:vAlign w:val="center"/>
            <w:hideMark/>
          </w:tcPr>
          <w:p w14:paraId="7F3EDED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09.08.2016</w:t>
            </w:r>
          </w:p>
        </w:tc>
      </w:tr>
      <w:tr w:rsidR="007549EF" w:rsidRPr="00156CA6" w14:paraId="34770B22"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6406134"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EDDC662"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ROSCI0134</w:t>
            </w:r>
          </w:p>
        </w:tc>
        <w:tc>
          <w:tcPr>
            <w:tcW w:w="1550" w:type="dxa"/>
            <w:tcBorders>
              <w:top w:val="nil"/>
              <w:left w:val="nil"/>
              <w:bottom w:val="single" w:sz="4" w:space="0" w:color="auto"/>
              <w:right w:val="single" w:sz="4" w:space="0" w:color="auto"/>
            </w:tcBorders>
            <w:shd w:val="clear" w:color="auto" w:fill="auto"/>
            <w:vAlign w:val="center"/>
            <w:hideMark/>
          </w:tcPr>
          <w:p w14:paraId="6D1063CF"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Balta - Munteni</w:t>
            </w:r>
          </w:p>
        </w:tc>
        <w:tc>
          <w:tcPr>
            <w:tcW w:w="3289" w:type="dxa"/>
            <w:tcBorders>
              <w:top w:val="nil"/>
              <w:left w:val="nil"/>
              <w:bottom w:val="single" w:sz="4" w:space="0" w:color="auto"/>
              <w:right w:val="single" w:sz="4" w:space="0" w:color="auto"/>
            </w:tcBorders>
            <w:shd w:val="clear" w:color="auto" w:fill="auto"/>
            <w:vAlign w:val="center"/>
            <w:hideMark/>
          </w:tcPr>
          <w:p w14:paraId="28D1DD9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ROSCI0134 Pădurea Balta-Munteni</w:t>
            </w:r>
          </w:p>
        </w:tc>
        <w:tc>
          <w:tcPr>
            <w:tcW w:w="4429" w:type="dxa"/>
            <w:tcBorders>
              <w:top w:val="nil"/>
              <w:left w:val="nil"/>
              <w:bottom w:val="single" w:sz="4" w:space="0" w:color="auto"/>
              <w:right w:val="single" w:sz="4" w:space="0" w:color="auto"/>
            </w:tcBorders>
            <w:shd w:val="clear" w:color="auto" w:fill="auto"/>
            <w:vAlign w:val="center"/>
            <w:hideMark/>
          </w:tcPr>
          <w:p w14:paraId="162F623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1080/2016 privind aprobarea Planului de management și a Regulamentului sitului ROSCI0134 Pădurea Balta-Munteni</w:t>
            </w:r>
          </w:p>
        </w:tc>
        <w:tc>
          <w:tcPr>
            <w:tcW w:w="1410" w:type="dxa"/>
            <w:tcBorders>
              <w:top w:val="nil"/>
              <w:left w:val="nil"/>
              <w:bottom w:val="single" w:sz="4" w:space="0" w:color="auto"/>
              <w:right w:val="single" w:sz="4" w:space="0" w:color="auto"/>
            </w:tcBorders>
            <w:shd w:val="clear" w:color="auto" w:fill="auto"/>
            <w:vAlign w:val="center"/>
            <w:hideMark/>
          </w:tcPr>
          <w:p w14:paraId="32D8C3A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856</w:t>
            </w:r>
          </w:p>
        </w:tc>
        <w:tc>
          <w:tcPr>
            <w:tcW w:w="1385" w:type="dxa"/>
            <w:tcBorders>
              <w:top w:val="nil"/>
              <w:left w:val="nil"/>
              <w:bottom w:val="single" w:sz="4" w:space="0" w:color="auto"/>
              <w:right w:val="single" w:sz="4" w:space="0" w:color="auto"/>
            </w:tcBorders>
            <w:shd w:val="clear" w:color="auto" w:fill="auto"/>
            <w:vAlign w:val="center"/>
            <w:hideMark/>
          </w:tcPr>
          <w:p w14:paraId="40D7DE4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27.10.2016</w:t>
            </w:r>
          </w:p>
        </w:tc>
      </w:tr>
      <w:tr w:rsidR="007549EF" w:rsidRPr="00156CA6" w14:paraId="55B1557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5F2D9D0"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09ADED2"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ROSCI0135</w:t>
            </w:r>
          </w:p>
        </w:tc>
        <w:tc>
          <w:tcPr>
            <w:tcW w:w="1550" w:type="dxa"/>
            <w:tcBorders>
              <w:top w:val="nil"/>
              <w:left w:val="nil"/>
              <w:bottom w:val="single" w:sz="4" w:space="0" w:color="auto"/>
              <w:right w:val="single" w:sz="4" w:space="0" w:color="auto"/>
            </w:tcBorders>
            <w:shd w:val="clear" w:color="auto" w:fill="auto"/>
            <w:vAlign w:val="center"/>
            <w:hideMark/>
          </w:tcPr>
          <w:p w14:paraId="30630B76"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Bârnova - Repedea</w:t>
            </w:r>
          </w:p>
        </w:tc>
        <w:tc>
          <w:tcPr>
            <w:tcW w:w="3289" w:type="dxa"/>
            <w:tcBorders>
              <w:top w:val="nil"/>
              <w:left w:val="nil"/>
              <w:bottom w:val="single" w:sz="4" w:space="0" w:color="auto"/>
              <w:right w:val="single" w:sz="4" w:space="0" w:color="auto"/>
            </w:tcBorders>
            <w:shd w:val="clear" w:color="auto" w:fill="auto"/>
            <w:vAlign w:val="center"/>
            <w:hideMark/>
          </w:tcPr>
          <w:p w14:paraId="62BB7A4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ROSCI0135 Pădurea Bârnova Repedea</w:t>
            </w:r>
          </w:p>
        </w:tc>
        <w:tc>
          <w:tcPr>
            <w:tcW w:w="4429" w:type="dxa"/>
            <w:tcBorders>
              <w:top w:val="nil"/>
              <w:left w:val="nil"/>
              <w:bottom w:val="single" w:sz="4" w:space="0" w:color="auto"/>
              <w:right w:val="single" w:sz="4" w:space="0" w:color="auto"/>
            </w:tcBorders>
            <w:shd w:val="clear" w:color="auto" w:fill="auto"/>
            <w:vAlign w:val="center"/>
            <w:hideMark/>
          </w:tcPr>
          <w:p w14:paraId="4D4F7393"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1131/2016 privind aprobarea Planului de management al sitului ROSCI0135 Pădurea Bârnova Repedea</w:t>
            </w:r>
          </w:p>
        </w:tc>
        <w:tc>
          <w:tcPr>
            <w:tcW w:w="1410" w:type="dxa"/>
            <w:tcBorders>
              <w:top w:val="nil"/>
              <w:left w:val="nil"/>
              <w:bottom w:val="single" w:sz="4" w:space="0" w:color="auto"/>
              <w:right w:val="single" w:sz="4" w:space="0" w:color="auto"/>
            </w:tcBorders>
            <w:shd w:val="clear" w:color="auto" w:fill="auto"/>
            <w:vAlign w:val="center"/>
            <w:hideMark/>
          </w:tcPr>
          <w:p w14:paraId="7C11B08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829</w:t>
            </w:r>
          </w:p>
        </w:tc>
        <w:tc>
          <w:tcPr>
            <w:tcW w:w="1385" w:type="dxa"/>
            <w:tcBorders>
              <w:top w:val="nil"/>
              <w:left w:val="nil"/>
              <w:bottom w:val="single" w:sz="4" w:space="0" w:color="auto"/>
              <w:right w:val="single" w:sz="4" w:space="0" w:color="auto"/>
            </w:tcBorders>
            <w:shd w:val="clear" w:color="auto" w:fill="auto"/>
            <w:vAlign w:val="center"/>
            <w:hideMark/>
          </w:tcPr>
          <w:p w14:paraId="4DAF35D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20.10.2016</w:t>
            </w:r>
          </w:p>
        </w:tc>
      </w:tr>
      <w:tr w:rsidR="007549EF" w:rsidRPr="00156CA6" w14:paraId="5104A3BF"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F299B31"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A33672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ROSCI0137</w:t>
            </w:r>
          </w:p>
        </w:tc>
        <w:tc>
          <w:tcPr>
            <w:tcW w:w="1550" w:type="dxa"/>
            <w:tcBorders>
              <w:top w:val="nil"/>
              <w:left w:val="nil"/>
              <w:bottom w:val="single" w:sz="4" w:space="0" w:color="auto"/>
              <w:right w:val="single" w:sz="4" w:space="0" w:color="auto"/>
            </w:tcBorders>
            <w:shd w:val="clear" w:color="auto" w:fill="auto"/>
            <w:vAlign w:val="center"/>
            <w:hideMark/>
          </w:tcPr>
          <w:p w14:paraId="3109913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Pădurea Bogății</w:t>
            </w:r>
          </w:p>
        </w:tc>
        <w:tc>
          <w:tcPr>
            <w:tcW w:w="3289" w:type="dxa"/>
            <w:tcBorders>
              <w:top w:val="nil"/>
              <w:left w:val="nil"/>
              <w:bottom w:val="single" w:sz="4" w:space="0" w:color="auto"/>
              <w:right w:val="single" w:sz="4" w:space="0" w:color="auto"/>
            </w:tcBorders>
            <w:shd w:val="clear" w:color="auto" w:fill="auto"/>
            <w:vAlign w:val="center"/>
            <w:hideMark/>
          </w:tcPr>
          <w:p w14:paraId="5714FED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ROSPA0093 Pădurea Bogata și ROSCI0137 Pădurea Bogății</w:t>
            </w:r>
          </w:p>
        </w:tc>
        <w:tc>
          <w:tcPr>
            <w:tcW w:w="4429" w:type="dxa"/>
            <w:tcBorders>
              <w:top w:val="nil"/>
              <w:left w:val="nil"/>
              <w:bottom w:val="single" w:sz="4" w:space="0" w:color="auto"/>
              <w:right w:val="single" w:sz="4" w:space="0" w:color="auto"/>
            </w:tcBorders>
            <w:shd w:val="clear" w:color="auto" w:fill="auto"/>
            <w:vAlign w:val="center"/>
            <w:hideMark/>
          </w:tcPr>
          <w:p w14:paraId="5B8059D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1003/2016 privind aprobarea Planului de management și Regulamentului siturilor Natura 2000 ROSPA0093 Pădurea Bogata și ROSCI0137 Pădurea Bogății</w:t>
            </w:r>
          </w:p>
        </w:tc>
        <w:tc>
          <w:tcPr>
            <w:tcW w:w="1410" w:type="dxa"/>
            <w:tcBorders>
              <w:top w:val="nil"/>
              <w:left w:val="nil"/>
              <w:bottom w:val="single" w:sz="4" w:space="0" w:color="auto"/>
              <w:right w:val="single" w:sz="4" w:space="0" w:color="auto"/>
            </w:tcBorders>
            <w:shd w:val="clear" w:color="auto" w:fill="auto"/>
            <w:vAlign w:val="center"/>
            <w:hideMark/>
          </w:tcPr>
          <w:p w14:paraId="6604472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594</w:t>
            </w:r>
          </w:p>
        </w:tc>
        <w:tc>
          <w:tcPr>
            <w:tcW w:w="1385" w:type="dxa"/>
            <w:tcBorders>
              <w:top w:val="nil"/>
              <w:left w:val="nil"/>
              <w:bottom w:val="single" w:sz="4" w:space="0" w:color="auto"/>
              <w:right w:val="single" w:sz="4" w:space="0" w:color="auto"/>
            </w:tcBorders>
            <w:shd w:val="clear" w:color="auto" w:fill="auto"/>
            <w:vAlign w:val="center"/>
            <w:hideMark/>
          </w:tcPr>
          <w:p w14:paraId="4D29A0A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04.08.2016</w:t>
            </w:r>
          </w:p>
        </w:tc>
      </w:tr>
      <w:tr w:rsidR="007549EF" w:rsidRPr="00156CA6" w14:paraId="34907C79"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A0AAD01"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69BD84E"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ROSCI0138</w:t>
            </w:r>
          </w:p>
        </w:tc>
        <w:tc>
          <w:tcPr>
            <w:tcW w:w="1550" w:type="dxa"/>
            <w:tcBorders>
              <w:top w:val="nil"/>
              <w:left w:val="nil"/>
              <w:bottom w:val="single" w:sz="4" w:space="0" w:color="auto"/>
              <w:right w:val="single" w:sz="4" w:space="0" w:color="auto"/>
            </w:tcBorders>
            <w:shd w:val="clear" w:color="auto" w:fill="auto"/>
            <w:vAlign w:val="center"/>
            <w:hideMark/>
          </w:tcPr>
          <w:p w14:paraId="63C5F31D"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Bolintin</w:t>
            </w:r>
          </w:p>
        </w:tc>
        <w:tc>
          <w:tcPr>
            <w:tcW w:w="3289" w:type="dxa"/>
            <w:tcBorders>
              <w:top w:val="nil"/>
              <w:left w:val="nil"/>
              <w:bottom w:val="single" w:sz="4" w:space="0" w:color="auto"/>
              <w:right w:val="single" w:sz="4" w:space="0" w:color="auto"/>
            </w:tcBorders>
            <w:shd w:val="clear" w:color="auto" w:fill="auto"/>
            <w:vAlign w:val="center"/>
            <w:hideMark/>
          </w:tcPr>
          <w:p w14:paraId="3C0C840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 0138 Pădurea Bolintin</w:t>
            </w:r>
          </w:p>
        </w:tc>
        <w:tc>
          <w:tcPr>
            <w:tcW w:w="4429" w:type="dxa"/>
            <w:tcBorders>
              <w:top w:val="nil"/>
              <w:left w:val="nil"/>
              <w:bottom w:val="single" w:sz="4" w:space="0" w:color="auto"/>
              <w:right w:val="single" w:sz="4" w:space="0" w:color="auto"/>
            </w:tcBorders>
            <w:shd w:val="clear" w:color="auto" w:fill="auto"/>
            <w:vAlign w:val="center"/>
            <w:hideMark/>
          </w:tcPr>
          <w:p w14:paraId="4731572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1968/2015 privind aprobarea Planului de management al sitului Natura 2000 ROSCI0138 Pădurea Bolintin</w:t>
            </w:r>
          </w:p>
        </w:tc>
        <w:tc>
          <w:tcPr>
            <w:tcW w:w="1410" w:type="dxa"/>
            <w:tcBorders>
              <w:top w:val="nil"/>
              <w:left w:val="nil"/>
              <w:bottom w:val="single" w:sz="4" w:space="0" w:color="auto"/>
              <w:right w:val="single" w:sz="4" w:space="0" w:color="auto"/>
            </w:tcBorders>
            <w:shd w:val="clear" w:color="auto" w:fill="auto"/>
            <w:vAlign w:val="center"/>
            <w:hideMark/>
          </w:tcPr>
          <w:p w14:paraId="4AEA75B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124</w:t>
            </w:r>
          </w:p>
        </w:tc>
        <w:tc>
          <w:tcPr>
            <w:tcW w:w="1385" w:type="dxa"/>
            <w:tcBorders>
              <w:top w:val="nil"/>
              <w:left w:val="nil"/>
              <w:bottom w:val="single" w:sz="4" w:space="0" w:color="auto"/>
              <w:right w:val="single" w:sz="4" w:space="0" w:color="auto"/>
            </w:tcBorders>
            <w:shd w:val="clear" w:color="auto" w:fill="auto"/>
            <w:vAlign w:val="center"/>
            <w:hideMark/>
          </w:tcPr>
          <w:p w14:paraId="1FB3174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17.02.2016</w:t>
            </w:r>
          </w:p>
        </w:tc>
      </w:tr>
      <w:tr w:rsidR="007549EF" w:rsidRPr="00156CA6" w14:paraId="6C297BC0"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603EF99"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00B788F"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ROSCI0139</w:t>
            </w:r>
          </w:p>
        </w:tc>
        <w:tc>
          <w:tcPr>
            <w:tcW w:w="1550" w:type="dxa"/>
            <w:tcBorders>
              <w:top w:val="nil"/>
              <w:left w:val="nil"/>
              <w:bottom w:val="single" w:sz="4" w:space="0" w:color="auto"/>
              <w:right w:val="single" w:sz="4" w:space="0" w:color="auto"/>
            </w:tcBorders>
            <w:shd w:val="clear" w:color="auto" w:fill="auto"/>
            <w:vAlign w:val="center"/>
            <w:hideMark/>
          </w:tcPr>
          <w:p w14:paraId="531CAD5C"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Breana - Roșcani</w:t>
            </w:r>
          </w:p>
        </w:tc>
        <w:tc>
          <w:tcPr>
            <w:tcW w:w="3289" w:type="dxa"/>
            <w:tcBorders>
              <w:top w:val="nil"/>
              <w:left w:val="nil"/>
              <w:bottom w:val="single" w:sz="4" w:space="0" w:color="auto"/>
              <w:right w:val="single" w:sz="4" w:space="0" w:color="auto"/>
            </w:tcBorders>
            <w:shd w:val="clear" w:color="auto" w:fill="auto"/>
            <w:vAlign w:val="center"/>
            <w:hideMark/>
          </w:tcPr>
          <w:p w14:paraId="0E33911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ROSCI0139 Pădurea Breana-Roșcani și al ariei naturale protejate Pădurea Breana-Roșcani, cod 2.404</w:t>
            </w:r>
          </w:p>
        </w:tc>
        <w:tc>
          <w:tcPr>
            <w:tcW w:w="4429" w:type="dxa"/>
            <w:tcBorders>
              <w:top w:val="nil"/>
              <w:left w:val="nil"/>
              <w:bottom w:val="single" w:sz="4" w:space="0" w:color="auto"/>
              <w:right w:val="single" w:sz="4" w:space="0" w:color="auto"/>
            </w:tcBorders>
            <w:shd w:val="clear" w:color="auto" w:fill="auto"/>
            <w:vAlign w:val="center"/>
            <w:hideMark/>
          </w:tcPr>
          <w:p w14:paraId="6B5211B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210/2016 privind aprobarea Planului de management al sitului Natura 2000 ROSCI0139 Pădurea Breana-Roșcani și al ariei naturale protejate Pădurea Breana-Roșcani, cod 2.404</w:t>
            </w:r>
          </w:p>
        </w:tc>
        <w:tc>
          <w:tcPr>
            <w:tcW w:w="1410" w:type="dxa"/>
            <w:tcBorders>
              <w:top w:val="nil"/>
              <w:left w:val="nil"/>
              <w:bottom w:val="single" w:sz="4" w:space="0" w:color="auto"/>
              <w:right w:val="single" w:sz="4" w:space="0" w:color="auto"/>
            </w:tcBorders>
            <w:shd w:val="clear" w:color="auto" w:fill="auto"/>
            <w:vAlign w:val="center"/>
            <w:hideMark/>
          </w:tcPr>
          <w:p w14:paraId="467DBA8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527</w:t>
            </w:r>
          </w:p>
        </w:tc>
        <w:tc>
          <w:tcPr>
            <w:tcW w:w="1385" w:type="dxa"/>
            <w:tcBorders>
              <w:top w:val="nil"/>
              <w:left w:val="nil"/>
              <w:bottom w:val="single" w:sz="4" w:space="0" w:color="auto"/>
              <w:right w:val="single" w:sz="4" w:space="0" w:color="auto"/>
            </w:tcBorders>
            <w:shd w:val="clear" w:color="auto" w:fill="auto"/>
            <w:vAlign w:val="center"/>
            <w:hideMark/>
          </w:tcPr>
          <w:p w14:paraId="606A617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13.07.2016</w:t>
            </w:r>
          </w:p>
        </w:tc>
      </w:tr>
      <w:tr w:rsidR="007549EF" w:rsidRPr="00156CA6" w14:paraId="743A47B0"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E7D6213"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B2826F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ROSCI0140</w:t>
            </w:r>
          </w:p>
        </w:tc>
        <w:tc>
          <w:tcPr>
            <w:tcW w:w="1550" w:type="dxa"/>
            <w:tcBorders>
              <w:top w:val="nil"/>
              <w:left w:val="nil"/>
              <w:bottom w:val="single" w:sz="4" w:space="0" w:color="auto"/>
              <w:right w:val="single" w:sz="4" w:space="0" w:color="auto"/>
            </w:tcBorders>
            <w:shd w:val="clear" w:color="auto" w:fill="auto"/>
            <w:vAlign w:val="center"/>
            <w:hideMark/>
          </w:tcPr>
          <w:p w14:paraId="4E6C27E0"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Călugărească</w:t>
            </w:r>
          </w:p>
        </w:tc>
        <w:tc>
          <w:tcPr>
            <w:tcW w:w="3289" w:type="dxa"/>
            <w:tcBorders>
              <w:top w:val="nil"/>
              <w:left w:val="nil"/>
              <w:bottom w:val="single" w:sz="4" w:space="0" w:color="auto"/>
              <w:right w:val="single" w:sz="4" w:space="0" w:color="auto"/>
            </w:tcBorders>
            <w:shd w:val="clear" w:color="auto" w:fill="auto"/>
            <w:vAlign w:val="center"/>
            <w:hideMark/>
          </w:tcPr>
          <w:p w14:paraId="26429B5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ROSCI0140 Pădurea Călugărească</w:t>
            </w:r>
          </w:p>
        </w:tc>
        <w:tc>
          <w:tcPr>
            <w:tcW w:w="4429" w:type="dxa"/>
            <w:tcBorders>
              <w:top w:val="nil"/>
              <w:left w:val="nil"/>
              <w:bottom w:val="single" w:sz="4" w:space="0" w:color="auto"/>
              <w:right w:val="single" w:sz="4" w:space="0" w:color="auto"/>
            </w:tcBorders>
            <w:shd w:val="clear" w:color="auto" w:fill="auto"/>
            <w:vAlign w:val="center"/>
            <w:hideMark/>
          </w:tcPr>
          <w:p w14:paraId="644D04D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1011/2016 privind aprobarea Planului de management al sitului Natura 2000 ROSCI0140 Pădurea Călugărească</w:t>
            </w:r>
          </w:p>
        </w:tc>
        <w:tc>
          <w:tcPr>
            <w:tcW w:w="1410" w:type="dxa"/>
            <w:tcBorders>
              <w:top w:val="nil"/>
              <w:left w:val="nil"/>
              <w:bottom w:val="single" w:sz="4" w:space="0" w:color="auto"/>
              <w:right w:val="single" w:sz="4" w:space="0" w:color="auto"/>
            </w:tcBorders>
            <w:shd w:val="clear" w:color="auto" w:fill="auto"/>
            <w:vAlign w:val="center"/>
            <w:hideMark/>
          </w:tcPr>
          <w:p w14:paraId="79C0399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925</w:t>
            </w:r>
          </w:p>
        </w:tc>
        <w:tc>
          <w:tcPr>
            <w:tcW w:w="1385" w:type="dxa"/>
            <w:tcBorders>
              <w:top w:val="nil"/>
              <w:left w:val="nil"/>
              <w:bottom w:val="single" w:sz="4" w:space="0" w:color="auto"/>
              <w:right w:val="single" w:sz="4" w:space="0" w:color="auto"/>
            </w:tcBorders>
            <w:shd w:val="clear" w:color="auto" w:fill="auto"/>
            <w:vAlign w:val="center"/>
            <w:hideMark/>
          </w:tcPr>
          <w:p w14:paraId="5E6F707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17.11.2015</w:t>
            </w:r>
          </w:p>
        </w:tc>
      </w:tr>
      <w:tr w:rsidR="007549EF" w:rsidRPr="00156CA6" w14:paraId="0F91710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ADD2F8F"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2766E46"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ROSCI0142</w:t>
            </w:r>
          </w:p>
        </w:tc>
        <w:tc>
          <w:tcPr>
            <w:tcW w:w="1550" w:type="dxa"/>
            <w:tcBorders>
              <w:top w:val="nil"/>
              <w:left w:val="nil"/>
              <w:bottom w:val="single" w:sz="4" w:space="0" w:color="auto"/>
              <w:right w:val="single" w:sz="4" w:space="0" w:color="auto"/>
            </w:tcBorders>
            <w:shd w:val="clear" w:color="auto" w:fill="auto"/>
            <w:vAlign w:val="center"/>
            <w:hideMark/>
          </w:tcPr>
          <w:p w14:paraId="64712781"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Dălhăuți</w:t>
            </w:r>
          </w:p>
        </w:tc>
        <w:tc>
          <w:tcPr>
            <w:tcW w:w="3289" w:type="dxa"/>
            <w:tcBorders>
              <w:top w:val="nil"/>
              <w:left w:val="nil"/>
              <w:bottom w:val="single" w:sz="4" w:space="0" w:color="auto"/>
              <w:right w:val="single" w:sz="4" w:space="0" w:color="auto"/>
            </w:tcBorders>
            <w:shd w:val="clear" w:color="auto" w:fill="auto"/>
            <w:vAlign w:val="center"/>
            <w:hideMark/>
          </w:tcPr>
          <w:p w14:paraId="640562E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ROSCI0142 Pădurea Dălhăuți și al rezervației naturale Pădurea Dălhăuți, cod 2.187</w:t>
            </w:r>
          </w:p>
        </w:tc>
        <w:tc>
          <w:tcPr>
            <w:tcW w:w="4429" w:type="dxa"/>
            <w:tcBorders>
              <w:top w:val="nil"/>
              <w:left w:val="nil"/>
              <w:bottom w:val="single" w:sz="4" w:space="0" w:color="auto"/>
              <w:right w:val="single" w:sz="4" w:space="0" w:color="auto"/>
            </w:tcBorders>
            <w:shd w:val="clear" w:color="auto" w:fill="auto"/>
            <w:vAlign w:val="center"/>
            <w:hideMark/>
          </w:tcPr>
          <w:p w14:paraId="3DB0B02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947/2016 privind aprobarea Planului de management și a Regulamentului sitului Natura 2000 ROSCI0142 Pădurea Dălhăuți și al rezervației naturale Pădurea Dălhăuți, cod 2.187</w:t>
            </w:r>
          </w:p>
        </w:tc>
        <w:tc>
          <w:tcPr>
            <w:tcW w:w="1410" w:type="dxa"/>
            <w:tcBorders>
              <w:top w:val="nil"/>
              <w:left w:val="nil"/>
              <w:bottom w:val="single" w:sz="4" w:space="0" w:color="auto"/>
              <w:right w:val="single" w:sz="4" w:space="0" w:color="auto"/>
            </w:tcBorders>
            <w:shd w:val="clear" w:color="auto" w:fill="auto"/>
            <w:vAlign w:val="center"/>
            <w:hideMark/>
          </w:tcPr>
          <w:p w14:paraId="3E62BFC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644</w:t>
            </w:r>
          </w:p>
        </w:tc>
        <w:tc>
          <w:tcPr>
            <w:tcW w:w="1385" w:type="dxa"/>
            <w:tcBorders>
              <w:top w:val="nil"/>
              <w:left w:val="nil"/>
              <w:bottom w:val="single" w:sz="4" w:space="0" w:color="auto"/>
              <w:right w:val="single" w:sz="4" w:space="0" w:color="auto"/>
            </w:tcBorders>
            <w:shd w:val="clear" w:color="auto" w:fill="auto"/>
            <w:vAlign w:val="center"/>
            <w:hideMark/>
          </w:tcPr>
          <w:p w14:paraId="6D63250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23.08.2016</w:t>
            </w:r>
          </w:p>
        </w:tc>
      </w:tr>
      <w:tr w:rsidR="007549EF" w:rsidRPr="00156CA6" w14:paraId="1970DC50"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9AA5649"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6BD1D8F"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ROSCI0143</w:t>
            </w:r>
          </w:p>
        </w:tc>
        <w:tc>
          <w:tcPr>
            <w:tcW w:w="1550" w:type="dxa"/>
            <w:tcBorders>
              <w:top w:val="nil"/>
              <w:left w:val="nil"/>
              <w:bottom w:val="single" w:sz="4" w:space="0" w:color="auto"/>
              <w:right w:val="single" w:sz="4" w:space="0" w:color="auto"/>
            </w:tcBorders>
            <w:shd w:val="clear" w:color="auto" w:fill="auto"/>
            <w:vAlign w:val="center"/>
            <w:hideMark/>
          </w:tcPr>
          <w:p w14:paraId="5023FE7E"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de gorun și stejar de la Dosul Fânațului</w:t>
            </w:r>
          </w:p>
        </w:tc>
        <w:tc>
          <w:tcPr>
            <w:tcW w:w="3289" w:type="dxa"/>
            <w:tcBorders>
              <w:top w:val="nil"/>
              <w:left w:val="nil"/>
              <w:bottom w:val="single" w:sz="4" w:space="0" w:color="auto"/>
              <w:right w:val="single" w:sz="4" w:space="0" w:color="auto"/>
            </w:tcBorders>
            <w:shd w:val="clear" w:color="auto" w:fill="auto"/>
            <w:vAlign w:val="center"/>
            <w:hideMark/>
          </w:tcPr>
          <w:p w14:paraId="0FE7183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ROSPA0099 Podișul Hârtibaciului, ROSCI0227 Sighișoara-Târnava Mare, ROSCI0144 Pădurea de gorun și stejar de pe Dealul Purcărețului, ROSCI0143 Pădurea de gorun și stejar de la Dosul Fânațului, ROSCI0132 Oltul Mijlociu-Cibin-Hârtibaciu, ROSCI0303 Hârtibaciu Sud-Est, ROSCI0304 Hârtibaciu Sud-Vest, Rezervația Naturală „Stejarii seculari de la Breite municipiul Sighișoara“, Rezervația „Canionul Mihăileni“, „Rezervația de stejar pufos“ - sat Criș</w:t>
            </w:r>
          </w:p>
        </w:tc>
        <w:tc>
          <w:tcPr>
            <w:tcW w:w="4429" w:type="dxa"/>
            <w:tcBorders>
              <w:top w:val="nil"/>
              <w:left w:val="nil"/>
              <w:bottom w:val="single" w:sz="4" w:space="0" w:color="auto"/>
              <w:right w:val="single" w:sz="4" w:space="0" w:color="auto"/>
            </w:tcBorders>
            <w:shd w:val="clear" w:color="auto" w:fill="auto"/>
            <w:vAlign w:val="center"/>
            <w:hideMark/>
          </w:tcPr>
          <w:p w14:paraId="2F99CEA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1166/2016 privind aprobarea Planului de management al ariilor naturale protejate ROSPA0099 Podișul Hârtibaciului, ROSCI0227 Sighișoara-Târnava Mare, ROSCI0144 Pădurea de gorun și stejar de pe Dealul Purcărețului, ROSCI0143 Pădurea de gorun și stejar de la Dosul Fânațului, ROSCI0132 Oltul Mijlociu-Cibin-Hârtibaciu, ROSCI0303 Hârtibaciu Sud-Est, ROSCI0304 Hârtibaciu Sud-Vest, Rezervația Naturală „Stejarii seculari de la Breite municipiul Sighișoara“, Rezervația „Canionul Mihăileni“, „Rezervația de stejar pufos“ - sat Criș</w:t>
            </w:r>
          </w:p>
        </w:tc>
        <w:tc>
          <w:tcPr>
            <w:tcW w:w="1410" w:type="dxa"/>
            <w:tcBorders>
              <w:top w:val="nil"/>
              <w:left w:val="nil"/>
              <w:bottom w:val="single" w:sz="4" w:space="0" w:color="auto"/>
              <w:right w:val="single" w:sz="4" w:space="0" w:color="auto"/>
            </w:tcBorders>
            <w:shd w:val="clear" w:color="auto" w:fill="auto"/>
            <w:vAlign w:val="center"/>
            <w:hideMark/>
          </w:tcPr>
          <w:p w14:paraId="3A99A52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781</w:t>
            </w:r>
          </w:p>
        </w:tc>
        <w:tc>
          <w:tcPr>
            <w:tcW w:w="1385" w:type="dxa"/>
            <w:tcBorders>
              <w:top w:val="nil"/>
              <w:left w:val="nil"/>
              <w:bottom w:val="single" w:sz="4" w:space="0" w:color="auto"/>
              <w:right w:val="single" w:sz="4" w:space="0" w:color="auto"/>
            </w:tcBorders>
            <w:shd w:val="clear" w:color="auto" w:fill="auto"/>
            <w:vAlign w:val="center"/>
            <w:hideMark/>
          </w:tcPr>
          <w:p w14:paraId="336088E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05.10.2016</w:t>
            </w:r>
          </w:p>
        </w:tc>
      </w:tr>
      <w:tr w:rsidR="007549EF" w:rsidRPr="00156CA6" w14:paraId="15E032F0"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9C0AD1A"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FBD6F3A"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ROSCI0144</w:t>
            </w:r>
          </w:p>
        </w:tc>
        <w:tc>
          <w:tcPr>
            <w:tcW w:w="1550" w:type="dxa"/>
            <w:tcBorders>
              <w:top w:val="nil"/>
              <w:left w:val="nil"/>
              <w:bottom w:val="single" w:sz="4" w:space="0" w:color="auto"/>
              <w:right w:val="single" w:sz="4" w:space="0" w:color="auto"/>
            </w:tcBorders>
            <w:shd w:val="clear" w:color="auto" w:fill="auto"/>
            <w:vAlign w:val="center"/>
            <w:hideMark/>
          </w:tcPr>
          <w:p w14:paraId="7160C10F"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de gorun și stejar de pe Dealul Purcărețului</w:t>
            </w:r>
          </w:p>
        </w:tc>
        <w:tc>
          <w:tcPr>
            <w:tcW w:w="3289" w:type="dxa"/>
            <w:tcBorders>
              <w:top w:val="nil"/>
              <w:left w:val="nil"/>
              <w:bottom w:val="single" w:sz="4" w:space="0" w:color="auto"/>
              <w:right w:val="single" w:sz="4" w:space="0" w:color="auto"/>
            </w:tcBorders>
            <w:shd w:val="clear" w:color="auto" w:fill="auto"/>
            <w:vAlign w:val="center"/>
            <w:hideMark/>
          </w:tcPr>
          <w:p w14:paraId="27DB571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ROSPA0099 Podișul Hârtibaciului, ROSCI0227 Sighișoara-Târnava Mare, ROSCI0144 Pădurea de gorun și stejar de pe Dealul Purcărețului, ROSCI0143 Pădurea de gorun și stejar de la Dosul Fânațului, ROSCI0132 Oltul Mijlociu-Cibin-Hârtibaciu, ROSCI0303 Hârtibaciu Sud-Est, ROSCI0304 Hârtibaciu Sud-Vest, Rezervația Naturală „Stejarii seculari de la Breite municipiul Sighișoara“, Rezervația „Canionul Mihăileni“, „Rezervația de stejar pufos“ - sat Criș</w:t>
            </w:r>
          </w:p>
        </w:tc>
        <w:tc>
          <w:tcPr>
            <w:tcW w:w="4429" w:type="dxa"/>
            <w:tcBorders>
              <w:top w:val="nil"/>
              <w:left w:val="nil"/>
              <w:bottom w:val="single" w:sz="4" w:space="0" w:color="auto"/>
              <w:right w:val="single" w:sz="4" w:space="0" w:color="auto"/>
            </w:tcBorders>
            <w:shd w:val="clear" w:color="auto" w:fill="auto"/>
            <w:vAlign w:val="center"/>
            <w:hideMark/>
          </w:tcPr>
          <w:p w14:paraId="24A98DF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1166/2016 privind aprobarea Planului de management al ariilor naturale protejate ROSPA0099 Podișul Hârtibaciului, ROSCI0227 Sighișoara-Târnava Mare, ROSCI0144 Pădurea de gorun și stejar de pe Dealul Purcărețului, ROSCI0143 Pădurea de gorun și stejar de la Dosul Fânațului, ROSCI0132 Oltul Mijlociu-Cibin-Hârtibaciu, ROSCI0303 Hârtibaciu Sud-Est, ROSCI0304 Hârtibaciu Sud-Vest, Rezervația Naturală „Stejarii seculari de la Breite municipiul Sighișoara“, Rezervația „Canionul Mihăileni“, „Rezervația de stejar pufos“ - sat Criș</w:t>
            </w:r>
          </w:p>
        </w:tc>
        <w:tc>
          <w:tcPr>
            <w:tcW w:w="1410" w:type="dxa"/>
            <w:tcBorders>
              <w:top w:val="nil"/>
              <w:left w:val="nil"/>
              <w:bottom w:val="single" w:sz="4" w:space="0" w:color="auto"/>
              <w:right w:val="single" w:sz="4" w:space="0" w:color="auto"/>
            </w:tcBorders>
            <w:shd w:val="clear" w:color="auto" w:fill="auto"/>
            <w:vAlign w:val="center"/>
            <w:hideMark/>
          </w:tcPr>
          <w:p w14:paraId="17B8DAF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781</w:t>
            </w:r>
          </w:p>
        </w:tc>
        <w:tc>
          <w:tcPr>
            <w:tcW w:w="1385" w:type="dxa"/>
            <w:tcBorders>
              <w:top w:val="nil"/>
              <w:left w:val="nil"/>
              <w:bottom w:val="single" w:sz="4" w:space="0" w:color="auto"/>
              <w:right w:val="single" w:sz="4" w:space="0" w:color="auto"/>
            </w:tcBorders>
            <w:shd w:val="clear" w:color="auto" w:fill="auto"/>
            <w:vAlign w:val="center"/>
            <w:hideMark/>
          </w:tcPr>
          <w:p w14:paraId="29B4BDC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05.10.2016</w:t>
            </w:r>
          </w:p>
        </w:tc>
      </w:tr>
      <w:tr w:rsidR="007549EF" w:rsidRPr="00156CA6" w14:paraId="71F767D0"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50EDFE7"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6B07C08"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ROSCI0145</w:t>
            </w:r>
          </w:p>
        </w:tc>
        <w:tc>
          <w:tcPr>
            <w:tcW w:w="1550" w:type="dxa"/>
            <w:tcBorders>
              <w:top w:val="nil"/>
              <w:left w:val="nil"/>
              <w:bottom w:val="single" w:sz="4" w:space="0" w:color="auto"/>
              <w:right w:val="single" w:sz="4" w:space="0" w:color="auto"/>
            </w:tcBorders>
            <w:shd w:val="clear" w:color="auto" w:fill="auto"/>
            <w:vAlign w:val="center"/>
            <w:hideMark/>
          </w:tcPr>
          <w:p w14:paraId="2B9313F4"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de la Alparea</w:t>
            </w:r>
          </w:p>
        </w:tc>
        <w:tc>
          <w:tcPr>
            <w:tcW w:w="3289" w:type="dxa"/>
            <w:tcBorders>
              <w:top w:val="nil"/>
              <w:left w:val="nil"/>
              <w:bottom w:val="single" w:sz="4" w:space="0" w:color="auto"/>
              <w:right w:val="single" w:sz="4" w:space="0" w:color="auto"/>
            </w:tcBorders>
            <w:shd w:val="clear" w:color="auto" w:fill="auto"/>
            <w:vAlign w:val="center"/>
            <w:hideMark/>
          </w:tcPr>
          <w:p w14:paraId="4471315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ROSCI0145 Pădurea de la Alparea și al ariei naturale protejate de interes național 2.175. Pădurea cu narcise din Oșorhei</w:t>
            </w:r>
          </w:p>
        </w:tc>
        <w:tc>
          <w:tcPr>
            <w:tcW w:w="4429" w:type="dxa"/>
            <w:tcBorders>
              <w:top w:val="nil"/>
              <w:left w:val="nil"/>
              <w:bottom w:val="single" w:sz="4" w:space="0" w:color="auto"/>
              <w:right w:val="single" w:sz="4" w:space="0" w:color="auto"/>
            </w:tcBorders>
            <w:shd w:val="clear" w:color="auto" w:fill="auto"/>
            <w:vAlign w:val="center"/>
            <w:hideMark/>
          </w:tcPr>
          <w:p w14:paraId="457E84D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798/2016 privind aprobarea Planului de management al sitului de importanță comunitară ROSCI0145 Pădurea de la Alparea și al ariei naturale protejate de interes național 2.175. Pădurea cu narcise din Oșorhei</w:t>
            </w:r>
          </w:p>
        </w:tc>
        <w:tc>
          <w:tcPr>
            <w:tcW w:w="1410" w:type="dxa"/>
            <w:tcBorders>
              <w:top w:val="nil"/>
              <w:left w:val="nil"/>
              <w:bottom w:val="single" w:sz="4" w:space="0" w:color="auto"/>
              <w:right w:val="single" w:sz="4" w:space="0" w:color="auto"/>
            </w:tcBorders>
            <w:shd w:val="clear" w:color="auto" w:fill="auto"/>
            <w:vAlign w:val="center"/>
            <w:hideMark/>
          </w:tcPr>
          <w:p w14:paraId="21BAE25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455</w:t>
            </w:r>
          </w:p>
        </w:tc>
        <w:tc>
          <w:tcPr>
            <w:tcW w:w="1385" w:type="dxa"/>
            <w:tcBorders>
              <w:top w:val="nil"/>
              <w:left w:val="nil"/>
              <w:bottom w:val="single" w:sz="4" w:space="0" w:color="auto"/>
              <w:right w:val="single" w:sz="4" w:space="0" w:color="auto"/>
            </w:tcBorders>
            <w:shd w:val="clear" w:color="auto" w:fill="auto"/>
            <w:vAlign w:val="center"/>
            <w:hideMark/>
          </w:tcPr>
          <w:p w14:paraId="198A840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17.06.2016</w:t>
            </w:r>
          </w:p>
        </w:tc>
      </w:tr>
      <w:tr w:rsidR="007549EF" w:rsidRPr="00156CA6" w14:paraId="7D7C0B54"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B569903"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438EB13"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ROSCI0147</w:t>
            </w:r>
          </w:p>
        </w:tc>
        <w:tc>
          <w:tcPr>
            <w:tcW w:w="1550" w:type="dxa"/>
            <w:tcBorders>
              <w:top w:val="nil"/>
              <w:left w:val="nil"/>
              <w:bottom w:val="single" w:sz="4" w:space="0" w:color="auto"/>
              <w:right w:val="single" w:sz="4" w:space="0" w:color="auto"/>
            </w:tcBorders>
            <w:shd w:val="clear" w:color="auto" w:fill="auto"/>
            <w:vAlign w:val="center"/>
            <w:hideMark/>
          </w:tcPr>
          <w:p w14:paraId="169EE95C"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de stejar pufos de la Mirăslău</w:t>
            </w:r>
          </w:p>
        </w:tc>
        <w:tc>
          <w:tcPr>
            <w:tcW w:w="3289" w:type="dxa"/>
            <w:tcBorders>
              <w:top w:val="nil"/>
              <w:left w:val="nil"/>
              <w:bottom w:val="single" w:sz="4" w:space="0" w:color="auto"/>
              <w:right w:val="single" w:sz="4" w:space="0" w:color="auto"/>
            </w:tcBorders>
            <w:shd w:val="clear" w:color="auto" w:fill="auto"/>
            <w:vAlign w:val="center"/>
            <w:hideMark/>
          </w:tcPr>
          <w:p w14:paraId="696B1D6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ROSCI0147 Pădurea de stejar pufos de la Mirăslău</w:t>
            </w:r>
          </w:p>
        </w:tc>
        <w:tc>
          <w:tcPr>
            <w:tcW w:w="4429" w:type="dxa"/>
            <w:tcBorders>
              <w:top w:val="nil"/>
              <w:left w:val="nil"/>
              <w:bottom w:val="single" w:sz="4" w:space="0" w:color="auto"/>
              <w:right w:val="single" w:sz="4" w:space="0" w:color="auto"/>
            </w:tcBorders>
            <w:shd w:val="clear" w:color="auto" w:fill="auto"/>
            <w:vAlign w:val="center"/>
            <w:hideMark/>
          </w:tcPr>
          <w:p w14:paraId="4D53CDF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114/2016 privind aprobarea Planului de management al sitului Natura 2000 ROSCI0147 Pădurea de stejar pufos de la Mirăslău</w:t>
            </w:r>
          </w:p>
        </w:tc>
        <w:tc>
          <w:tcPr>
            <w:tcW w:w="1410" w:type="dxa"/>
            <w:tcBorders>
              <w:top w:val="nil"/>
              <w:left w:val="nil"/>
              <w:bottom w:val="single" w:sz="4" w:space="0" w:color="auto"/>
              <w:right w:val="single" w:sz="4" w:space="0" w:color="auto"/>
            </w:tcBorders>
            <w:shd w:val="clear" w:color="auto" w:fill="auto"/>
            <w:vAlign w:val="center"/>
            <w:hideMark/>
          </w:tcPr>
          <w:p w14:paraId="2312270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301</w:t>
            </w:r>
          </w:p>
        </w:tc>
        <w:tc>
          <w:tcPr>
            <w:tcW w:w="1385" w:type="dxa"/>
            <w:tcBorders>
              <w:top w:val="nil"/>
              <w:left w:val="nil"/>
              <w:bottom w:val="single" w:sz="4" w:space="0" w:color="auto"/>
              <w:right w:val="single" w:sz="4" w:space="0" w:color="auto"/>
            </w:tcBorders>
            <w:shd w:val="clear" w:color="auto" w:fill="auto"/>
            <w:vAlign w:val="center"/>
            <w:hideMark/>
          </w:tcPr>
          <w:p w14:paraId="0A6FC8E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20.04.2016</w:t>
            </w:r>
          </w:p>
        </w:tc>
      </w:tr>
      <w:tr w:rsidR="007549EF" w:rsidRPr="00156CA6" w14:paraId="6ECA01FC"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ACB908D"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E752E98"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ROSCI0148</w:t>
            </w:r>
          </w:p>
        </w:tc>
        <w:tc>
          <w:tcPr>
            <w:tcW w:w="1550" w:type="dxa"/>
            <w:tcBorders>
              <w:top w:val="nil"/>
              <w:left w:val="nil"/>
              <w:bottom w:val="single" w:sz="4" w:space="0" w:color="auto"/>
              <w:right w:val="single" w:sz="4" w:space="0" w:color="auto"/>
            </w:tcBorders>
            <w:shd w:val="clear" w:color="auto" w:fill="auto"/>
            <w:vAlign w:val="center"/>
            <w:hideMark/>
          </w:tcPr>
          <w:p w14:paraId="408927A1"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de stejar pufos de la Petiș</w:t>
            </w:r>
          </w:p>
        </w:tc>
        <w:tc>
          <w:tcPr>
            <w:tcW w:w="3289" w:type="dxa"/>
            <w:tcBorders>
              <w:top w:val="nil"/>
              <w:left w:val="nil"/>
              <w:bottom w:val="single" w:sz="4" w:space="0" w:color="auto"/>
              <w:right w:val="single" w:sz="4" w:space="0" w:color="auto"/>
            </w:tcBorders>
            <w:shd w:val="clear" w:color="auto" w:fill="auto"/>
            <w:vAlign w:val="center"/>
            <w:hideMark/>
          </w:tcPr>
          <w:p w14:paraId="68C21DF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ROSCI0148 Pădurea de stejar pufos de la Petiș</w:t>
            </w:r>
          </w:p>
        </w:tc>
        <w:tc>
          <w:tcPr>
            <w:tcW w:w="4429" w:type="dxa"/>
            <w:tcBorders>
              <w:top w:val="nil"/>
              <w:left w:val="nil"/>
              <w:bottom w:val="single" w:sz="4" w:space="0" w:color="auto"/>
              <w:right w:val="single" w:sz="4" w:space="0" w:color="auto"/>
            </w:tcBorders>
            <w:shd w:val="clear" w:color="auto" w:fill="auto"/>
            <w:vAlign w:val="center"/>
            <w:hideMark/>
          </w:tcPr>
          <w:p w14:paraId="7A0525D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747/2016 privind aprobarea Planului de management și a Regulamentului sitului Natura 2000 ROSCI0148 Pădurea de stejar pufos de la Petiș</w:t>
            </w:r>
          </w:p>
        </w:tc>
        <w:tc>
          <w:tcPr>
            <w:tcW w:w="1410" w:type="dxa"/>
            <w:tcBorders>
              <w:top w:val="nil"/>
              <w:left w:val="nil"/>
              <w:bottom w:val="single" w:sz="4" w:space="0" w:color="auto"/>
              <w:right w:val="single" w:sz="4" w:space="0" w:color="auto"/>
            </w:tcBorders>
            <w:shd w:val="clear" w:color="auto" w:fill="auto"/>
            <w:vAlign w:val="center"/>
            <w:hideMark/>
          </w:tcPr>
          <w:p w14:paraId="328A568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446</w:t>
            </w:r>
          </w:p>
        </w:tc>
        <w:tc>
          <w:tcPr>
            <w:tcW w:w="1385" w:type="dxa"/>
            <w:tcBorders>
              <w:top w:val="nil"/>
              <w:left w:val="nil"/>
              <w:bottom w:val="single" w:sz="4" w:space="0" w:color="auto"/>
              <w:right w:val="single" w:sz="4" w:space="0" w:color="auto"/>
            </w:tcBorders>
            <w:shd w:val="clear" w:color="auto" w:fill="auto"/>
            <w:vAlign w:val="center"/>
            <w:hideMark/>
          </w:tcPr>
          <w:p w14:paraId="0026E273"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15.06.2016</w:t>
            </w:r>
          </w:p>
        </w:tc>
      </w:tr>
      <w:tr w:rsidR="007549EF" w:rsidRPr="00156CA6" w14:paraId="38F439B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6BB00D5"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F1BBCF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ROSCI0149</w:t>
            </w:r>
          </w:p>
        </w:tc>
        <w:tc>
          <w:tcPr>
            <w:tcW w:w="1550" w:type="dxa"/>
            <w:tcBorders>
              <w:top w:val="nil"/>
              <w:left w:val="nil"/>
              <w:bottom w:val="single" w:sz="4" w:space="0" w:color="auto"/>
              <w:right w:val="single" w:sz="4" w:space="0" w:color="auto"/>
            </w:tcBorders>
            <w:shd w:val="clear" w:color="auto" w:fill="auto"/>
            <w:vAlign w:val="center"/>
            <w:hideMark/>
          </w:tcPr>
          <w:p w14:paraId="462D953E"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Eseschioi - Lacul Bugeac</w:t>
            </w:r>
          </w:p>
        </w:tc>
        <w:tc>
          <w:tcPr>
            <w:tcW w:w="3289" w:type="dxa"/>
            <w:tcBorders>
              <w:top w:val="nil"/>
              <w:left w:val="nil"/>
              <w:bottom w:val="single" w:sz="4" w:space="0" w:color="auto"/>
              <w:right w:val="single" w:sz="4" w:space="0" w:color="auto"/>
            </w:tcBorders>
            <w:shd w:val="clear" w:color="auto" w:fill="auto"/>
            <w:vAlign w:val="center"/>
            <w:hideMark/>
          </w:tcPr>
          <w:p w14:paraId="5DC33DD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ROSCI0149 Pădurea Esechioi-Lacul Bugeac și ROSPA0053 Lacul Bugeac și ale ariilor naturale protejate de interes național 2.365 Pădurea Esechioi și IV.28 Lacul Bugeac</w:t>
            </w:r>
          </w:p>
        </w:tc>
        <w:tc>
          <w:tcPr>
            <w:tcW w:w="4429" w:type="dxa"/>
            <w:tcBorders>
              <w:top w:val="nil"/>
              <w:left w:val="nil"/>
              <w:bottom w:val="single" w:sz="4" w:space="0" w:color="auto"/>
              <w:right w:val="single" w:sz="4" w:space="0" w:color="auto"/>
            </w:tcBorders>
            <w:shd w:val="clear" w:color="auto" w:fill="auto"/>
            <w:vAlign w:val="center"/>
            <w:hideMark/>
          </w:tcPr>
          <w:p w14:paraId="26295F6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1214/2016 privind aprobarea Planului de management și a Regulamentului siturilor Natura 2000 ROSCI0149 Pădurea Esechioi-Lacul Bugeac și ROSPA0053 Lacul Bugeac și ale ariilor naturale protejate de interes național 2.365 Pădurea Esechioi și IV.28 Lacul Bugeac</w:t>
            </w:r>
          </w:p>
        </w:tc>
        <w:tc>
          <w:tcPr>
            <w:tcW w:w="1410" w:type="dxa"/>
            <w:tcBorders>
              <w:top w:val="nil"/>
              <w:left w:val="nil"/>
              <w:bottom w:val="single" w:sz="4" w:space="0" w:color="auto"/>
              <w:right w:val="single" w:sz="4" w:space="0" w:color="auto"/>
            </w:tcBorders>
            <w:shd w:val="clear" w:color="auto" w:fill="auto"/>
            <w:vAlign w:val="center"/>
            <w:hideMark/>
          </w:tcPr>
          <w:p w14:paraId="1C3D4ED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771</w:t>
            </w:r>
          </w:p>
        </w:tc>
        <w:tc>
          <w:tcPr>
            <w:tcW w:w="1385" w:type="dxa"/>
            <w:tcBorders>
              <w:top w:val="nil"/>
              <w:left w:val="nil"/>
              <w:bottom w:val="single" w:sz="4" w:space="0" w:color="auto"/>
              <w:right w:val="single" w:sz="4" w:space="0" w:color="auto"/>
            </w:tcBorders>
            <w:shd w:val="clear" w:color="auto" w:fill="auto"/>
            <w:vAlign w:val="center"/>
            <w:hideMark/>
          </w:tcPr>
          <w:p w14:paraId="7705EA23"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03.10.2016</w:t>
            </w:r>
          </w:p>
        </w:tc>
      </w:tr>
      <w:tr w:rsidR="007549EF" w:rsidRPr="00156CA6" w14:paraId="055A608D"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C575589"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D792EC2"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ROSCI0151</w:t>
            </w:r>
          </w:p>
        </w:tc>
        <w:tc>
          <w:tcPr>
            <w:tcW w:w="1550" w:type="dxa"/>
            <w:tcBorders>
              <w:top w:val="nil"/>
              <w:left w:val="nil"/>
              <w:bottom w:val="single" w:sz="4" w:space="0" w:color="auto"/>
              <w:right w:val="single" w:sz="4" w:space="0" w:color="auto"/>
            </w:tcBorders>
            <w:shd w:val="clear" w:color="auto" w:fill="auto"/>
            <w:vAlign w:val="center"/>
            <w:hideMark/>
          </w:tcPr>
          <w:p w14:paraId="7D036E9D"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Gârboavele</w:t>
            </w:r>
          </w:p>
        </w:tc>
        <w:tc>
          <w:tcPr>
            <w:tcW w:w="3289" w:type="dxa"/>
            <w:tcBorders>
              <w:top w:val="nil"/>
              <w:left w:val="nil"/>
              <w:bottom w:val="single" w:sz="4" w:space="0" w:color="auto"/>
              <w:right w:val="single" w:sz="4" w:space="0" w:color="auto"/>
            </w:tcBorders>
            <w:shd w:val="clear" w:color="auto" w:fill="auto"/>
            <w:vAlign w:val="center"/>
            <w:hideMark/>
          </w:tcPr>
          <w:p w14:paraId="07B7685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ROSCI0151 Pădurea Gârboavele și al ariei naturale protejate de interes național Pădurea Gârboavele, cod 2.403</w:t>
            </w:r>
          </w:p>
        </w:tc>
        <w:tc>
          <w:tcPr>
            <w:tcW w:w="4429" w:type="dxa"/>
            <w:tcBorders>
              <w:top w:val="nil"/>
              <w:left w:val="nil"/>
              <w:bottom w:val="single" w:sz="4" w:space="0" w:color="auto"/>
              <w:right w:val="single" w:sz="4" w:space="0" w:color="auto"/>
            </w:tcBorders>
            <w:shd w:val="clear" w:color="auto" w:fill="auto"/>
            <w:vAlign w:val="center"/>
            <w:hideMark/>
          </w:tcPr>
          <w:p w14:paraId="222A62E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923/2016 privind aprobarea Planului de management și a Regulamentului sitului Natura 2000 ROSCI0151 Pădurea Gârboavele și al ariei naturale protejate de interes național Pădurea Gârboavele, cod 2.403</w:t>
            </w:r>
          </w:p>
        </w:tc>
        <w:tc>
          <w:tcPr>
            <w:tcW w:w="1410" w:type="dxa"/>
            <w:tcBorders>
              <w:top w:val="nil"/>
              <w:left w:val="nil"/>
              <w:bottom w:val="single" w:sz="4" w:space="0" w:color="auto"/>
              <w:right w:val="single" w:sz="4" w:space="0" w:color="auto"/>
            </w:tcBorders>
            <w:shd w:val="clear" w:color="auto" w:fill="auto"/>
            <w:vAlign w:val="center"/>
            <w:hideMark/>
          </w:tcPr>
          <w:p w14:paraId="4F21834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635</w:t>
            </w:r>
          </w:p>
        </w:tc>
        <w:tc>
          <w:tcPr>
            <w:tcW w:w="1385" w:type="dxa"/>
            <w:tcBorders>
              <w:top w:val="nil"/>
              <w:left w:val="nil"/>
              <w:bottom w:val="single" w:sz="4" w:space="0" w:color="auto"/>
              <w:right w:val="single" w:sz="4" w:space="0" w:color="auto"/>
            </w:tcBorders>
            <w:shd w:val="clear" w:color="auto" w:fill="auto"/>
            <w:vAlign w:val="center"/>
            <w:hideMark/>
          </w:tcPr>
          <w:p w14:paraId="53B5ED3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18.08.2016</w:t>
            </w:r>
          </w:p>
        </w:tc>
      </w:tr>
      <w:tr w:rsidR="007549EF" w:rsidRPr="00156CA6" w14:paraId="6A31656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736C794"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B93681D"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ROSCI0153</w:t>
            </w:r>
          </w:p>
        </w:tc>
        <w:tc>
          <w:tcPr>
            <w:tcW w:w="1550" w:type="dxa"/>
            <w:tcBorders>
              <w:top w:val="nil"/>
              <w:left w:val="nil"/>
              <w:bottom w:val="single" w:sz="4" w:space="0" w:color="auto"/>
              <w:right w:val="single" w:sz="4" w:space="0" w:color="auto"/>
            </w:tcBorders>
            <w:shd w:val="clear" w:color="auto" w:fill="auto"/>
            <w:vAlign w:val="center"/>
            <w:hideMark/>
          </w:tcPr>
          <w:p w14:paraId="310DD104"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Glodeasa</w:t>
            </w:r>
          </w:p>
        </w:tc>
        <w:tc>
          <w:tcPr>
            <w:tcW w:w="3289" w:type="dxa"/>
            <w:tcBorders>
              <w:top w:val="nil"/>
              <w:left w:val="nil"/>
              <w:bottom w:val="single" w:sz="4" w:space="0" w:color="auto"/>
              <w:right w:val="single" w:sz="4" w:space="0" w:color="auto"/>
            </w:tcBorders>
            <w:shd w:val="clear" w:color="auto" w:fill="auto"/>
            <w:vAlign w:val="center"/>
            <w:hideMark/>
          </w:tcPr>
          <w:p w14:paraId="7A184DE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ROSCI0153 Pădurea Glodeasa</w:t>
            </w:r>
          </w:p>
        </w:tc>
        <w:tc>
          <w:tcPr>
            <w:tcW w:w="4429" w:type="dxa"/>
            <w:tcBorders>
              <w:top w:val="nil"/>
              <w:left w:val="nil"/>
              <w:bottom w:val="single" w:sz="4" w:space="0" w:color="auto"/>
              <w:right w:val="single" w:sz="4" w:space="0" w:color="auto"/>
            </w:tcBorders>
            <w:shd w:val="clear" w:color="auto" w:fill="auto"/>
            <w:vAlign w:val="center"/>
            <w:hideMark/>
          </w:tcPr>
          <w:p w14:paraId="1172AE9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1970/2015 privind aprobarea Planului de management și a Regulamentului sitului Natura 2000 ROSCI0153 Pădurea Glodeasa</w:t>
            </w:r>
          </w:p>
        </w:tc>
        <w:tc>
          <w:tcPr>
            <w:tcW w:w="1410" w:type="dxa"/>
            <w:tcBorders>
              <w:top w:val="nil"/>
              <w:left w:val="nil"/>
              <w:bottom w:val="single" w:sz="4" w:space="0" w:color="auto"/>
              <w:right w:val="single" w:sz="4" w:space="0" w:color="auto"/>
            </w:tcBorders>
            <w:shd w:val="clear" w:color="auto" w:fill="auto"/>
            <w:vAlign w:val="center"/>
            <w:hideMark/>
          </w:tcPr>
          <w:p w14:paraId="77A12F9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187</w:t>
            </w:r>
          </w:p>
        </w:tc>
        <w:tc>
          <w:tcPr>
            <w:tcW w:w="1385" w:type="dxa"/>
            <w:tcBorders>
              <w:top w:val="nil"/>
              <w:left w:val="nil"/>
              <w:bottom w:val="single" w:sz="4" w:space="0" w:color="auto"/>
              <w:right w:val="single" w:sz="4" w:space="0" w:color="auto"/>
            </w:tcBorders>
            <w:shd w:val="clear" w:color="auto" w:fill="auto"/>
            <w:vAlign w:val="center"/>
            <w:hideMark/>
          </w:tcPr>
          <w:p w14:paraId="7DACD34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14.03.2016</w:t>
            </w:r>
          </w:p>
        </w:tc>
      </w:tr>
      <w:tr w:rsidR="007549EF" w:rsidRPr="00156CA6" w14:paraId="57B886B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40C76A4"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D3030F7"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ROSCI0155</w:t>
            </w:r>
          </w:p>
        </w:tc>
        <w:tc>
          <w:tcPr>
            <w:tcW w:w="1550" w:type="dxa"/>
            <w:tcBorders>
              <w:top w:val="nil"/>
              <w:left w:val="nil"/>
              <w:bottom w:val="single" w:sz="4" w:space="0" w:color="auto"/>
              <w:right w:val="single" w:sz="4" w:space="0" w:color="auto"/>
            </w:tcBorders>
            <w:shd w:val="clear" w:color="auto" w:fill="auto"/>
            <w:vAlign w:val="center"/>
            <w:hideMark/>
          </w:tcPr>
          <w:p w14:paraId="6CD36731"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Goroniște</w:t>
            </w:r>
          </w:p>
        </w:tc>
        <w:tc>
          <w:tcPr>
            <w:tcW w:w="3289" w:type="dxa"/>
            <w:tcBorders>
              <w:top w:val="nil"/>
              <w:left w:val="nil"/>
              <w:bottom w:val="single" w:sz="4" w:space="0" w:color="auto"/>
              <w:right w:val="single" w:sz="4" w:space="0" w:color="auto"/>
            </w:tcBorders>
            <w:shd w:val="clear" w:color="auto" w:fill="auto"/>
            <w:vAlign w:val="center"/>
            <w:hideMark/>
          </w:tcPr>
          <w:p w14:paraId="052ABF8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ROSCI0155 Pădurea Goroniște și al ariei naturale protejate de interes național 2.179. Poiana cu narcise de la Goroniște</w:t>
            </w:r>
          </w:p>
        </w:tc>
        <w:tc>
          <w:tcPr>
            <w:tcW w:w="4429" w:type="dxa"/>
            <w:tcBorders>
              <w:top w:val="nil"/>
              <w:left w:val="nil"/>
              <w:bottom w:val="single" w:sz="4" w:space="0" w:color="auto"/>
              <w:right w:val="single" w:sz="4" w:space="0" w:color="auto"/>
            </w:tcBorders>
            <w:shd w:val="clear" w:color="auto" w:fill="auto"/>
            <w:vAlign w:val="center"/>
            <w:hideMark/>
          </w:tcPr>
          <w:p w14:paraId="5403950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788/2016 privind aprobarea Planului de management al sitului de importanță comunitară ROSCI0155 Pădurea Goroniște și al ariei naturale protejate de interes național 2.179. Poiana cu narcise de la Goroniște</w:t>
            </w:r>
          </w:p>
        </w:tc>
        <w:tc>
          <w:tcPr>
            <w:tcW w:w="1410" w:type="dxa"/>
            <w:tcBorders>
              <w:top w:val="nil"/>
              <w:left w:val="nil"/>
              <w:bottom w:val="single" w:sz="4" w:space="0" w:color="auto"/>
              <w:right w:val="single" w:sz="4" w:space="0" w:color="auto"/>
            </w:tcBorders>
            <w:shd w:val="clear" w:color="auto" w:fill="auto"/>
            <w:vAlign w:val="center"/>
            <w:hideMark/>
          </w:tcPr>
          <w:p w14:paraId="287A3E9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406</w:t>
            </w:r>
          </w:p>
        </w:tc>
        <w:tc>
          <w:tcPr>
            <w:tcW w:w="1385" w:type="dxa"/>
            <w:tcBorders>
              <w:top w:val="nil"/>
              <w:left w:val="nil"/>
              <w:bottom w:val="single" w:sz="4" w:space="0" w:color="auto"/>
              <w:right w:val="single" w:sz="4" w:space="0" w:color="auto"/>
            </w:tcBorders>
            <w:shd w:val="clear" w:color="auto" w:fill="auto"/>
            <w:vAlign w:val="center"/>
            <w:hideMark/>
          </w:tcPr>
          <w:p w14:paraId="74BED32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30.05.2016</w:t>
            </w:r>
          </w:p>
        </w:tc>
      </w:tr>
      <w:tr w:rsidR="007549EF" w:rsidRPr="00156CA6" w14:paraId="4E979C62"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D160AC0"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1A75EE3"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ROSCI0157</w:t>
            </w:r>
          </w:p>
        </w:tc>
        <w:tc>
          <w:tcPr>
            <w:tcW w:w="1550" w:type="dxa"/>
            <w:tcBorders>
              <w:top w:val="nil"/>
              <w:left w:val="nil"/>
              <w:bottom w:val="single" w:sz="4" w:space="0" w:color="auto"/>
              <w:right w:val="single" w:sz="4" w:space="0" w:color="auto"/>
            </w:tcBorders>
            <w:shd w:val="clear" w:color="auto" w:fill="auto"/>
            <w:vAlign w:val="center"/>
            <w:hideMark/>
          </w:tcPr>
          <w:p w14:paraId="7CEFFCF5"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Hagieni - Cotul Văii</w:t>
            </w:r>
          </w:p>
        </w:tc>
        <w:tc>
          <w:tcPr>
            <w:tcW w:w="3289" w:type="dxa"/>
            <w:tcBorders>
              <w:top w:val="nil"/>
              <w:left w:val="nil"/>
              <w:bottom w:val="single" w:sz="4" w:space="0" w:color="auto"/>
              <w:right w:val="single" w:sz="4" w:space="0" w:color="auto"/>
            </w:tcBorders>
            <w:shd w:val="clear" w:color="auto" w:fill="auto"/>
            <w:vAlign w:val="center"/>
            <w:hideMark/>
          </w:tcPr>
          <w:p w14:paraId="1DC842A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ROSCI0157 Pădurea Hagieni - Cotul Văii, ROSPA0094 Pădurea Hagieni și 2.360 Pădurea Hagieni</w:t>
            </w:r>
          </w:p>
        </w:tc>
        <w:tc>
          <w:tcPr>
            <w:tcW w:w="4429" w:type="dxa"/>
            <w:tcBorders>
              <w:top w:val="nil"/>
              <w:left w:val="nil"/>
              <w:bottom w:val="single" w:sz="4" w:space="0" w:color="auto"/>
              <w:right w:val="single" w:sz="4" w:space="0" w:color="auto"/>
            </w:tcBorders>
            <w:shd w:val="clear" w:color="auto" w:fill="auto"/>
            <w:vAlign w:val="center"/>
            <w:hideMark/>
          </w:tcPr>
          <w:p w14:paraId="26B2FAD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1480/2016 privind aprobarea Planului de management și a Regulamentului ariilor naturale protejate ROSCI0157 Pădurea Hagieni - Cotul Văii, ROSPA0094 Pădurea Hagieni și 2.360 Pădurea Hagieni</w:t>
            </w:r>
          </w:p>
        </w:tc>
        <w:tc>
          <w:tcPr>
            <w:tcW w:w="1410" w:type="dxa"/>
            <w:tcBorders>
              <w:top w:val="nil"/>
              <w:left w:val="nil"/>
              <w:bottom w:val="single" w:sz="4" w:space="0" w:color="auto"/>
              <w:right w:val="single" w:sz="4" w:space="0" w:color="auto"/>
            </w:tcBorders>
            <w:shd w:val="clear" w:color="auto" w:fill="auto"/>
            <w:vAlign w:val="center"/>
            <w:hideMark/>
          </w:tcPr>
          <w:p w14:paraId="3B4D8D4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755</w:t>
            </w:r>
          </w:p>
        </w:tc>
        <w:tc>
          <w:tcPr>
            <w:tcW w:w="1385" w:type="dxa"/>
            <w:tcBorders>
              <w:top w:val="nil"/>
              <w:left w:val="nil"/>
              <w:bottom w:val="single" w:sz="4" w:space="0" w:color="auto"/>
              <w:right w:val="single" w:sz="4" w:space="0" w:color="auto"/>
            </w:tcBorders>
            <w:shd w:val="clear" w:color="auto" w:fill="auto"/>
            <w:vAlign w:val="center"/>
            <w:hideMark/>
          </w:tcPr>
          <w:p w14:paraId="2930C23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28.09.2016</w:t>
            </w:r>
          </w:p>
        </w:tc>
      </w:tr>
      <w:tr w:rsidR="007549EF" w:rsidRPr="00156CA6" w14:paraId="49933AFD"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95744BA"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3F46758"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ROSCI0158</w:t>
            </w:r>
          </w:p>
        </w:tc>
        <w:tc>
          <w:tcPr>
            <w:tcW w:w="1550" w:type="dxa"/>
            <w:tcBorders>
              <w:top w:val="nil"/>
              <w:left w:val="nil"/>
              <w:bottom w:val="single" w:sz="4" w:space="0" w:color="auto"/>
              <w:right w:val="single" w:sz="4" w:space="0" w:color="auto"/>
            </w:tcBorders>
            <w:shd w:val="clear" w:color="auto" w:fill="auto"/>
            <w:vAlign w:val="center"/>
            <w:hideMark/>
          </w:tcPr>
          <w:p w14:paraId="222D514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Bălteni - Hârboanca</w:t>
            </w:r>
          </w:p>
        </w:tc>
        <w:tc>
          <w:tcPr>
            <w:tcW w:w="3289" w:type="dxa"/>
            <w:tcBorders>
              <w:top w:val="nil"/>
              <w:left w:val="nil"/>
              <w:bottom w:val="single" w:sz="4" w:space="0" w:color="auto"/>
              <w:right w:val="single" w:sz="4" w:space="0" w:color="auto"/>
            </w:tcBorders>
            <w:shd w:val="clear" w:color="auto" w:fill="auto"/>
            <w:vAlign w:val="center"/>
            <w:hideMark/>
          </w:tcPr>
          <w:p w14:paraId="3F94782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ROSCI0158 Pădurea Bălteni-Hârboanca și al Rezervațiilor naturale Pădurea Bălteni și Pădurea Hârboanca</w:t>
            </w:r>
          </w:p>
        </w:tc>
        <w:tc>
          <w:tcPr>
            <w:tcW w:w="4429" w:type="dxa"/>
            <w:tcBorders>
              <w:top w:val="nil"/>
              <w:left w:val="nil"/>
              <w:bottom w:val="single" w:sz="4" w:space="0" w:color="auto"/>
              <w:right w:val="single" w:sz="4" w:space="0" w:color="auto"/>
            </w:tcBorders>
            <w:shd w:val="clear" w:color="auto" w:fill="auto"/>
            <w:vAlign w:val="center"/>
            <w:hideMark/>
          </w:tcPr>
          <w:p w14:paraId="3DD3063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1057/2016 privind aprobarea Planului de management al sitului de importanță comunitară ROSCI0158 Pădurea Bălteni-Hârboanca și al Rezervațiilor naturale Pădurea Bălteni și Pădurea Hârboanca</w:t>
            </w:r>
          </w:p>
        </w:tc>
        <w:tc>
          <w:tcPr>
            <w:tcW w:w="1410" w:type="dxa"/>
            <w:tcBorders>
              <w:top w:val="nil"/>
              <w:left w:val="nil"/>
              <w:bottom w:val="single" w:sz="4" w:space="0" w:color="auto"/>
              <w:right w:val="single" w:sz="4" w:space="0" w:color="auto"/>
            </w:tcBorders>
            <w:shd w:val="clear" w:color="auto" w:fill="auto"/>
            <w:vAlign w:val="center"/>
            <w:hideMark/>
          </w:tcPr>
          <w:p w14:paraId="63A2BB8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941</w:t>
            </w:r>
          </w:p>
        </w:tc>
        <w:tc>
          <w:tcPr>
            <w:tcW w:w="1385" w:type="dxa"/>
            <w:tcBorders>
              <w:top w:val="nil"/>
              <w:left w:val="nil"/>
              <w:bottom w:val="single" w:sz="4" w:space="0" w:color="auto"/>
              <w:right w:val="single" w:sz="4" w:space="0" w:color="auto"/>
            </w:tcBorders>
            <w:shd w:val="clear" w:color="auto" w:fill="auto"/>
            <w:vAlign w:val="center"/>
            <w:hideMark/>
          </w:tcPr>
          <w:p w14:paraId="75012FC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23.11.2016</w:t>
            </w:r>
          </w:p>
        </w:tc>
      </w:tr>
      <w:tr w:rsidR="007549EF" w:rsidRPr="00156CA6" w14:paraId="6543789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04AD740"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23075D6"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ROSCI0159</w:t>
            </w:r>
          </w:p>
        </w:tc>
        <w:tc>
          <w:tcPr>
            <w:tcW w:w="1550" w:type="dxa"/>
            <w:tcBorders>
              <w:top w:val="nil"/>
              <w:left w:val="nil"/>
              <w:bottom w:val="single" w:sz="4" w:space="0" w:color="auto"/>
              <w:right w:val="single" w:sz="4" w:space="0" w:color="auto"/>
            </w:tcBorders>
            <w:shd w:val="clear" w:color="auto" w:fill="auto"/>
            <w:vAlign w:val="center"/>
            <w:hideMark/>
          </w:tcPr>
          <w:p w14:paraId="58256670"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Homița</w:t>
            </w:r>
          </w:p>
        </w:tc>
        <w:tc>
          <w:tcPr>
            <w:tcW w:w="3289" w:type="dxa"/>
            <w:tcBorders>
              <w:top w:val="nil"/>
              <w:left w:val="nil"/>
              <w:bottom w:val="single" w:sz="4" w:space="0" w:color="auto"/>
              <w:right w:val="single" w:sz="4" w:space="0" w:color="auto"/>
            </w:tcBorders>
            <w:shd w:val="clear" w:color="auto" w:fill="auto"/>
            <w:vAlign w:val="center"/>
            <w:hideMark/>
          </w:tcPr>
          <w:p w14:paraId="2DD7AC6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ROSCI0159 Pădurea Homița</w:t>
            </w:r>
          </w:p>
        </w:tc>
        <w:tc>
          <w:tcPr>
            <w:tcW w:w="4429" w:type="dxa"/>
            <w:tcBorders>
              <w:top w:val="nil"/>
              <w:left w:val="nil"/>
              <w:bottom w:val="single" w:sz="4" w:space="0" w:color="auto"/>
              <w:right w:val="single" w:sz="4" w:space="0" w:color="auto"/>
            </w:tcBorders>
            <w:shd w:val="clear" w:color="auto" w:fill="auto"/>
            <w:vAlign w:val="center"/>
            <w:hideMark/>
          </w:tcPr>
          <w:p w14:paraId="45FDE3D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1016/2016 privind aprobarea Planului de management și a Regulamentului sitului de importanță comunitară ROSCI0159 Pădurea Homița</w:t>
            </w:r>
          </w:p>
        </w:tc>
        <w:tc>
          <w:tcPr>
            <w:tcW w:w="1410" w:type="dxa"/>
            <w:tcBorders>
              <w:top w:val="nil"/>
              <w:left w:val="nil"/>
              <w:bottom w:val="single" w:sz="4" w:space="0" w:color="auto"/>
              <w:right w:val="single" w:sz="4" w:space="0" w:color="auto"/>
            </w:tcBorders>
            <w:shd w:val="clear" w:color="auto" w:fill="auto"/>
            <w:vAlign w:val="center"/>
            <w:hideMark/>
          </w:tcPr>
          <w:p w14:paraId="381A11E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530</w:t>
            </w:r>
          </w:p>
        </w:tc>
        <w:tc>
          <w:tcPr>
            <w:tcW w:w="1385" w:type="dxa"/>
            <w:tcBorders>
              <w:top w:val="nil"/>
              <w:left w:val="nil"/>
              <w:bottom w:val="single" w:sz="4" w:space="0" w:color="auto"/>
              <w:right w:val="single" w:sz="4" w:space="0" w:color="auto"/>
            </w:tcBorders>
            <w:shd w:val="clear" w:color="auto" w:fill="auto"/>
            <w:vAlign w:val="center"/>
            <w:hideMark/>
          </w:tcPr>
          <w:p w14:paraId="5B2CEB1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14.07.2016</w:t>
            </w:r>
          </w:p>
        </w:tc>
      </w:tr>
      <w:tr w:rsidR="007549EF" w:rsidRPr="00156CA6" w14:paraId="0B817515"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8772621"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DFEACEF"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ROSCI0161</w:t>
            </w:r>
          </w:p>
        </w:tc>
        <w:tc>
          <w:tcPr>
            <w:tcW w:w="1550" w:type="dxa"/>
            <w:tcBorders>
              <w:top w:val="nil"/>
              <w:left w:val="nil"/>
              <w:bottom w:val="single" w:sz="4" w:space="0" w:color="auto"/>
              <w:right w:val="single" w:sz="4" w:space="0" w:color="auto"/>
            </w:tcBorders>
            <w:shd w:val="clear" w:color="auto" w:fill="auto"/>
            <w:vAlign w:val="center"/>
            <w:hideMark/>
          </w:tcPr>
          <w:p w14:paraId="6E3D2AB5"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Medeleni</w:t>
            </w:r>
          </w:p>
        </w:tc>
        <w:tc>
          <w:tcPr>
            <w:tcW w:w="3289" w:type="dxa"/>
            <w:tcBorders>
              <w:top w:val="nil"/>
              <w:left w:val="nil"/>
              <w:bottom w:val="single" w:sz="4" w:space="0" w:color="auto"/>
              <w:right w:val="single" w:sz="4" w:space="0" w:color="auto"/>
            </w:tcBorders>
            <w:shd w:val="clear" w:color="auto" w:fill="auto"/>
            <w:vAlign w:val="center"/>
            <w:hideMark/>
          </w:tcPr>
          <w:p w14:paraId="3B9C527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ROSCI0161 Pădurea Medeleni</w:t>
            </w:r>
          </w:p>
        </w:tc>
        <w:tc>
          <w:tcPr>
            <w:tcW w:w="4429" w:type="dxa"/>
            <w:tcBorders>
              <w:top w:val="nil"/>
              <w:left w:val="nil"/>
              <w:bottom w:val="single" w:sz="4" w:space="0" w:color="auto"/>
              <w:right w:val="single" w:sz="4" w:space="0" w:color="auto"/>
            </w:tcBorders>
            <w:shd w:val="clear" w:color="auto" w:fill="auto"/>
            <w:vAlign w:val="center"/>
            <w:hideMark/>
          </w:tcPr>
          <w:p w14:paraId="7713C07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1160/2016 privind aprobarea Planului de management și a Regulamentului sitului de importanță comunitară ROSCI0161 Pădurea Medeleni</w:t>
            </w:r>
          </w:p>
        </w:tc>
        <w:tc>
          <w:tcPr>
            <w:tcW w:w="1410" w:type="dxa"/>
            <w:tcBorders>
              <w:top w:val="nil"/>
              <w:left w:val="nil"/>
              <w:bottom w:val="single" w:sz="4" w:space="0" w:color="auto"/>
              <w:right w:val="single" w:sz="4" w:space="0" w:color="auto"/>
            </w:tcBorders>
            <w:shd w:val="clear" w:color="auto" w:fill="auto"/>
            <w:vAlign w:val="center"/>
            <w:hideMark/>
          </w:tcPr>
          <w:p w14:paraId="4BCAB7D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976</w:t>
            </w:r>
          </w:p>
        </w:tc>
        <w:tc>
          <w:tcPr>
            <w:tcW w:w="1385" w:type="dxa"/>
            <w:tcBorders>
              <w:top w:val="nil"/>
              <w:left w:val="nil"/>
              <w:bottom w:val="single" w:sz="4" w:space="0" w:color="auto"/>
              <w:right w:val="single" w:sz="4" w:space="0" w:color="auto"/>
            </w:tcBorders>
            <w:shd w:val="clear" w:color="auto" w:fill="auto"/>
            <w:vAlign w:val="center"/>
            <w:hideMark/>
          </w:tcPr>
          <w:p w14:paraId="3AFCB39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06.12.2016</w:t>
            </w:r>
          </w:p>
        </w:tc>
      </w:tr>
      <w:tr w:rsidR="007549EF" w:rsidRPr="00156CA6" w14:paraId="5F5B3621"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0754AF9"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EC9E99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ROSCI0163</w:t>
            </w:r>
          </w:p>
        </w:tc>
        <w:tc>
          <w:tcPr>
            <w:tcW w:w="1550" w:type="dxa"/>
            <w:tcBorders>
              <w:top w:val="nil"/>
              <w:left w:val="nil"/>
              <w:bottom w:val="single" w:sz="4" w:space="0" w:color="auto"/>
              <w:right w:val="single" w:sz="4" w:space="0" w:color="auto"/>
            </w:tcBorders>
            <w:shd w:val="clear" w:color="auto" w:fill="auto"/>
            <w:vAlign w:val="center"/>
            <w:hideMark/>
          </w:tcPr>
          <w:p w14:paraId="1313AD2A"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Mogoș - Mâțele</w:t>
            </w:r>
          </w:p>
        </w:tc>
        <w:tc>
          <w:tcPr>
            <w:tcW w:w="3289" w:type="dxa"/>
            <w:tcBorders>
              <w:top w:val="nil"/>
              <w:left w:val="nil"/>
              <w:bottom w:val="single" w:sz="4" w:space="0" w:color="auto"/>
              <w:right w:val="single" w:sz="4" w:space="0" w:color="auto"/>
            </w:tcBorders>
            <w:shd w:val="clear" w:color="auto" w:fill="auto"/>
            <w:vAlign w:val="center"/>
            <w:hideMark/>
          </w:tcPr>
          <w:p w14:paraId="74E6D8A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ROSCI0163 Pădurea Mogoș-Mâțele</w:t>
            </w:r>
          </w:p>
        </w:tc>
        <w:tc>
          <w:tcPr>
            <w:tcW w:w="4429" w:type="dxa"/>
            <w:tcBorders>
              <w:top w:val="nil"/>
              <w:left w:val="nil"/>
              <w:bottom w:val="single" w:sz="4" w:space="0" w:color="auto"/>
              <w:right w:val="single" w:sz="4" w:space="0" w:color="auto"/>
            </w:tcBorders>
            <w:shd w:val="clear" w:color="auto" w:fill="auto"/>
            <w:vAlign w:val="center"/>
            <w:hideMark/>
          </w:tcPr>
          <w:p w14:paraId="5713075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1059/2016 privind aprobarea Planului de management și a Regulamentului sitului ROSCI0163 Pădurea Mogoș-Mâțele</w:t>
            </w:r>
          </w:p>
        </w:tc>
        <w:tc>
          <w:tcPr>
            <w:tcW w:w="1410" w:type="dxa"/>
            <w:tcBorders>
              <w:top w:val="nil"/>
              <w:left w:val="nil"/>
              <w:bottom w:val="single" w:sz="4" w:space="0" w:color="auto"/>
              <w:right w:val="single" w:sz="4" w:space="0" w:color="auto"/>
            </w:tcBorders>
            <w:shd w:val="clear" w:color="auto" w:fill="auto"/>
            <w:vAlign w:val="center"/>
            <w:hideMark/>
          </w:tcPr>
          <w:p w14:paraId="100DE73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957</w:t>
            </w:r>
          </w:p>
        </w:tc>
        <w:tc>
          <w:tcPr>
            <w:tcW w:w="1385" w:type="dxa"/>
            <w:tcBorders>
              <w:top w:val="nil"/>
              <w:left w:val="nil"/>
              <w:bottom w:val="single" w:sz="4" w:space="0" w:color="auto"/>
              <w:right w:val="single" w:sz="4" w:space="0" w:color="auto"/>
            </w:tcBorders>
            <w:shd w:val="clear" w:color="auto" w:fill="auto"/>
            <w:vAlign w:val="center"/>
            <w:hideMark/>
          </w:tcPr>
          <w:p w14:paraId="006C8C9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28.11.2016</w:t>
            </w:r>
          </w:p>
        </w:tc>
      </w:tr>
      <w:tr w:rsidR="007549EF" w:rsidRPr="00156CA6" w14:paraId="1076634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9387AB0"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6C78A0E"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ROSCI0164</w:t>
            </w:r>
          </w:p>
        </w:tc>
        <w:tc>
          <w:tcPr>
            <w:tcW w:w="1550" w:type="dxa"/>
            <w:tcBorders>
              <w:top w:val="nil"/>
              <w:left w:val="nil"/>
              <w:bottom w:val="single" w:sz="4" w:space="0" w:color="auto"/>
              <w:right w:val="single" w:sz="4" w:space="0" w:color="auto"/>
            </w:tcBorders>
            <w:shd w:val="clear" w:color="auto" w:fill="auto"/>
            <w:vAlign w:val="center"/>
            <w:hideMark/>
          </w:tcPr>
          <w:p w14:paraId="000805F2"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Plopeni</w:t>
            </w:r>
          </w:p>
        </w:tc>
        <w:tc>
          <w:tcPr>
            <w:tcW w:w="3289" w:type="dxa"/>
            <w:tcBorders>
              <w:top w:val="nil"/>
              <w:left w:val="nil"/>
              <w:bottom w:val="single" w:sz="4" w:space="0" w:color="auto"/>
              <w:right w:val="single" w:sz="4" w:space="0" w:color="auto"/>
            </w:tcBorders>
            <w:shd w:val="clear" w:color="auto" w:fill="auto"/>
            <w:vAlign w:val="center"/>
            <w:hideMark/>
          </w:tcPr>
          <w:p w14:paraId="4ED8B3A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Pădurea Plopeni</w:t>
            </w:r>
          </w:p>
        </w:tc>
        <w:tc>
          <w:tcPr>
            <w:tcW w:w="4429" w:type="dxa"/>
            <w:tcBorders>
              <w:top w:val="nil"/>
              <w:left w:val="nil"/>
              <w:bottom w:val="single" w:sz="4" w:space="0" w:color="auto"/>
              <w:right w:val="single" w:sz="4" w:space="0" w:color="auto"/>
            </w:tcBorders>
            <w:shd w:val="clear" w:color="auto" w:fill="auto"/>
            <w:vAlign w:val="center"/>
            <w:hideMark/>
          </w:tcPr>
          <w:p w14:paraId="6A7039D3"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și schimbărilor climatice nr. 249/2013 privind aprobarea Planului de management al sitului Natura 2000 Pădurea Plopeni</w:t>
            </w:r>
          </w:p>
        </w:tc>
        <w:tc>
          <w:tcPr>
            <w:tcW w:w="1410" w:type="dxa"/>
            <w:tcBorders>
              <w:top w:val="nil"/>
              <w:left w:val="nil"/>
              <w:bottom w:val="single" w:sz="4" w:space="0" w:color="auto"/>
              <w:right w:val="single" w:sz="4" w:space="0" w:color="auto"/>
            </w:tcBorders>
            <w:shd w:val="clear" w:color="auto" w:fill="auto"/>
            <w:vAlign w:val="center"/>
            <w:hideMark/>
          </w:tcPr>
          <w:p w14:paraId="6E67314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127</w:t>
            </w:r>
          </w:p>
        </w:tc>
        <w:tc>
          <w:tcPr>
            <w:tcW w:w="1385" w:type="dxa"/>
            <w:tcBorders>
              <w:top w:val="nil"/>
              <w:left w:val="nil"/>
              <w:bottom w:val="single" w:sz="4" w:space="0" w:color="auto"/>
              <w:right w:val="single" w:sz="4" w:space="0" w:color="auto"/>
            </w:tcBorders>
            <w:shd w:val="clear" w:color="auto" w:fill="auto"/>
            <w:vAlign w:val="center"/>
            <w:hideMark/>
          </w:tcPr>
          <w:p w14:paraId="07DBA5D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15.02.2013</w:t>
            </w:r>
          </w:p>
        </w:tc>
      </w:tr>
      <w:tr w:rsidR="007549EF" w:rsidRPr="00156CA6" w14:paraId="118B2EA1"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8CC6946"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4EF7646"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ROSCI0165</w:t>
            </w:r>
          </w:p>
        </w:tc>
        <w:tc>
          <w:tcPr>
            <w:tcW w:w="1550" w:type="dxa"/>
            <w:tcBorders>
              <w:top w:val="nil"/>
              <w:left w:val="nil"/>
              <w:bottom w:val="single" w:sz="4" w:space="0" w:color="auto"/>
              <w:right w:val="single" w:sz="4" w:space="0" w:color="auto"/>
            </w:tcBorders>
            <w:shd w:val="clear" w:color="auto" w:fill="auto"/>
            <w:vAlign w:val="center"/>
            <w:hideMark/>
          </w:tcPr>
          <w:p w14:paraId="31993F16"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Pogănești</w:t>
            </w:r>
          </w:p>
        </w:tc>
        <w:tc>
          <w:tcPr>
            <w:tcW w:w="3289" w:type="dxa"/>
            <w:tcBorders>
              <w:top w:val="nil"/>
              <w:left w:val="nil"/>
              <w:bottom w:val="single" w:sz="4" w:space="0" w:color="auto"/>
              <w:right w:val="single" w:sz="4" w:space="0" w:color="auto"/>
            </w:tcBorders>
            <w:shd w:val="clear" w:color="auto" w:fill="auto"/>
            <w:vAlign w:val="center"/>
            <w:hideMark/>
          </w:tcPr>
          <w:p w14:paraId="5F15F8C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ROSCI0165 Pădurea Pogănești și al ariei naturale protejate Pădurea Pogănești, cod 2.417</w:t>
            </w:r>
          </w:p>
        </w:tc>
        <w:tc>
          <w:tcPr>
            <w:tcW w:w="4429" w:type="dxa"/>
            <w:tcBorders>
              <w:top w:val="nil"/>
              <w:left w:val="nil"/>
              <w:bottom w:val="single" w:sz="4" w:space="0" w:color="auto"/>
              <w:right w:val="single" w:sz="4" w:space="0" w:color="auto"/>
            </w:tcBorders>
            <w:shd w:val="clear" w:color="auto" w:fill="auto"/>
            <w:vAlign w:val="center"/>
            <w:hideMark/>
          </w:tcPr>
          <w:p w14:paraId="68F680B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871/2016 privind aprobarea Planului de management al sitului Natura 2000 ROSCI0165 Pădurea Pogănești și al ariei naturale protejate Pădurea Pogănești, cod 2.417</w:t>
            </w:r>
          </w:p>
        </w:tc>
        <w:tc>
          <w:tcPr>
            <w:tcW w:w="1410" w:type="dxa"/>
            <w:tcBorders>
              <w:top w:val="nil"/>
              <w:left w:val="nil"/>
              <w:bottom w:val="single" w:sz="4" w:space="0" w:color="auto"/>
              <w:right w:val="single" w:sz="4" w:space="0" w:color="auto"/>
            </w:tcBorders>
            <w:shd w:val="clear" w:color="auto" w:fill="auto"/>
            <w:vAlign w:val="center"/>
            <w:hideMark/>
          </w:tcPr>
          <w:p w14:paraId="53B5388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642</w:t>
            </w:r>
          </w:p>
        </w:tc>
        <w:tc>
          <w:tcPr>
            <w:tcW w:w="1385" w:type="dxa"/>
            <w:tcBorders>
              <w:top w:val="nil"/>
              <w:left w:val="nil"/>
              <w:bottom w:val="single" w:sz="4" w:space="0" w:color="auto"/>
              <w:right w:val="single" w:sz="4" w:space="0" w:color="auto"/>
            </w:tcBorders>
            <w:shd w:val="clear" w:color="auto" w:fill="auto"/>
            <w:vAlign w:val="center"/>
            <w:hideMark/>
          </w:tcPr>
          <w:p w14:paraId="6A45C45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22.08.2016</w:t>
            </w:r>
          </w:p>
        </w:tc>
      </w:tr>
      <w:tr w:rsidR="007549EF" w:rsidRPr="00156CA6" w14:paraId="066655D5"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388A038"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B7753FE"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ROSCI0167</w:t>
            </w:r>
          </w:p>
        </w:tc>
        <w:tc>
          <w:tcPr>
            <w:tcW w:w="1550" w:type="dxa"/>
            <w:tcBorders>
              <w:top w:val="nil"/>
              <w:left w:val="nil"/>
              <w:bottom w:val="single" w:sz="4" w:space="0" w:color="auto"/>
              <w:right w:val="single" w:sz="4" w:space="0" w:color="auto"/>
            </w:tcBorders>
            <w:shd w:val="clear" w:color="auto" w:fill="auto"/>
            <w:vAlign w:val="center"/>
            <w:hideMark/>
          </w:tcPr>
          <w:p w14:paraId="3BDE1456"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Roșcani</w:t>
            </w:r>
          </w:p>
        </w:tc>
        <w:tc>
          <w:tcPr>
            <w:tcW w:w="3289" w:type="dxa"/>
            <w:tcBorders>
              <w:top w:val="nil"/>
              <w:left w:val="nil"/>
              <w:bottom w:val="single" w:sz="4" w:space="0" w:color="auto"/>
              <w:right w:val="single" w:sz="4" w:space="0" w:color="auto"/>
            </w:tcBorders>
            <w:shd w:val="clear" w:color="auto" w:fill="auto"/>
            <w:vAlign w:val="center"/>
            <w:hideMark/>
          </w:tcPr>
          <w:p w14:paraId="51BEF1A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ROSCI0167 Pădurea Roșcani și Rezervației Naturale Pădurea Roșcani</w:t>
            </w:r>
          </w:p>
        </w:tc>
        <w:tc>
          <w:tcPr>
            <w:tcW w:w="4429" w:type="dxa"/>
            <w:tcBorders>
              <w:top w:val="nil"/>
              <w:left w:val="nil"/>
              <w:bottom w:val="single" w:sz="4" w:space="0" w:color="auto"/>
              <w:right w:val="single" w:sz="4" w:space="0" w:color="auto"/>
            </w:tcBorders>
            <w:shd w:val="clear" w:color="auto" w:fill="auto"/>
            <w:vAlign w:val="center"/>
            <w:hideMark/>
          </w:tcPr>
          <w:p w14:paraId="25492EF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1207/2016 privind aprobarea Planului de management și a Regulamentului sitului ROSCI0167 Pădurea Roșcani și Rezervației Naturale Pădurea Roșcani</w:t>
            </w:r>
          </w:p>
        </w:tc>
        <w:tc>
          <w:tcPr>
            <w:tcW w:w="1410" w:type="dxa"/>
            <w:tcBorders>
              <w:top w:val="nil"/>
              <w:left w:val="nil"/>
              <w:bottom w:val="single" w:sz="4" w:space="0" w:color="auto"/>
              <w:right w:val="single" w:sz="4" w:space="0" w:color="auto"/>
            </w:tcBorders>
            <w:shd w:val="clear" w:color="auto" w:fill="auto"/>
            <w:vAlign w:val="center"/>
            <w:hideMark/>
          </w:tcPr>
          <w:p w14:paraId="039AB1E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108</w:t>
            </w:r>
          </w:p>
        </w:tc>
        <w:tc>
          <w:tcPr>
            <w:tcW w:w="1385" w:type="dxa"/>
            <w:tcBorders>
              <w:top w:val="nil"/>
              <w:left w:val="nil"/>
              <w:bottom w:val="single" w:sz="4" w:space="0" w:color="auto"/>
              <w:right w:val="single" w:sz="4" w:space="0" w:color="auto"/>
            </w:tcBorders>
            <w:shd w:val="clear" w:color="auto" w:fill="auto"/>
            <w:vAlign w:val="center"/>
            <w:hideMark/>
          </w:tcPr>
          <w:p w14:paraId="60A71F3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08.02.2017</w:t>
            </w:r>
          </w:p>
        </w:tc>
      </w:tr>
      <w:tr w:rsidR="007549EF" w:rsidRPr="00156CA6" w14:paraId="31287A7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EF78AB9"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991937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ROSCI0168</w:t>
            </w:r>
          </w:p>
        </w:tc>
        <w:tc>
          <w:tcPr>
            <w:tcW w:w="1550" w:type="dxa"/>
            <w:tcBorders>
              <w:top w:val="nil"/>
              <w:left w:val="nil"/>
              <w:bottom w:val="single" w:sz="4" w:space="0" w:color="auto"/>
              <w:right w:val="single" w:sz="4" w:space="0" w:color="auto"/>
            </w:tcBorders>
            <w:shd w:val="clear" w:color="auto" w:fill="auto"/>
            <w:vAlign w:val="center"/>
            <w:hideMark/>
          </w:tcPr>
          <w:p w14:paraId="00D398F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Sarului</w:t>
            </w:r>
          </w:p>
        </w:tc>
        <w:tc>
          <w:tcPr>
            <w:tcW w:w="3289" w:type="dxa"/>
            <w:tcBorders>
              <w:top w:val="nil"/>
              <w:left w:val="nil"/>
              <w:bottom w:val="single" w:sz="4" w:space="0" w:color="auto"/>
              <w:right w:val="single" w:sz="4" w:space="0" w:color="auto"/>
            </w:tcBorders>
            <w:shd w:val="clear" w:color="auto" w:fill="auto"/>
            <w:vAlign w:val="center"/>
            <w:hideMark/>
          </w:tcPr>
          <w:p w14:paraId="50A0404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ROSCI0168 Pădurea Sarului</w:t>
            </w:r>
          </w:p>
        </w:tc>
        <w:tc>
          <w:tcPr>
            <w:tcW w:w="4429" w:type="dxa"/>
            <w:tcBorders>
              <w:top w:val="nil"/>
              <w:left w:val="nil"/>
              <w:bottom w:val="single" w:sz="4" w:space="0" w:color="auto"/>
              <w:right w:val="single" w:sz="4" w:space="0" w:color="auto"/>
            </w:tcBorders>
            <w:shd w:val="clear" w:color="auto" w:fill="auto"/>
            <w:vAlign w:val="center"/>
            <w:hideMark/>
          </w:tcPr>
          <w:p w14:paraId="2ECEC9F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626/2016 privind aprobarea Planului de management al sitului Natura 2000 ROSCI0168 Pădurea Sarului</w:t>
            </w:r>
          </w:p>
        </w:tc>
        <w:tc>
          <w:tcPr>
            <w:tcW w:w="1410" w:type="dxa"/>
            <w:tcBorders>
              <w:top w:val="nil"/>
              <w:left w:val="nil"/>
              <w:bottom w:val="single" w:sz="4" w:space="0" w:color="auto"/>
              <w:right w:val="single" w:sz="4" w:space="0" w:color="auto"/>
            </w:tcBorders>
            <w:shd w:val="clear" w:color="auto" w:fill="auto"/>
            <w:vAlign w:val="center"/>
            <w:hideMark/>
          </w:tcPr>
          <w:p w14:paraId="4E2817A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921</w:t>
            </w:r>
          </w:p>
        </w:tc>
        <w:tc>
          <w:tcPr>
            <w:tcW w:w="1385" w:type="dxa"/>
            <w:tcBorders>
              <w:top w:val="nil"/>
              <w:left w:val="nil"/>
              <w:bottom w:val="single" w:sz="4" w:space="0" w:color="auto"/>
              <w:right w:val="single" w:sz="4" w:space="0" w:color="auto"/>
            </w:tcBorders>
            <w:shd w:val="clear" w:color="auto" w:fill="auto"/>
            <w:vAlign w:val="center"/>
            <w:hideMark/>
          </w:tcPr>
          <w:p w14:paraId="7320173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16.11.2016</w:t>
            </w:r>
          </w:p>
        </w:tc>
      </w:tr>
      <w:tr w:rsidR="007549EF" w:rsidRPr="00156CA6" w14:paraId="05A3DCC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8F00D03"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C3012BE"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ROSCI0169</w:t>
            </w:r>
          </w:p>
        </w:tc>
        <w:tc>
          <w:tcPr>
            <w:tcW w:w="1550" w:type="dxa"/>
            <w:tcBorders>
              <w:top w:val="nil"/>
              <w:left w:val="nil"/>
              <w:bottom w:val="single" w:sz="4" w:space="0" w:color="auto"/>
              <w:right w:val="single" w:sz="4" w:space="0" w:color="auto"/>
            </w:tcBorders>
            <w:shd w:val="clear" w:color="auto" w:fill="auto"/>
            <w:vAlign w:val="center"/>
            <w:hideMark/>
          </w:tcPr>
          <w:p w14:paraId="4B4BD72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Seaca - Movileni</w:t>
            </w:r>
          </w:p>
        </w:tc>
        <w:tc>
          <w:tcPr>
            <w:tcW w:w="3289" w:type="dxa"/>
            <w:tcBorders>
              <w:top w:val="nil"/>
              <w:left w:val="nil"/>
              <w:bottom w:val="single" w:sz="4" w:space="0" w:color="auto"/>
              <w:right w:val="single" w:sz="4" w:space="0" w:color="auto"/>
            </w:tcBorders>
            <w:shd w:val="clear" w:color="auto" w:fill="auto"/>
            <w:vAlign w:val="center"/>
            <w:hideMark/>
          </w:tcPr>
          <w:p w14:paraId="378A65C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ROSCI0169 Pădurea Seaca - Movileni și al rezervației naturale Seaca - Movileni</w:t>
            </w:r>
          </w:p>
        </w:tc>
        <w:tc>
          <w:tcPr>
            <w:tcW w:w="4429" w:type="dxa"/>
            <w:tcBorders>
              <w:top w:val="nil"/>
              <w:left w:val="nil"/>
              <w:bottom w:val="single" w:sz="4" w:space="0" w:color="auto"/>
              <w:right w:val="single" w:sz="4" w:space="0" w:color="auto"/>
            </w:tcBorders>
            <w:shd w:val="clear" w:color="auto" w:fill="auto"/>
            <w:vAlign w:val="center"/>
            <w:hideMark/>
          </w:tcPr>
          <w:p w14:paraId="536FAFB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1025/2016 privind aprobarea Planului de management și a Regulamentului sitului Natura 2000 ROSCI0169 Pădurea Seaca - Movileni și al rezervației naturale Seaca - Movileni</w:t>
            </w:r>
          </w:p>
        </w:tc>
        <w:tc>
          <w:tcPr>
            <w:tcW w:w="1410" w:type="dxa"/>
            <w:tcBorders>
              <w:top w:val="nil"/>
              <w:left w:val="nil"/>
              <w:bottom w:val="single" w:sz="4" w:space="0" w:color="auto"/>
              <w:right w:val="single" w:sz="4" w:space="0" w:color="auto"/>
            </w:tcBorders>
            <w:shd w:val="clear" w:color="auto" w:fill="auto"/>
            <w:vAlign w:val="center"/>
            <w:hideMark/>
          </w:tcPr>
          <w:p w14:paraId="7EB4648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613</w:t>
            </w:r>
          </w:p>
        </w:tc>
        <w:tc>
          <w:tcPr>
            <w:tcW w:w="1385" w:type="dxa"/>
            <w:tcBorders>
              <w:top w:val="nil"/>
              <w:left w:val="nil"/>
              <w:bottom w:val="single" w:sz="4" w:space="0" w:color="auto"/>
              <w:right w:val="single" w:sz="4" w:space="0" w:color="auto"/>
            </w:tcBorders>
            <w:shd w:val="clear" w:color="auto" w:fill="auto"/>
            <w:vAlign w:val="center"/>
            <w:hideMark/>
          </w:tcPr>
          <w:p w14:paraId="69809A1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10.08.2016</w:t>
            </w:r>
          </w:p>
        </w:tc>
      </w:tr>
      <w:tr w:rsidR="007549EF" w:rsidRPr="00156CA6" w14:paraId="4CDF235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A59FDF5"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9709244"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ROSCI0171</w:t>
            </w:r>
          </w:p>
        </w:tc>
        <w:tc>
          <w:tcPr>
            <w:tcW w:w="1550" w:type="dxa"/>
            <w:tcBorders>
              <w:top w:val="nil"/>
              <w:left w:val="nil"/>
              <w:bottom w:val="single" w:sz="4" w:space="0" w:color="auto"/>
              <w:right w:val="single" w:sz="4" w:space="0" w:color="auto"/>
            </w:tcBorders>
            <w:shd w:val="clear" w:color="auto" w:fill="auto"/>
            <w:vAlign w:val="center"/>
            <w:hideMark/>
          </w:tcPr>
          <w:p w14:paraId="1EA83B0F"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și pajiștile de la Mârzești</w:t>
            </w:r>
          </w:p>
        </w:tc>
        <w:tc>
          <w:tcPr>
            <w:tcW w:w="3289" w:type="dxa"/>
            <w:tcBorders>
              <w:top w:val="nil"/>
              <w:left w:val="nil"/>
              <w:bottom w:val="single" w:sz="4" w:space="0" w:color="auto"/>
              <w:right w:val="single" w:sz="4" w:space="0" w:color="auto"/>
            </w:tcBorders>
            <w:shd w:val="clear" w:color="auto" w:fill="auto"/>
            <w:vAlign w:val="center"/>
            <w:hideMark/>
          </w:tcPr>
          <w:p w14:paraId="36EE67B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ROSCI0171 Pădurea și pajiștile de la Mârzești</w:t>
            </w:r>
          </w:p>
        </w:tc>
        <w:tc>
          <w:tcPr>
            <w:tcW w:w="4429" w:type="dxa"/>
            <w:tcBorders>
              <w:top w:val="nil"/>
              <w:left w:val="nil"/>
              <w:bottom w:val="single" w:sz="4" w:space="0" w:color="auto"/>
              <w:right w:val="single" w:sz="4" w:space="0" w:color="auto"/>
            </w:tcBorders>
            <w:shd w:val="clear" w:color="auto" w:fill="auto"/>
            <w:vAlign w:val="center"/>
            <w:hideMark/>
          </w:tcPr>
          <w:p w14:paraId="730CE8C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1061/2016 privind aprobarea Planului de management și a Regulamentului sitului ROSCI0171 Pădurea și pajiștile de la Mârzești</w:t>
            </w:r>
          </w:p>
        </w:tc>
        <w:tc>
          <w:tcPr>
            <w:tcW w:w="1410" w:type="dxa"/>
            <w:tcBorders>
              <w:top w:val="nil"/>
              <w:left w:val="nil"/>
              <w:bottom w:val="single" w:sz="4" w:space="0" w:color="auto"/>
              <w:right w:val="single" w:sz="4" w:space="0" w:color="auto"/>
            </w:tcBorders>
            <w:shd w:val="clear" w:color="auto" w:fill="auto"/>
            <w:vAlign w:val="center"/>
            <w:hideMark/>
          </w:tcPr>
          <w:p w14:paraId="514C428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943</w:t>
            </w:r>
          </w:p>
        </w:tc>
        <w:tc>
          <w:tcPr>
            <w:tcW w:w="1385" w:type="dxa"/>
            <w:tcBorders>
              <w:top w:val="nil"/>
              <w:left w:val="nil"/>
              <w:bottom w:val="single" w:sz="4" w:space="0" w:color="auto"/>
              <w:right w:val="single" w:sz="4" w:space="0" w:color="auto"/>
            </w:tcBorders>
            <w:shd w:val="clear" w:color="auto" w:fill="auto"/>
            <w:vAlign w:val="center"/>
            <w:hideMark/>
          </w:tcPr>
          <w:p w14:paraId="75A16CF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23.11.2016</w:t>
            </w:r>
          </w:p>
        </w:tc>
      </w:tr>
      <w:tr w:rsidR="007549EF" w:rsidRPr="00156CA6" w14:paraId="5AED4703"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75B9D25"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0A8546F"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ROSCI0172</w:t>
            </w:r>
          </w:p>
        </w:tc>
        <w:tc>
          <w:tcPr>
            <w:tcW w:w="1550" w:type="dxa"/>
            <w:tcBorders>
              <w:top w:val="nil"/>
              <w:left w:val="nil"/>
              <w:bottom w:val="single" w:sz="4" w:space="0" w:color="auto"/>
              <w:right w:val="single" w:sz="4" w:space="0" w:color="auto"/>
            </w:tcBorders>
            <w:shd w:val="clear" w:color="auto" w:fill="auto"/>
            <w:vAlign w:val="center"/>
            <w:hideMark/>
          </w:tcPr>
          <w:p w14:paraId="54BBDE72"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și Valea Canaraua Fetii - Iortmac</w:t>
            </w:r>
          </w:p>
        </w:tc>
        <w:tc>
          <w:tcPr>
            <w:tcW w:w="3289" w:type="dxa"/>
            <w:tcBorders>
              <w:top w:val="nil"/>
              <w:left w:val="nil"/>
              <w:bottom w:val="single" w:sz="4" w:space="0" w:color="auto"/>
              <w:right w:val="single" w:sz="4" w:space="0" w:color="auto"/>
            </w:tcBorders>
            <w:shd w:val="clear" w:color="auto" w:fill="auto"/>
            <w:vAlign w:val="center"/>
            <w:hideMark/>
          </w:tcPr>
          <w:p w14:paraId="4651972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ROSCI0172 Pădurea și Valea Canaraua Fetii-Iortmac, ROSPA0008 Băneasa-Canaraua Fetii, ROSPA0054 Lacul Dunăreni, ROSPA0056 Lacul Oltina și al rezervațiilor naturale 2.363 Rezervația Naturală Pădurea Canaraua Fetii, IV.29 Rezervația Naturală Lacul Dunăreni, IV.27 Rezervația Naturală Lacul Oltina</w:t>
            </w:r>
          </w:p>
        </w:tc>
        <w:tc>
          <w:tcPr>
            <w:tcW w:w="4429" w:type="dxa"/>
            <w:tcBorders>
              <w:top w:val="nil"/>
              <w:left w:val="nil"/>
              <w:bottom w:val="single" w:sz="4" w:space="0" w:color="auto"/>
              <w:right w:val="single" w:sz="4" w:space="0" w:color="auto"/>
            </w:tcBorders>
            <w:shd w:val="clear" w:color="auto" w:fill="auto"/>
            <w:vAlign w:val="center"/>
            <w:hideMark/>
          </w:tcPr>
          <w:p w14:paraId="431F988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1228/2016 privind aprobarea Planului de management și a Regulamentului siturilor Natura 2000 ROSCI0172 Pădurea și Valea Canaraua Fetii-Iortmac, ROSPA0008 Băneasa-Canaraua Fetii, ROSPA0054 Lacul Dunăreni, ROSPA0056 Lacul Oltina și al rezervațiilor naturale 2.363 Rezervația Naturală Pădurea Canaraua Fetii, IV.29 Rezervația Naturală Lacul Dunăreni, IV.27 Rezervația Naturală Lacul Oltina</w:t>
            </w:r>
          </w:p>
        </w:tc>
        <w:tc>
          <w:tcPr>
            <w:tcW w:w="1410" w:type="dxa"/>
            <w:tcBorders>
              <w:top w:val="nil"/>
              <w:left w:val="nil"/>
              <w:bottom w:val="single" w:sz="4" w:space="0" w:color="auto"/>
              <w:right w:val="single" w:sz="4" w:space="0" w:color="auto"/>
            </w:tcBorders>
            <w:shd w:val="clear" w:color="auto" w:fill="auto"/>
            <w:vAlign w:val="center"/>
            <w:hideMark/>
          </w:tcPr>
          <w:p w14:paraId="2E2ADD6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w:t>
            </w:r>
          </w:p>
        </w:tc>
        <w:tc>
          <w:tcPr>
            <w:tcW w:w="1385" w:type="dxa"/>
            <w:tcBorders>
              <w:top w:val="nil"/>
              <w:left w:val="nil"/>
              <w:bottom w:val="single" w:sz="4" w:space="0" w:color="auto"/>
              <w:right w:val="single" w:sz="4" w:space="0" w:color="auto"/>
            </w:tcBorders>
            <w:shd w:val="clear" w:color="auto" w:fill="auto"/>
            <w:vAlign w:val="center"/>
            <w:hideMark/>
          </w:tcPr>
          <w:p w14:paraId="3D7C0C3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10.01.2017</w:t>
            </w:r>
          </w:p>
        </w:tc>
      </w:tr>
      <w:tr w:rsidR="007549EF" w:rsidRPr="00156CA6" w14:paraId="29E982E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BCA1E4C"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3F92C23"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ROSCI0173</w:t>
            </w:r>
          </w:p>
        </w:tc>
        <w:tc>
          <w:tcPr>
            <w:tcW w:w="1550" w:type="dxa"/>
            <w:tcBorders>
              <w:top w:val="nil"/>
              <w:left w:val="nil"/>
              <w:bottom w:val="single" w:sz="4" w:space="0" w:color="auto"/>
              <w:right w:val="single" w:sz="4" w:space="0" w:color="auto"/>
            </w:tcBorders>
            <w:shd w:val="clear" w:color="auto" w:fill="auto"/>
            <w:vAlign w:val="center"/>
            <w:hideMark/>
          </w:tcPr>
          <w:p w14:paraId="391F3573"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Stârmina</w:t>
            </w:r>
          </w:p>
        </w:tc>
        <w:tc>
          <w:tcPr>
            <w:tcW w:w="3289" w:type="dxa"/>
            <w:tcBorders>
              <w:top w:val="nil"/>
              <w:left w:val="nil"/>
              <w:bottom w:val="single" w:sz="4" w:space="0" w:color="auto"/>
              <w:right w:val="single" w:sz="4" w:space="0" w:color="auto"/>
            </w:tcBorders>
            <w:shd w:val="clear" w:color="auto" w:fill="auto"/>
            <w:vAlign w:val="center"/>
            <w:hideMark/>
          </w:tcPr>
          <w:p w14:paraId="7D5244A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ROSPA0011 Blahnița, ROSCI0173 Pădurea Stârmina, ROSCI0306 Jiana și ROSPA0024 Gruia-Gârla Mare, doar trupul care se suprapune parțial cu ROSCI0306 Jiana</w:t>
            </w:r>
          </w:p>
        </w:tc>
        <w:tc>
          <w:tcPr>
            <w:tcW w:w="4429" w:type="dxa"/>
            <w:tcBorders>
              <w:top w:val="nil"/>
              <w:left w:val="nil"/>
              <w:bottom w:val="single" w:sz="4" w:space="0" w:color="auto"/>
              <w:right w:val="single" w:sz="4" w:space="0" w:color="auto"/>
            </w:tcBorders>
            <w:shd w:val="clear" w:color="auto" w:fill="auto"/>
            <w:vAlign w:val="center"/>
            <w:hideMark/>
          </w:tcPr>
          <w:p w14:paraId="581FDC1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1203/2016 privind aprobarea Planului de management și a Regulamentului siturilor Natura 2000 ROSPA0011 Blahnița, ROSCI0173 Pădurea Stârmina, ROSCI0306 Jiana și ROSPA0024 Gruia-Gârla Mare, doar trupul care se suprapune parțial cu ROSCI0306 Jiana</w:t>
            </w:r>
          </w:p>
        </w:tc>
        <w:tc>
          <w:tcPr>
            <w:tcW w:w="1410" w:type="dxa"/>
            <w:tcBorders>
              <w:top w:val="nil"/>
              <w:left w:val="nil"/>
              <w:bottom w:val="single" w:sz="4" w:space="0" w:color="auto"/>
              <w:right w:val="single" w:sz="4" w:space="0" w:color="auto"/>
            </w:tcBorders>
            <w:shd w:val="clear" w:color="auto" w:fill="auto"/>
            <w:vAlign w:val="center"/>
            <w:hideMark/>
          </w:tcPr>
          <w:p w14:paraId="594BEF5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35</w:t>
            </w:r>
          </w:p>
        </w:tc>
        <w:tc>
          <w:tcPr>
            <w:tcW w:w="1385" w:type="dxa"/>
            <w:tcBorders>
              <w:top w:val="nil"/>
              <w:left w:val="nil"/>
              <w:bottom w:val="single" w:sz="4" w:space="0" w:color="auto"/>
              <w:right w:val="single" w:sz="4" w:space="0" w:color="auto"/>
            </w:tcBorders>
            <w:shd w:val="clear" w:color="auto" w:fill="auto"/>
            <w:vAlign w:val="center"/>
            <w:hideMark/>
          </w:tcPr>
          <w:p w14:paraId="5128EBC3"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12.01.2017</w:t>
            </w:r>
          </w:p>
        </w:tc>
      </w:tr>
      <w:tr w:rsidR="007549EF" w:rsidRPr="00156CA6" w14:paraId="0520CB44"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E501422"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1216758"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ROSCI0174</w:t>
            </w:r>
          </w:p>
        </w:tc>
        <w:tc>
          <w:tcPr>
            <w:tcW w:w="1550" w:type="dxa"/>
            <w:tcBorders>
              <w:top w:val="nil"/>
              <w:left w:val="nil"/>
              <w:bottom w:val="single" w:sz="4" w:space="0" w:color="auto"/>
              <w:right w:val="single" w:sz="4" w:space="0" w:color="auto"/>
            </w:tcBorders>
            <w:shd w:val="clear" w:color="auto" w:fill="auto"/>
            <w:vAlign w:val="center"/>
            <w:hideMark/>
          </w:tcPr>
          <w:p w14:paraId="598672B5"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Studinița</w:t>
            </w:r>
          </w:p>
        </w:tc>
        <w:tc>
          <w:tcPr>
            <w:tcW w:w="3289" w:type="dxa"/>
            <w:tcBorders>
              <w:top w:val="nil"/>
              <w:left w:val="nil"/>
              <w:bottom w:val="single" w:sz="4" w:space="0" w:color="auto"/>
              <w:right w:val="single" w:sz="4" w:space="0" w:color="auto"/>
            </w:tcBorders>
            <w:shd w:val="clear" w:color="auto" w:fill="auto"/>
            <w:vAlign w:val="center"/>
            <w:hideMark/>
          </w:tcPr>
          <w:p w14:paraId="15EB7E7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ROSCI0174 Pădurea Studinița</w:t>
            </w:r>
          </w:p>
        </w:tc>
        <w:tc>
          <w:tcPr>
            <w:tcW w:w="4429" w:type="dxa"/>
            <w:tcBorders>
              <w:top w:val="nil"/>
              <w:left w:val="nil"/>
              <w:bottom w:val="single" w:sz="4" w:space="0" w:color="auto"/>
              <w:right w:val="single" w:sz="4" w:space="0" w:color="auto"/>
            </w:tcBorders>
            <w:shd w:val="clear" w:color="auto" w:fill="auto"/>
            <w:vAlign w:val="center"/>
            <w:hideMark/>
          </w:tcPr>
          <w:p w14:paraId="0660817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1012/2016 privind aprobarea Planului de management al sitului Natura 2000 ROSCI0174 Pădurea Studinița</w:t>
            </w:r>
          </w:p>
        </w:tc>
        <w:tc>
          <w:tcPr>
            <w:tcW w:w="1410" w:type="dxa"/>
            <w:tcBorders>
              <w:top w:val="nil"/>
              <w:left w:val="nil"/>
              <w:bottom w:val="single" w:sz="4" w:space="0" w:color="auto"/>
              <w:right w:val="single" w:sz="4" w:space="0" w:color="auto"/>
            </w:tcBorders>
            <w:shd w:val="clear" w:color="auto" w:fill="auto"/>
            <w:vAlign w:val="center"/>
            <w:hideMark/>
          </w:tcPr>
          <w:p w14:paraId="3F5375F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18</w:t>
            </w:r>
          </w:p>
        </w:tc>
        <w:tc>
          <w:tcPr>
            <w:tcW w:w="1385" w:type="dxa"/>
            <w:tcBorders>
              <w:top w:val="nil"/>
              <w:left w:val="nil"/>
              <w:bottom w:val="single" w:sz="4" w:space="0" w:color="auto"/>
              <w:right w:val="single" w:sz="4" w:space="0" w:color="auto"/>
            </w:tcBorders>
            <w:shd w:val="clear" w:color="auto" w:fill="auto"/>
            <w:vAlign w:val="center"/>
            <w:hideMark/>
          </w:tcPr>
          <w:p w14:paraId="7FE1665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09.01.2017</w:t>
            </w:r>
          </w:p>
        </w:tc>
      </w:tr>
      <w:tr w:rsidR="007549EF" w:rsidRPr="00156CA6" w14:paraId="16809D42"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6229C49"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8D2794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ROSCI0175</w:t>
            </w:r>
          </w:p>
        </w:tc>
        <w:tc>
          <w:tcPr>
            <w:tcW w:w="1550" w:type="dxa"/>
            <w:tcBorders>
              <w:top w:val="nil"/>
              <w:left w:val="nil"/>
              <w:bottom w:val="single" w:sz="4" w:space="0" w:color="auto"/>
              <w:right w:val="single" w:sz="4" w:space="0" w:color="auto"/>
            </w:tcBorders>
            <w:shd w:val="clear" w:color="auto" w:fill="auto"/>
            <w:vAlign w:val="center"/>
            <w:hideMark/>
          </w:tcPr>
          <w:p w14:paraId="0D83940E"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Tălășmani</w:t>
            </w:r>
          </w:p>
        </w:tc>
        <w:tc>
          <w:tcPr>
            <w:tcW w:w="3289" w:type="dxa"/>
            <w:tcBorders>
              <w:top w:val="nil"/>
              <w:left w:val="nil"/>
              <w:bottom w:val="single" w:sz="4" w:space="0" w:color="auto"/>
              <w:right w:val="single" w:sz="4" w:space="0" w:color="auto"/>
            </w:tcBorders>
            <w:shd w:val="clear" w:color="auto" w:fill="auto"/>
            <w:vAlign w:val="center"/>
            <w:hideMark/>
          </w:tcPr>
          <w:p w14:paraId="0BD388D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ROSCI0175 Pădurea Tălășmani și al ariei naturale protejate Pădurea Tălășmani, cod 2.408</w:t>
            </w:r>
          </w:p>
        </w:tc>
        <w:tc>
          <w:tcPr>
            <w:tcW w:w="4429" w:type="dxa"/>
            <w:tcBorders>
              <w:top w:val="nil"/>
              <w:left w:val="nil"/>
              <w:bottom w:val="single" w:sz="4" w:space="0" w:color="auto"/>
              <w:right w:val="single" w:sz="4" w:space="0" w:color="auto"/>
            </w:tcBorders>
            <w:shd w:val="clear" w:color="auto" w:fill="auto"/>
            <w:vAlign w:val="center"/>
            <w:hideMark/>
          </w:tcPr>
          <w:p w14:paraId="4D35A34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877/2016 privind aprobarea Planului de management al sitului Natura 2000 ROSCI0175 Pădurea Tălășmani și al ariei naturale protejate Pădurea Tălășmani, cod 2.408</w:t>
            </w:r>
          </w:p>
        </w:tc>
        <w:tc>
          <w:tcPr>
            <w:tcW w:w="1410" w:type="dxa"/>
            <w:tcBorders>
              <w:top w:val="nil"/>
              <w:left w:val="nil"/>
              <w:bottom w:val="single" w:sz="4" w:space="0" w:color="auto"/>
              <w:right w:val="single" w:sz="4" w:space="0" w:color="auto"/>
            </w:tcBorders>
            <w:shd w:val="clear" w:color="auto" w:fill="auto"/>
            <w:vAlign w:val="center"/>
            <w:hideMark/>
          </w:tcPr>
          <w:p w14:paraId="1DC6C333"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639</w:t>
            </w:r>
          </w:p>
        </w:tc>
        <w:tc>
          <w:tcPr>
            <w:tcW w:w="1385" w:type="dxa"/>
            <w:tcBorders>
              <w:top w:val="nil"/>
              <w:left w:val="nil"/>
              <w:bottom w:val="single" w:sz="4" w:space="0" w:color="auto"/>
              <w:right w:val="single" w:sz="4" w:space="0" w:color="auto"/>
            </w:tcBorders>
            <w:shd w:val="clear" w:color="auto" w:fill="auto"/>
            <w:vAlign w:val="center"/>
            <w:hideMark/>
          </w:tcPr>
          <w:p w14:paraId="6D3B498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19.08.2016</w:t>
            </w:r>
          </w:p>
        </w:tc>
      </w:tr>
      <w:tr w:rsidR="007549EF" w:rsidRPr="00156CA6" w14:paraId="3CA8A076"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F1D9EF4"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E67D667"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ROSCI0176</w:t>
            </w:r>
          </w:p>
        </w:tc>
        <w:tc>
          <w:tcPr>
            <w:tcW w:w="1550" w:type="dxa"/>
            <w:tcBorders>
              <w:top w:val="nil"/>
              <w:left w:val="nil"/>
              <w:bottom w:val="single" w:sz="4" w:space="0" w:color="auto"/>
              <w:right w:val="single" w:sz="4" w:space="0" w:color="auto"/>
            </w:tcBorders>
            <w:shd w:val="clear" w:color="auto" w:fill="auto"/>
            <w:vAlign w:val="center"/>
            <w:hideMark/>
          </w:tcPr>
          <w:p w14:paraId="4098E624"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Tătăruși</w:t>
            </w:r>
          </w:p>
        </w:tc>
        <w:tc>
          <w:tcPr>
            <w:tcW w:w="3289" w:type="dxa"/>
            <w:tcBorders>
              <w:top w:val="nil"/>
              <w:left w:val="nil"/>
              <w:bottom w:val="single" w:sz="4" w:space="0" w:color="auto"/>
              <w:right w:val="single" w:sz="4" w:space="0" w:color="auto"/>
            </w:tcBorders>
            <w:shd w:val="clear" w:color="auto" w:fill="auto"/>
            <w:vAlign w:val="center"/>
            <w:hideMark/>
          </w:tcPr>
          <w:p w14:paraId="44C1B9C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ROSCI0176 Pădurea Tătăruși și al rezervației naturale Pădurea Tătăruși</w:t>
            </w:r>
          </w:p>
        </w:tc>
        <w:tc>
          <w:tcPr>
            <w:tcW w:w="4429" w:type="dxa"/>
            <w:tcBorders>
              <w:top w:val="nil"/>
              <w:left w:val="nil"/>
              <w:bottom w:val="single" w:sz="4" w:space="0" w:color="auto"/>
              <w:right w:val="single" w:sz="4" w:space="0" w:color="auto"/>
            </w:tcBorders>
            <w:shd w:val="clear" w:color="auto" w:fill="auto"/>
            <w:vAlign w:val="center"/>
            <w:hideMark/>
          </w:tcPr>
          <w:p w14:paraId="5702260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1017/2016 privind aprobarea Planului de management și a Regulamentului sitului ROSCI0176 Pădurea Tătăruși și al rezervației naturale Pădurea Tătăruși</w:t>
            </w:r>
          </w:p>
        </w:tc>
        <w:tc>
          <w:tcPr>
            <w:tcW w:w="1410" w:type="dxa"/>
            <w:tcBorders>
              <w:top w:val="nil"/>
              <w:left w:val="nil"/>
              <w:bottom w:val="single" w:sz="4" w:space="0" w:color="auto"/>
              <w:right w:val="single" w:sz="4" w:space="0" w:color="auto"/>
            </w:tcBorders>
            <w:shd w:val="clear" w:color="auto" w:fill="auto"/>
            <w:vAlign w:val="center"/>
            <w:hideMark/>
          </w:tcPr>
          <w:p w14:paraId="0879764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601</w:t>
            </w:r>
          </w:p>
        </w:tc>
        <w:tc>
          <w:tcPr>
            <w:tcW w:w="1385" w:type="dxa"/>
            <w:tcBorders>
              <w:top w:val="nil"/>
              <w:left w:val="nil"/>
              <w:bottom w:val="single" w:sz="4" w:space="0" w:color="auto"/>
              <w:right w:val="single" w:sz="4" w:space="0" w:color="auto"/>
            </w:tcBorders>
            <w:shd w:val="clear" w:color="auto" w:fill="auto"/>
            <w:vAlign w:val="center"/>
            <w:hideMark/>
          </w:tcPr>
          <w:p w14:paraId="36BAF07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08.08.2016</w:t>
            </w:r>
          </w:p>
        </w:tc>
      </w:tr>
      <w:tr w:rsidR="007549EF" w:rsidRPr="00156CA6" w14:paraId="1A53CA2F"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C20996C"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9AA93CE"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ROSCI0177</w:t>
            </w:r>
          </w:p>
        </w:tc>
        <w:tc>
          <w:tcPr>
            <w:tcW w:w="1550" w:type="dxa"/>
            <w:tcBorders>
              <w:top w:val="nil"/>
              <w:left w:val="nil"/>
              <w:bottom w:val="single" w:sz="4" w:space="0" w:color="auto"/>
              <w:right w:val="single" w:sz="4" w:space="0" w:color="auto"/>
            </w:tcBorders>
            <w:shd w:val="clear" w:color="auto" w:fill="auto"/>
            <w:vAlign w:val="center"/>
            <w:hideMark/>
          </w:tcPr>
          <w:p w14:paraId="1FF5424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Topana</w:t>
            </w:r>
          </w:p>
        </w:tc>
        <w:tc>
          <w:tcPr>
            <w:tcW w:w="3289" w:type="dxa"/>
            <w:tcBorders>
              <w:top w:val="nil"/>
              <w:left w:val="nil"/>
              <w:bottom w:val="single" w:sz="4" w:space="0" w:color="auto"/>
              <w:right w:val="single" w:sz="4" w:space="0" w:color="auto"/>
            </w:tcBorders>
            <w:shd w:val="clear" w:color="auto" w:fill="auto"/>
            <w:vAlign w:val="center"/>
            <w:hideMark/>
          </w:tcPr>
          <w:p w14:paraId="1EFD05D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ROSCI0177 Pădurea Topana</w:t>
            </w:r>
          </w:p>
        </w:tc>
        <w:tc>
          <w:tcPr>
            <w:tcW w:w="4429" w:type="dxa"/>
            <w:tcBorders>
              <w:top w:val="nil"/>
              <w:left w:val="nil"/>
              <w:bottom w:val="single" w:sz="4" w:space="0" w:color="auto"/>
              <w:right w:val="single" w:sz="4" w:space="0" w:color="auto"/>
            </w:tcBorders>
            <w:shd w:val="clear" w:color="auto" w:fill="auto"/>
            <w:vAlign w:val="center"/>
            <w:hideMark/>
          </w:tcPr>
          <w:p w14:paraId="6BD61E1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654/2016 privind aprobarea Planului de management al sitului Natura 2000 ROSCI0177 Pădurea Topana</w:t>
            </w:r>
          </w:p>
        </w:tc>
        <w:tc>
          <w:tcPr>
            <w:tcW w:w="1410" w:type="dxa"/>
            <w:tcBorders>
              <w:top w:val="nil"/>
              <w:left w:val="nil"/>
              <w:bottom w:val="single" w:sz="4" w:space="0" w:color="auto"/>
              <w:right w:val="single" w:sz="4" w:space="0" w:color="auto"/>
            </w:tcBorders>
            <w:shd w:val="clear" w:color="auto" w:fill="auto"/>
            <w:vAlign w:val="center"/>
            <w:hideMark/>
          </w:tcPr>
          <w:p w14:paraId="104C298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1063</w:t>
            </w:r>
          </w:p>
        </w:tc>
        <w:tc>
          <w:tcPr>
            <w:tcW w:w="1385" w:type="dxa"/>
            <w:tcBorders>
              <w:top w:val="nil"/>
              <w:left w:val="nil"/>
              <w:bottom w:val="single" w:sz="4" w:space="0" w:color="auto"/>
              <w:right w:val="single" w:sz="4" w:space="0" w:color="auto"/>
            </w:tcBorders>
            <w:shd w:val="clear" w:color="auto" w:fill="auto"/>
            <w:vAlign w:val="center"/>
            <w:hideMark/>
          </w:tcPr>
          <w:p w14:paraId="54E2C2B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29.12.2016</w:t>
            </w:r>
          </w:p>
        </w:tc>
      </w:tr>
      <w:tr w:rsidR="007549EF" w:rsidRPr="00156CA6" w14:paraId="2A0E2234"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B80244D"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DFD4C6E"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ROSCI0178</w:t>
            </w:r>
          </w:p>
        </w:tc>
        <w:tc>
          <w:tcPr>
            <w:tcW w:w="1550" w:type="dxa"/>
            <w:tcBorders>
              <w:top w:val="nil"/>
              <w:left w:val="nil"/>
              <w:bottom w:val="single" w:sz="4" w:space="0" w:color="auto"/>
              <w:right w:val="single" w:sz="4" w:space="0" w:color="auto"/>
            </w:tcBorders>
            <w:shd w:val="clear" w:color="auto" w:fill="auto"/>
            <w:vAlign w:val="center"/>
            <w:hideMark/>
          </w:tcPr>
          <w:p w14:paraId="1969E31E"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Torcești</w:t>
            </w:r>
          </w:p>
        </w:tc>
        <w:tc>
          <w:tcPr>
            <w:tcW w:w="3289" w:type="dxa"/>
            <w:tcBorders>
              <w:top w:val="nil"/>
              <w:left w:val="nil"/>
              <w:bottom w:val="single" w:sz="4" w:space="0" w:color="auto"/>
              <w:right w:val="single" w:sz="4" w:space="0" w:color="auto"/>
            </w:tcBorders>
            <w:shd w:val="clear" w:color="auto" w:fill="auto"/>
            <w:vAlign w:val="center"/>
            <w:hideMark/>
          </w:tcPr>
          <w:p w14:paraId="0E3AB07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ROSCI0178 Pădurea Torcești</w:t>
            </w:r>
          </w:p>
        </w:tc>
        <w:tc>
          <w:tcPr>
            <w:tcW w:w="4429" w:type="dxa"/>
            <w:tcBorders>
              <w:top w:val="nil"/>
              <w:left w:val="nil"/>
              <w:bottom w:val="single" w:sz="4" w:space="0" w:color="auto"/>
              <w:right w:val="single" w:sz="4" w:space="0" w:color="auto"/>
            </w:tcBorders>
            <w:shd w:val="clear" w:color="auto" w:fill="auto"/>
            <w:vAlign w:val="center"/>
            <w:hideMark/>
          </w:tcPr>
          <w:p w14:paraId="7C91AD4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1056/2016 privind aprobarea Planului de management și a Regulamentului sitului ROSCI0178 Pădurea Torcești</w:t>
            </w:r>
          </w:p>
        </w:tc>
        <w:tc>
          <w:tcPr>
            <w:tcW w:w="1410" w:type="dxa"/>
            <w:tcBorders>
              <w:top w:val="nil"/>
              <w:left w:val="nil"/>
              <w:bottom w:val="single" w:sz="4" w:space="0" w:color="auto"/>
              <w:right w:val="single" w:sz="4" w:space="0" w:color="auto"/>
            </w:tcBorders>
            <w:shd w:val="clear" w:color="auto" w:fill="auto"/>
            <w:vAlign w:val="center"/>
            <w:hideMark/>
          </w:tcPr>
          <w:p w14:paraId="7BB0B4D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841</w:t>
            </w:r>
          </w:p>
        </w:tc>
        <w:tc>
          <w:tcPr>
            <w:tcW w:w="1385" w:type="dxa"/>
            <w:tcBorders>
              <w:top w:val="nil"/>
              <w:left w:val="nil"/>
              <w:bottom w:val="single" w:sz="4" w:space="0" w:color="auto"/>
              <w:right w:val="single" w:sz="4" w:space="0" w:color="auto"/>
            </w:tcBorders>
            <w:shd w:val="clear" w:color="auto" w:fill="auto"/>
            <w:vAlign w:val="center"/>
            <w:hideMark/>
          </w:tcPr>
          <w:p w14:paraId="45174DB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24.10.2016</w:t>
            </w:r>
          </w:p>
        </w:tc>
      </w:tr>
      <w:tr w:rsidR="007549EF" w:rsidRPr="00156CA6" w14:paraId="60C9879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B42F6DC"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3054B2F"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ROSCI0181</w:t>
            </w:r>
          </w:p>
        </w:tc>
        <w:tc>
          <w:tcPr>
            <w:tcW w:w="1550" w:type="dxa"/>
            <w:tcBorders>
              <w:top w:val="nil"/>
              <w:left w:val="nil"/>
              <w:bottom w:val="single" w:sz="4" w:space="0" w:color="auto"/>
              <w:right w:val="single" w:sz="4" w:space="0" w:color="auto"/>
            </w:tcBorders>
            <w:shd w:val="clear" w:color="auto" w:fill="auto"/>
            <w:vAlign w:val="center"/>
            <w:hideMark/>
          </w:tcPr>
          <w:p w14:paraId="0D222E42"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Uricani</w:t>
            </w:r>
          </w:p>
        </w:tc>
        <w:tc>
          <w:tcPr>
            <w:tcW w:w="3289" w:type="dxa"/>
            <w:tcBorders>
              <w:top w:val="nil"/>
              <w:left w:val="nil"/>
              <w:bottom w:val="single" w:sz="4" w:space="0" w:color="auto"/>
              <w:right w:val="single" w:sz="4" w:space="0" w:color="auto"/>
            </w:tcBorders>
            <w:shd w:val="clear" w:color="auto" w:fill="auto"/>
            <w:vAlign w:val="center"/>
            <w:hideMark/>
          </w:tcPr>
          <w:p w14:paraId="735547D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ROSCI0181 Pădurea Uricani și Rezervației naturale 2.538 Pădurea Uricani</w:t>
            </w:r>
          </w:p>
        </w:tc>
        <w:tc>
          <w:tcPr>
            <w:tcW w:w="4429" w:type="dxa"/>
            <w:tcBorders>
              <w:top w:val="nil"/>
              <w:left w:val="nil"/>
              <w:bottom w:val="single" w:sz="4" w:space="0" w:color="auto"/>
              <w:right w:val="single" w:sz="4" w:space="0" w:color="auto"/>
            </w:tcBorders>
            <w:shd w:val="clear" w:color="auto" w:fill="auto"/>
            <w:vAlign w:val="center"/>
            <w:hideMark/>
          </w:tcPr>
          <w:p w14:paraId="29B19683"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1029/2016 privind aprobarea Planului de management și a Regulamentului sitului ROSCI0181 Pădurea Uricani și Rezervației naturale 2.538 Pădurea Uricani</w:t>
            </w:r>
          </w:p>
        </w:tc>
        <w:tc>
          <w:tcPr>
            <w:tcW w:w="1410" w:type="dxa"/>
            <w:tcBorders>
              <w:top w:val="nil"/>
              <w:left w:val="nil"/>
              <w:bottom w:val="single" w:sz="4" w:space="0" w:color="auto"/>
              <w:right w:val="single" w:sz="4" w:space="0" w:color="auto"/>
            </w:tcBorders>
            <w:shd w:val="clear" w:color="auto" w:fill="auto"/>
            <w:vAlign w:val="center"/>
            <w:hideMark/>
          </w:tcPr>
          <w:p w14:paraId="1CE7FB3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30</w:t>
            </w:r>
          </w:p>
        </w:tc>
        <w:tc>
          <w:tcPr>
            <w:tcW w:w="1385" w:type="dxa"/>
            <w:tcBorders>
              <w:top w:val="nil"/>
              <w:left w:val="nil"/>
              <w:bottom w:val="single" w:sz="4" w:space="0" w:color="auto"/>
              <w:right w:val="single" w:sz="4" w:space="0" w:color="auto"/>
            </w:tcBorders>
            <w:shd w:val="clear" w:color="auto" w:fill="auto"/>
            <w:vAlign w:val="center"/>
            <w:hideMark/>
          </w:tcPr>
          <w:p w14:paraId="0A9DBF8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11.01.2017</w:t>
            </w:r>
          </w:p>
        </w:tc>
      </w:tr>
      <w:tr w:rsidR="007549EF" w:rsidRPr="00156CA6" w14:paraId="51AC5B1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E648F9E"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2E6645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ROSCI0183</w:t>
            </w:r>
          </w:p>
        </w:tc>
        <w:tc>
          <w:tcPr>
            <w:tcW w:w="1550" w:type="dxa"/>
            <w:tcBorders>
              <w:top w:val="nil"/>
              <w:left w:val="nil"/>
              <w:bottom w:val="single" w:sz="4" w:space="0" w:color="auto"/>
              <w:right w:val="single" w:sz="4" w:space="0" w:color="auto"/>
            </w:tcBorders>
            <w:shd w:val="clear" w:color="auto" w:fill="auto"/>
            <w:vAlign w:val="center"/>
            <w:hideMark/>
          </w:tcPr>
          <w:p w14:paraId="3BA4ED9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Vlădila</w:t>
            </w:r>
          </w:p>
        </w:tc>
        <w:tc>
          <w:tcPr>
            <w:tcW w:w="3289" w:type="dxa"/>
            <w:tcBorders>
              <w:top w:val="nil"/>
              <w:left w:val="nil"/>
              <w:bottom w:val="single" w:sz="4" w:space="0" w:color="auto"/>
              <w:right w:val="single" w:sz="4" w:space="0" w:color="auto"/>
            </w:tcBorders>
            <w:shd w:val="clear" w:color="auto" w:fill="auto"/>
            <w:vAlign w:val="center"/>
            <w:hideMark/>
          </w:tcPr>
          <w:p w14:paraId="413BC7B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ROSCI0183 Pădurea Vlădila</w:t>
            </w:r>
          </w:p>
        </w:tc>
        <w:tc>
          <w:tcPr>
            <w:tcW w:w="4429" w:type="dxa"/>
            <w:tcBorders>
              <w:top w:val="nil"/>
              <w:left w:val="nil"/>
              <w:bottom w:val="single" w:sz="4" w:space="0" w:color="auto"/>
              <w:right w:val="single" w:sz="4" w:space="0" w:color="auto"/>
            </w:tcBorders>
            <w:shd w:val="clear" w:color="auto" w:fill="auto"/>
            <w:vAlign w:val="center"/>
            <w:hideMark/>
          </w:tcPr>
          <w:p w14:paraId="2D68CB9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625/2016 privind aprobarea Planului de management al sitului Natura 2000 ROSCI0183 Pădurea Vlădila</w:t>
            </w:r>
          </w:p>
        </w:tc>
        <w:tc>
          <w:tcPr>
            <w:tcW w:w="1410" w:type="dxa"/>
            <w:tcBorders>
              <w:top w:val="nil"/>
              <w:left w:val="nil"/>
              <w:bottom w:val="single" w:sz="4" w:space="0" w:color="auto"/>
              <w:right w:val="single" w:sz="4" w:space="0" w:color="auto"/>
            </w:tcBorders>
            <w:shd w:val="clear" w:color="auto" w:fill="auto"/>
            <w:vAlign w:val="center"/>
            <w:hideMark/>
          </w:tcPr>
          <w:p w14:paraId="2856FDC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920</w:t>
            </w:r>
          </w:p>
        </w:tc>
        <w:tc>
          <w:tcPr>
            <w:tcW w:w="1385" w:type="dxa"/>
            <w:tcBorders>
              <w:top w:val="nil"/>
              <w:left w:val="nil"/>
              <w:bottom w:val="single" w:sz="4" w:space="0" w:color="auto"/>
              <w:right w:val="single" w:sz="4" w:space="0" w:color="auto"/>
            </w:tcBorders>
            <w:shd w:val="clear" w:color="auto" w:fill="auto"/>
            <w:vAlign w:val="center"/>
            <w:hideMark/>
          </w:tcPr>
          <w:p w14:paraId="2C519AC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16.11.2016</w:t>
            </w:r>
          </w:p>
        </w:tc>
      </w:tr>
      <w:tr w:rsidR="007549EF" w:rsidRPr="00156CA6" w14:paraId="36B41622"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C2FC9DD"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05FFFD3"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ROSCI0186</w:t>
            </w:r>
          </w:p>
        </w:tc>
        <w:tc>
          <w:tcPr>
            <w:tcW w:w="1550" w:type="dxa"/>
            <w:tcBorders>
              <w:top w:val="nil"/>
              <w:left w:val="nil"/>
              <w:bottom w:val="single" w:sz="4" w:space="0" w:color="auto"/>
              <w:right w:val="single" w:sz="4" w:space="0" w:color="auto"/>
            </w:tcBorders>
            <w:shd w:val="clear" w:color="auto" w:fill="auto"/>
            <w:vAlign w:val="center"/>
            <w:hideMark/>
          </w:tcPr>
          <w:p w14:paraId="6DE601A3"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Pădurile de Stejar Pufos de pe Târnava Mare</w:t>
            </w:r>
          </w:p>
        </w:tc>
        <w:tc>
          <w:tcPr>
            <w:tcW w:w="3289" w:type="dxa"/>
            <w:tcBorders>
              <w:top w:val="nil"/>
              <w:left w:val="nil"/>
              <w:bottom w:val="single" w:sz="4" w:space="0" w:color="auto"/>
              <w:right w:val="single" w:sz="4" w:space="0" w:color="auto"/>
            </w:tcBorders>
            <w:shd w:val="clear" w:color="auto" w:fill="auto"/>
            <w:vAlign w:val="center"/>
            <w:hideMark/>
          </w:tcPr>
          <w:p w14:paraId="2BD9CF1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ROSPA0028 Dealurile Târnavelor și Valea Nirajului, ROSCI0186 Pădurile de Stejar Pufos de pe Târnava Mare, ROSCI0297 Dealurile Târnavei Mici - Bicheș și ROSCI0384 Râul Târnava Mică</w:t>
            </w:r>
          </w:p>
        </w:tc>
        <w:tc>
          <w:tcPr>
            <w:tcW w:w="4429" w:type="dxa"/>
            <w:tcBorders>
              <w:top w:val="nil"/>
              <w:left w:val="nil"/>
              <w:bottom w:val="single" w:sz="4" w:space="0" w:color="auto"/>
              <w:right w:val="single" w:sz="4" w:space="0" w:color="auto"/>
            </w:tcBorders>
            <w:shd w:val="clear" w:color="auto" w:fill="auto"/>
            <w:vAlign w:val="center"/>
            <w:hideMark/>
          </w:tcPr>
          <w:p w14:paraId="5DE9749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1553/2016 privind aprobarea Planului de management și a Regulamentului siturilor Natura 2000 ROSPA0028 Dealurile Târnavelor și Valea Nirajului, ROSCI0186 Pădurile de Stejar Pufos de pe Târnava Mare, ROSCI0297 Dealurile Târnavei Mici - Bicheș și ROSCI0384 Râul Târnava Mică</w:t>
            </w:r>
          </w:p>
        </w:tc>
        <w:tc>
          <w:tcPr>
            <w:tcW w:w="1410" w:type="dxa"/>
            <w:tcBorders>
              <w:top w:val="nil"/>
              <w:left w:val="nil"/>
              <w:bottom w:val="single" w:sz="4" w:space="0" w:color="auto"/>
              <w:right w:val="single" w:sz="4" w:space="0" w:color="auto"/>
            </w:tcBorders>
            <w:shd w:val="clear" w:color="auto" w:fill="auto"/>
            <w:vAlign w:val="center"/>
            <w:hideMark/>
          </w:tcPr>
          <w:p w14:paraId="602AFEF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918</w:t>
            </w:r>
          </w:p>
        </w:tc>
        <w:tc>
          <w:tcPr>
            <w:tcW w:w="1385" w:type="dxa"/>
            <w:tcBorders>
              <w:top w:val="nil"/>
              <w:left w:val="nil"/>
              <w:bottom w:val="single" w:sz="4" w:space="0" w:color="auto"/>
              <w:right w:val="single" w:sz="4" w:space="0" w:color="auto"/>
            </w:tcBorders>
            <w:shd w:val="clear" w:color="auto" w:fill="auto"/>
            <w:vAlign w:val="center"/>
            <w:hideMark/>
          </w:tcPr>
          <w:p w14:paraId="6C849E2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15.11.2016</w:t>
            </w:r>
          </w:p>
        </w:tc>
      </w:tr>
      <w:tr w:rsidR="007549EF" w:rsidRPr="00156CA6" w14:paraId="1BEF4DF4"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5C1F9C8"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D9848E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ROSCI0188</w:t>
            </w:r>
          </w:p>
        </w:tc>
        <w:tc>
          <w:tcPr>
            <w:tcW w:w="1550" w:type="dxa"/>
            <w:tcBorders>
              <w:top w:val="nil"/>
              <w:left w:val="nil"/>
              <w:bottom w:val="single" w:sz="4" w:space="0" w:color="auto"/>
              <w:right w:val="single" w:sz="4" w:space="0" w:color="auto"/>
            </w:tcBorders>
            <w:shd w:val="clear" w:color="auto" w:fill="auto"/>
            <w:vAlign w:val="center"/>
            <w:hideMark/>
          </w:tcPr>
          <w:p w14:paraId="0632425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Parâng</w:t>
            </w:r>
          </w:p>
        </w:tc>
        <w:tc>
          <w:tcPr>
            <w:tcW w:w="3289" w:type="dxa"/>
            <w:tcBorders>
              <w:top w:val="nil"/>
              <w:left w:val="nil"/>
              <w:bottom w:val="single" w:sz="4" w:space="0" w:color="auto"/>
              <w:right w:val="single" w:sz="4" w:space="0" w:color="auto"/>
            </w:tcBorders>
            <w:shd w:val="clear" w:color="auto" w:fill="auto"/>
            <w:vAlign w:val="center"/>
            <w:hideMark/>
          </w:tcPr>
          <w:p w14:paraId="51284E9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ROSCI0188 Parâng și al ariilor protejate de interes național 2.800 Miru Bora, 2.803 Iezerul Latorița, 2.799 Căldarea Gâlcescu, 2.528 Cheile Jiețului și 2.498 Piatra Crinului</w:t>
            </w:r>
          </w:p>
        </w:tc>
        <w:tc>
          <w:tcPr>
            <w:tcW w:w="4429" w:type="dxa"/>
            <w:tcBorders>
              <w:top w:val="nil"/>
              <w:left w:val="nil"/>
              <w:bottom w:val="single" w:sz="4" w:space="0" w:color="auto"/>
              <w:right w:val="single" w:sz="4" w:space="0" w:color="auto"/>
            </w:tcBorders>
            <w:shd w:val="clear" w:color="auto" w:fill="auto"/>
            <w:vAlign w:val="center"/>
            <w:hideMark/>
          </w:tcPr>
          <w:p w14:paraId="125BACC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1218/2016 privind privind aprobarea Planului de management și a Regulamentului sitului Natura 2000 ROSCI0188 Parâng și ale ariilor protejate de interes național 2.800 Miru Bora, 2.803 Iezerul Latorița, 2.799 Căldarea Gâlcescu, 2.528 Cheile Jiețului și 2.498 Piatra Crinului</w:t>
            </w:r>
          </w:p>
        </w:tc>
        <w:tc>
          <w:tcPr>
            <w:tcW w:w="1410" w:type="dxa"/>
            <w:tcBorders>
              <w:top w:val="nil"/>
              <w:left w:val="nil"/>
              <w:bottom w:val="single" w:sz="4" w:space="0" w:color="auto"/>
              <w:right w:val="single" w:sz="4" w:space="0" w:color="auto"/>
            </w:tcBorders>
            <w:shd w:val="clear" w:color="auto" w:fill="auto"/>
            <w:vAlign w:val="center"/>
            <w:hideMark/>
          </w:tcPr>
          <w:p w14:paraId="62012C4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68</w:t>
            </w:r>
          </w:p>
        </w:tc>
        <w:tc>
          <w:tcPr>
            <w:tcW w:w="1385" w:type="dxa"/>
            <w:tcBorders>
              <w:top w:val="nil"/>
              <w:left w:val="nil"/>
              <w:bottom w:val="single" w:sz="4" w:space="0" w:color="auto"/>
              <w:right w:val="single" w:sz="4" w:space="0" w:color="auto"/>
            </w:tcBorders>
            <w:shd w:val="clear" w:color="auto" w:fill="auto"/>
            <w:vAlign w:val="center"/>
            <w:hideMark/>
          </w:tcPr>
          <w:p w14:paraId="620CB10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26.01.2017</w:t>
            </w:r>
          </w:p>
        </w:tc>
      </w:tr>
      <w:tr w:rsidR="007549EF" w:rsidRPr="00156CA6" w14:paraId="7F660BF9"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68E5445"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D43B19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ROSCI0190</w:t>
            </w:r>
          </w:p>
        </w:tc>
        <w:tc>
          <w:tcPr>
            <w:tcW w:w="1550" w:type="dxa"/>
            <w:tcBorders>
              <w:top w:val="nil"/>
              <w:left w:val="nil"/>
              <w:bottom w:val="single" w:sz="4" w:space="0" w:color="auto"/>
              <w:right w:val="single" w:sz="4" w:space="0" w:color="auto"/>
            </w:tcBorders>
            <w:shd w:val="clear" w:color="auto" w:fill="auto"/>
            <w:vAlign w:val="center"/>
            <w:hideMark/>
          </w:tcPr>
          <w:p w14:paraId="09017FA6"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Penteleu</w:t>
            </w:r>
          </w:p>
        </w:tc>
        <w:tc>
          <w:tcPr>
            <w:tcW w:w="3289" w:type="dxa"/>
            <w:tcBorders>
              <w:top w:val="nil"/>
              <w:left w:val="nil"/>
              <w:bottom w:val="single" w:sz="4" w:space="0" w:color="auto"/>
              <w:right w:val="single" w:sz="4" w:space="0" w:color="auto"/>
            </w:tcBorders>
            <w:shd w:val="clear" w:color="auto" w:fill="auto"/>
            <w:vAlign w:val="center"/>
            <w:hideMark/>
          </w:tcPr>
          <w:p w14:paraId="198AABD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ROSCI0190 Penteleu</w:t>
            </w:r>
          </w:p>
        </w:tc>
        <w:tc>
          <w:tcPr>
            <w:tcW w:w="4429" w:type="dxa"/>
            <w:tcBorders>
              <w:top w:val="nil"/>
              <w:left w:val="nil"/>
              <w:bottom w:val="single" w:sz="4" w:space="0" w:color="auto"/>
              <w:right w:val="single" w:sz="4" w:space="0" w:color="auto"/>
            </w:tcBorders>
            <w:shd w:val="clear" w:color="auto" w:fill="auto"/>
            <w:vAlign w:val="center"/>
            <w:hideMark/>
          </w:tcPr>
          <w:p w14:paraId="77EF3B3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215/2016 privind aprobarea Planului de management și a Regulamentului sitului Natura 2000 ROSCI0190 Penteleu</w:t>
            </w:r>
          </w:p>
        </w:tc>
        <w:tc>
          <w:tcPr>
            <w:tcW w:w="1410" w:type="dxa"/>
            <w:tcBorders>
              <w:top w:val="nil"/>
              <w:left w:val="nil"/>
              <w:bottom w:val="single" w:sz="4" w:space="0" w:color="auto"/>
              <w:right w:val="single" w:sz="4" w:space="0" w:color="auto"/>
            </w:tcBorders>
            <w:shd w:val="clear" w:color="auto" w:fill="auto"/>
            <w:vAlign w:val="center"/>
            <w:hideMark/>
          </w:tcPr>
          <w:p w14:paraId="2FBF53D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581</w:t>
            </w:r>
          </w:p>
        </w:tc>
        <w:tc>
          <w:tcPr>
            <w:tcW w:w="1385" w:type="dxa"/>
            <w:tcBorders>
              <w:top w:val="nil"/>
              <w:left w:val="nil"/>
              <w:bottom w:val="single" w:sz="4" w:space="0" w:color="auto"/>
              <w:right w:val="single" w:sz="4" w:space="0" w:color="auto"/>
            </w:tcBorders>
            <w:shd w:val="clear" w:color="auto" w:fill="auto"/>
            <w:vAlign w:val="center"/>
            <w:hideMark/>
          </w:tcPr>
          <w:p w14:paraId="5A014FF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01.08.2016</w:t>
            </w:r>
          </w:p>
        </w:tc>
      </w:tr>
      <w:tr w:rsidR="007549EF" w:rsidRPr="00156CA6" w14:paraId="68670D6C"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8E64DB7"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6401B82"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ROSCI0193</w:t>
            </w:r>
          </w:p>
        </w:tc>
        <w:tc>
          <w:tcPr>
            <w:tcW w:w="1550" w:type="dxa"/>
            <w:tcBorders>
              <w:top w:val="nil"/>
              <w:left w:val="nil"/>
              <w:bottom w:val="single" w:sz="4" w:space="0" w:color="auto"/>
              <w:right w:val="single" w:sz="4" w:space="0" w:color="auto"/>
            </w:tcBorders>
            <w:shd w:val="clear" w:color="auto" w:fill="auto"/>
            <w:vAlign w:val="center"/>
            <w:hideMark/>
          </w:tcPr>
          <w:p w14:paraId="646BFC47"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Peștera Tăușoare</w:t>
            </w:r>
          </w:p>
        </w:tc>
        <w:tc>
          <w:tcPr>
            <w:tcW w:w="3289" w:type="dxa"/>
            <w:tcBorders>
              <w:top w:val="nil"/>
              <w:left w:val="nil"/>
              <w:bottom w:val="single" w:sz="4" w:space="0" w:color="auto"/>
              <w:right w:val="single" w:sz="4" w:space="0" w:color="auto"/>
            </w:tcBorders>
            <w:shd w:val="clear" w:color="auto" w:fill="auto"/>
            <w:vAlign w:val="center"/>
            <w:hideMark/>
          </w:tcPr>
          <w:p w14:paraId="1DBA168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ROSCI0193 Peștera Tăușoare și al ariei naturale protejate de interes național 2.206 Peștera Tăușoare</w:t>
            </w:r>
          </w:p>
        </w:tc>
        <w:tc>
          <w:tcPr>
            <w:tcW w:w="4429" w:type="dxa"/>
            <w:tcBorders>
              <w:top w:val="nil"/>
              <w:left w:val="nil"/>
              <w:bottom w:val="single" w:sz="4" w:space="0" w:color="auto"/>
              <w:right w:val="single" w:sz="4" w:space="0" w:color="auto"/>
            </w:tcBorders>
            <w:shd w:val="clear" w:color="auto" w:fill="auto"/>
            <w:vAlign w:val="center"/>
            <w:hideMark/>
          </w:tcPr>
          <w:p w14:paraId="06FEC74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754/2016 privind aprobarea Planului de management și a Regulamentului sitului de importanță comunitară ROSCI0193 Peștera Tăușoare și ale ariei naturale protejate de interes național 2.206 Peștera Tăușoare</w:t>
            </w:r>
          </w:p>
        </w:tc>
        <w:tc>
          <w:tcPr>
            <w:tcW w:w="1410" w:type="dxa"/>
            <w:tcBorders>
              <w:top w:val="nil"/>
              <w:left w:val="nil"/>
              <w:bottom w:val="single" w:sz="4" w:space="0" w:color="auto"/>
              <w:right w:val="single" w:sz="4" w:space="0" w:color="auto"/>
            </w:tcBorders>
            <w:shd w:val="clear" w:color="auto" w:fill="auto"/>
            <w:vAlign w:val="center"/>
            <w:hideMark/>
          </w:tcPr>
          <w:p w14:paraId="772FDC43"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405</w:t>
            </w:r>
          </w:p>
        </w:tc>
        <w:tc>
          <w:tcPr>
            <w:tcW w:w="1385" w:type="dxa"/>
            <w:tcBorders>
              <w:top w:val="nil"/>
              <w:left w:val="nil"/>
              <w:bottom w:val="single" w:sz="4" w:space="0" w:color="auto"/>
              <w:right w:val="single" w:sz="4" w:space="0" w:color="auto"/>
            </w:tcBorders>
            <w:shd w:val="clear" w:color="auto" w:fill="auto"/>
            <w:vAlign w:val="center"/>
            <w:hideMark/>
          </w:tcPr>
          <w:p w14:paraId="0221DEA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30.05.2016</w:t>
            </w:r>
          </w:p>
        </w:tc>
      </w:tr>
      <w:tr w:rsidR="007549EF" w:rsidRPr="00156CA6" w14:paraId="414DE262"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47ACBE4"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5ECCAA4"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ROSCI0196</w:t>
            </w:r>
          </w:p>
        </w:tc>
        <w:tc>
          <w:tcPr>
            <w:tcW w:w="1550" w:type="dxa"/>
            <w:tcBorders>
              <w:top w:val="nil"/>
              <w:left w:val="nil"/>
              <w:bottom w:val="single" w:sz="4" w:space="0" w:color="auto"/>
              <w:right w:val="single" w:sz="4" w:space="0" w:color="auto"/>
            </w:tcBorders>
            <w:shd w:val="clear" w:color="auto" w:fill="auto"/>
            <w:vAlign w:val="center"/>
            <w:hideMark/>
          </w:tcPr>
          <w:p w14:paraId="68269CC3"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Pietrosul Broștenilor - Cheile Zugrenilor</w:t>
            </w:r>
          </w:p>
        </w:tc>
        <w:tc>
          <w:tcPr>
            <w:tcW w:w="3289" w:type="dxa"/>
            <w:tcBorders>
              <w:top w:val="nil"/>
              <w:left w:val="nil"/>
              <w:bottom w:val="single" w:sz="4" w:space="0" w:color="auto"/>
              <w:right w:val="single" w:sz="4" w:space="0" w:color="auto"/>
            </w:tcBorders>
            <w:shd w:val="clear" w:color="auto" w:fill="auto"/>
            <w:vAlign w:val="center"/>
            <w:hideMark/>
          </w:tcPr>
          <w:p w14:paraId="2C58E4F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ROSCI0196 Pietrosul Broștenilor - Cheile Zugrenilor</w:t>
            </w:r>
          </w:p>
        </w:tc>
        <w:tc>
          <w:tcPr>
            <w:tcW w:w="4429" w:type="dxa"/>
            <w:tcBorders>
              <w:top w:val="nil"/>
              <w:left w:val="nil"/>
              <w:bottom w:val="single" w:sz="4" w:space="0" w:color="auto"/>
              <w:right w:val="single" w:sz="4" w:space="0" w:color="auto"/>
            </w:tcBorders>
            <w:shd w:val="clear" w:color="auto" w:fill="auto"/>
            <w:vAlign w:val="center"/>
            <w:hideMark/>
          </w:tcPr>
          <w:p w14:paraId="6954C8C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1216/2016 privind aprobarea Planului de management și a Regulamentului sitului Natura 2000 ROSCI0196 Pietrosul Broștenilor - Cheile Zugrenilor</w:t>
            </w:r>
          </w:p>
        </w:tc>
        <w:tc>
          <w:tcPr>
            <w:tcW w:w="1410" w:type="dxa"/>
            <w:tcBorders>
              <w:top w:val="nil"/>
              <w:left w:val="nil"/>
              <w:bottom w:val="single" w:sz="4" w:space="0" w:color="auto"/>
              <w:right w:val="single" w:sz="4" w:space="0" w:color="auto"/>
            </w:tcBorders>
            <w:shd w:val="clear" w:color="auto" w:fill="auto"/>
            <w:vAlign w:val="center"/>
            <w:hideMark/>
          </w:tcPr>
          <w:p w14:paraId="74A8179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93</w:t>
            </w:r>
          </w:p>
        </w:tc>
        <w:tc>
          <w:tcPr>
            <w:tcW w:w="1385" w:type="dxa"/>
            <w:tcBorders>
              <w:top w:val="nil"/>
              <w:left w:val="nil"/>
              <w:bottom w:val="single" w:sz="4" w:space="0" w:color="auto"/>
              <w:right w:val="single" w:sz="4" w:space="0" w:color="auto"/>
            </w:tcBorders>
            <w:shd w:val="clear" w:color="auto" w:fill="auto"/>
            <w:vAlign w:val="center"/>
            <w:hideMark/>
          </w:tcPr>
          <w:p w14:paraId="6F9EFC9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01.02.2017</w:t>
            </w:r>
          </w:p>
        </w:tc>
      </w:tr>
      <w:tr w:rsidR="007549EF" w:rsidRPr="00156CA6" w14:paraId="38AC95E5"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3F2B13A"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085DFED"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ROSCI0197</w:t>
            </w:r>
          </w:p>
        </w:tc>
        <w:tc>
          <w:tcPr>
            <w:tcW w:w="1550" w:type="dxa"/>
            <w:tcBorders>
              <w:top w:val="nil"/>
              <w:left w:val="nil"/>
              <w:bottom w:val="single" w:sz="4" w:space="0" w:color="auto"/>
              <w:right w:val="single" w:sz="4" w:space="0" w:color="auto"/>
            </w:tcBorders>
            <w:shd w:val="clear" w:color="auto" w:fill="auto"/>
            <w:vAlign w:val="center"/>
            <w:hideMark/>
          </w:tcPr>
          <w:p w14:paraId="5AEC697A"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Plaja submersă Eforie Nord - Eforie Sud</w:t>
            </w:r>
          </w:p>
        </w:tc>
        <w:tc>
          <w:tcPr>
            <w:tcW w:w="3289" w:type="dxa"/>
            <w:tcBorders>
              <w:top w:val="nil"/>
              <w:left w:val="nil"/>
              <w:bottom w:val="single" w:sz="4" w:space="0" w:color="auto"/>
              <w:right w:val="single" w:sz="4" w:space="0" w:color="auto"/>
            </w:tcBorders>
            <w:shd w:val="clear" w:color="auto" w:fill="auto"/>
            <w:vAlign w:val="center"/>
            <w:hideMark/>
          </w:tcPr>
          <w:p w14:paraId="3A975A3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ROSCI0197 Plaja submersă Eforie Nord - Eforie Sud</w:t>
            </w:r>
          </w:p>
        </w:tc>
        <w:tc>
          <w:tcPr>
            <w:tcW w:w="4429" w:type="dxa"/>
            <w:tcBorders>
              <w:top w:val="nil"/>
              <w:left w:val="nil"/>
              <w:bottom w:val="single" w:sz="4" w:space="0" w:color="auto"/>
              <w:right w:val="single" w:sz="4" w:space="0" w:color="auto"/>
            </w:tcBorders>
            <w:shd w:val="clear" w:color="auto" w:fill="auto"/>
            <w:vAlign w:val="center"/>
            <w:hideMark/>
          </w:tcPr>
          <w:p w14:paraId="5B6BE0B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1432/2016 privind aprobarea Planului de management al sitului Natura 2000 ROSCI0197 Plaja submersă Eforie Nord - Eforie Sud</w:t>
            </w:r>
          </w:p>
        </w:tc>
        <w:tc>
          <w:tcPr>
            <w:tcW w:w="1410" w:type="dxa"/>
            <w:tcBorders>
              <w:top w:val="nil"/>
              <w:left w:val="nil"/>
              <w:bottom w:val="single" w:sz="4" w:space="0" w:color="auto"/>
              <w:right w:val="single" w:sz="4" w:space="0" w:color="auto"/>
            </w:tcBorders>
            <w:shd w:val="clear" w:color="auto" w:fill="auto"/>
            <w:vAlign w:val="center"/>
            <w:hideMark/>
          </w:tcPr>
          <w:p w14:paraId="5498C14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916</w:t>
            </w:r>
          </w:p>
        </w:tc>
        <w:tc>
          <w:tcPr>
            <w:tcW w:w="1385" w:type="dxa"/>
            <w:tcBorders>
              <w:top w:val="nil"/>
              <w:left w:val="nil"/>
              <w:bottom w:val="single" w:sz="4" w:space="0" w:color="auto"/>
              <w:right w:val="single" w:sz="4" w:space="0" w:color="auto"/>
            </w:tcBorders>
            <w:shd w:val="clear" w:color="auto" w:fill="auto"/>
            <w:vAlign w:val="center"/>
            <w:hideMark/>
          </w:tcPr>
          <w:p w14:paraId="033C3AE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15.11.2016</w:t>
            </w:r>
          </w:p>
        </w:tc>
      </w:tr>
      <w:tr w:rsidR="007549EF" w:rsidRPr="00156CA6" w14:paraId="0DE6F21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FFF5433"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14E097D"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ROSCI0198</w:t>
            </w:r>
          </w:p>
        </w:tc>
        <w:tc>
          <w:tcPr>
            <w:tcW w:w="1550" w:type="dxa"/>
            <w:tcBorders>
              <w:top w:val="nil"/>
              <w:left w:val="nil"/>
              <w:bottom w:val="single" w:sz="4" w:space="0" w:color="auto"/>
              <w:right w:val="single" w:sz="4" w:space="0" w:color="auto"/>
            </w:tcBorders>
            <w:shd w:val="clear" w:color="auto" w:fill="auto"/>
            <w:vAlign w:val="center"/>
            <w:hideMark/>
          </w:tcPr>
          <w:p w14:paraId="79CEB588"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Platoul Mehedinți</w:t>
            </w:r>
          </w:p>
        </w:tc>
        <w:tc>
          <w:tcPr>
            <w:tcW w:w="3289" w:type="dxa"/>
            <w:tcBorders>
              <w:top w:val="nil"/>
              <w:left w:val="nil"/>
              <w:bottom w:val="single" w:sz="4" w:space="0" w:color="auto"/>
              <w:right w:val="single" w:sz="4" w:space="0" w:color="auto"/>
            </w:tcBorders>
            <w:shd w:val="clear" w:color="auto" w:fill="auto"/>
            <w:vAlign w:val="center"/>
            <w:hideMark/>
          </w:tcPr>
          <w:p w14:paraId="0A171A4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și Regulamentul Geoparcului Platoul Mehedinți și al ariilor naturale protejate cu care se suprapune</w:t>
            </w:r>
          </w:p>
        </w:tc>
        <w:tc>
          <w:tcPr>
            <w:tcW w:w="4429" w:type="dxa"/>
            <w:tcBorders>
              <w:top w:val="nil"/>
              <w:left w:val="nil"/>
              <w:bottom w:val="single" w:sz="4" w:space="0" w:color="auto"/>
              <w:right w:val="single" w:sz="4" w:space="0" w:color="auto"/>
            </w:tcBorders>
            <w:shd w:val="clear" w:color="auto" w:fill="auto"/>
            <w:vAlign w:val="center"/>
            <w:hideMark/>
          </w:tcPr>
          <w:p w14:paraId="33587AB3"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1198/2016 privind aprobarea Planului de management și a Regulamentului Geoparcului Platoul Mehedinți și al ariilor naturale protejate cu care se suprapune</w:t>
            </w:r>
          </w:p>
        </w:tc>
        <w:tc>
          <w:tcPr>
            <w:tcW w:w="1410" w:type="dxa"/>
            <w:tcBorders>
              <w:top w:val="nil"/>
              <w:left w:val="nil"/>
              <w:bottom w:val="single" w:sz="4" w:space="0" w:color="auto"/>
              <w:right w:val="single" w:sz="4" w:space="0" w:color="auto"/>
            </w:tcBorders>
            <w:shd w:val="clear" w:color="auto" w:fill="auto"/>
            <w:vAlign w:val="center"/>
            <w:hideMark/>
          </w:tcPr>
          <w:p w14:paraId="6467FB7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1018</w:t>
            </w:r>
          </w:p>
        </w:tc>
        <w:tc>
          <w:tcPr>
            <w:tcW w:w="1385" w:type="dxa"/>
            <w:tcBorders>
              <w:top w:val="nil"/>
              <w:left w:val="nil"/>
              <w:bottom w:val="single" w:sz="4" w:space="0" w:color="auto"/>
              <w:right w:val="single" w:sz="4" w:space="0" w:color="auto"/>
            </w:tcBorders>
            <w:shd w:val="clear" w:color="auto" w:fill="auto"/>
            <w:vAlign w:val="center"/>
            <w:hideMark/>
          </w:tcPr>
          <w:p w14:paraId="0428022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19.12.2016</w:t>
            </w:r>
          </w:p>
        </w:tc>
      </w:tr>
      <w:tr w:rsidR="007549EF" w:rsidRPr="00156CA6" w14:paraId="74CD6E6D"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FE28CCF"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140D855"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ROSCI0199</w:t>
            </w:r>
          </w:p>
        </w:tc>
        <w:tc>
          <w:tcPr>
            <w:tcW w:w="1550" w:type="dxa"/>
            <w:tcBorders>
              <w:top w:val="nil"/>
              <w:left w:val="nil"/>
              <w:bottom w:val="single" w:sz="4" w:space="0" w:color="auto"/>
              <w:right w:val="single" w:sz="4" w:space="0" w:color="auto"/>
            </w:tcBorders>
            <w:shd w:val="clear" w:color="auto" w:fill="auto"/>
            <w:vAlign w:val="center"/>
            <w:hideMark/>
          </w:tcPr>
          <w:p w14:paraId="0FB82DE4"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Platoul Meledic</w:t>
            </w:r>
          </w:p>
        </w:tc>
        <w:tc>
          <w:tcPr>
            <w:tcW w:w="3289" w:type="dxa"/>
            <w:tcBorders>
              <w:top w:val="nil"/>
              <w:left w:val="nil"/>
              <w:bottom w:val="single" w:sz="4" w:space="0" w:color="auto"/>
              <w:right w:val="single" w:sz="4" w:space="0" w:color="auto"/>
            </w:tcBorders>
            <w:shd w:val="clear" w:color="auto" w:fill="auto"/>
            <w:vAlign w:val="center"/>
            <w:hideMark/>
          </w:tcPr>
          <w:p w14:paraId="27C544B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ROSCI0199 Platoul Meledic și ale ariei naturale protejate Platoul Meledic, cod 2.267</w:t>
            </w:r>
          </w:p>
        </w:tc>
        <w:tc>
          <w:tcPr>
            <w:tcW w:w="4429" w:type="dxa"/>
            <w:tcBorders>
              <w:top w:val="nil"/>
              <w:left w:val="nil"/>
              <w:bottom w:val="single" w:sz="4" w:space="0" w:color="auto"/>
              <w:right w:val="single" w:sz="4" w:space="0" w:color="auto"/>
            </w:tcBorders>
            <w:shd w:val="clear" w:color="auto" w:fill="auto"/>
            <w:vAlign w:val="center"/>
            <w:hideMark/>
          </w:tcPr>
          <w:p w14:paraId="55EA05D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208/2016 privind aprobarea Planului de management și a Regulamentului sitului Natura 2000 ROSCI0199 Platoul Meledic și ale ariei naturale protejate Platoul Meledic, cod 2.267</w:t>
            </w:r>
          </w:p>
        </w:tc>
        <w:tc>
          <w:tcPr>
            <w:tcW w:w="1410" w:type="dxa"/>
            <w:tcBorders>
              <w:top w:val="nil"/>
              <w:left w:val="nil"/>
              <w:bottom w:val="single" w:sz="4" w:space="0" w:color="auto"/>
              <w:right w:val="single" w:sz="4" w:space="0" w:color="auto"/>
            </w:tcBorders>
            <w:shd w:val="clear" w:color="auto" w:fill="auto"/>
            <w:vAlign w:val="center"/>
            <w:hideMark/>
          </w:tcPr>
          <w:p w14:paraId="0DEF998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483</w:t>
            </w:r>
          </w:p>
        </w:tc>
        <w:tc>
          <w:tcPr>
            <w:tcW w:w="1385" w:type="dxa"/>
            <w:tcBorders>
              <w:top w:val="nil"/>
              <w:left w:val="nil"/>
              <w:bottom w:val="single" w:sz="4" w:space="0" w:color="auto"/>
              <w:right w:val="single" w:sz="4" w:space="0" w:color="auto"/>
            </w:tcBorders>
            <w:shd w:val="clear" w:color="auto" w:fill="auto"/>
            <w:vAlign w:val="center"/>
            <w:hideMark/>
          </w:tcPr>
          <w:p w14:paraId="3BE2546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29.06.2016</w:t>
            </w:r>
          </w:p>
        </w:tc>
      </w:tr>
      <w:tr w:rsidR="007549EF" w:rsidRPr="00156CA6" w14:paraId="162A017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8123879"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E0D2A96"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ROSCI0200</w:t>
            </w:r>
          </w:p>
        </w:tc>
        <w:tc>
          <w:tcPr>
            <w:tcW w:w="1550" w:type="dxa"/>
            <w:tcBorders>
              <w:top w:val="nil"/>
              <w:left w:val="nil"/>
              <w:bottom w:val="single" w:sz="4" w:space="0" w:color="auto"/>
              <w:right w:val="single" w:sz="4" w:space="0" w:color="auto"/>
            </w:tcBorders>
            <w:shd w:val="clear" w:color="auto" w:fill="auto"/>
            <w:vAlign w:val="center"/>
            <w:hideMark/>
          </w:tcPr>
          <w:p w14:paraId="1A2791EA"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Platoul Vașcău</w:t>
            </w:r>
          </w:p>
        </w:tc>
        <w:tc>
          <w:tcPr>
            <w:tcW w:w="3289" w:type="dxa"/>
            <w:tcBorders>
              <w:top w:val="nil"/>
              <w:left w:val="nil"/>
              <w:bottom w:val="single" w:sz="4" w:space="0" w:color="auto"/>
              <w:right w:val="single" w:sz="4" w:space="0" w:color="auto"/>
            </w:tcBorders>
            <w:shd w:val="clear" w:color="auto" w:fill="auto"/>
            <w:vAlign w:val="center"/>
            <w:hideMark/>
          </w:tcPr>
          <w:p w14:paraId="7B15742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ROSCI0200 Platoul Vașcău</w:t>
            </w:r>
          </w:p>
        </w:tc>
        <w:tc>
          <w:tcPr>
            <w:tcW w:w="4429" w:type="dxa"/>
            <w:tcBorders>
              <w:top w:val="nil"/>
              <w:left w:val="nil"/>
              <w:bottom w:val="single" w:sz="4" w:space="0" w:color="auto"/>
              <w:right w:val="single" w:sz="4" w:space="0" w:color="auto"/>
            </w:tcBorders>
            <w:shd w:val="clear" w:color="auto" w:fill="auto"/>
            <w:vAlign w:val="center"/>
            <w:hideMark/>
          </w:tcPr>
          <w:p w14:paraId="0116EF1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1044/2016 privind aprobarea Planului de management al sitului de importanță comunitară ROSCI0200 Platoul Vașcău</w:t>
            </w:r>
          </w:p>
        </w:tc>
        <w:tc>
          <w:tcPr>
            <w:tcW w:w="1410" w:type="dxa"/>
            <w:tcBorders>
              <w:top w:val="nil"/>
              <w:left w:val="nil"/>
              <w:bottom w:val="single" w:sz="4" w:space="0" w:color="auto"/>
              <w:right w:val="single" w:sz="4" w:space="0" w:color="auto"/>
            </w:tcBorders>
            <w:shd w:val="clear" w:color="auto" w:fill="auto"/>
            <w:vAlign w:val="center"/>
            <w:hideMark/>
          </w:tcPr>
          <w:p w14:paraId="67DE177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616</w:t>
            </w:r>
          </w:p>
        </w:tc>
        <w:tc>
          <w:tcPr>
            <w:tcW w:w="1385" w:type="dxa"/>
            <w:tcBorders>
              <w:top w:val="nil"/>
              <w:left w:val="nil"/>
              <w:bottom w:val="single" w:sz="4" w:space="0" w:color="auto"/>
              <w:right w:val="single" w:sz="4" w:space="0" w:color="auto"/>
            </w:tcBorders>
            <w:shd w:val="clear" w:color="auto" w:fill="auto"/>
            <w:vAlign w:val="center"/>
            <w:hideMark/>
          </w:tcPr>
          <w:p w14:paraId="4E365A1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11.08.2016</w:t>
            </w:r>
          </w:p>
        </w:tc>
      </w:tr>
      <w:tr w:rsidR="007549EF" w:rsidRPr="00156CA6" w14:paraId="12F124CD"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486EA0D"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6CDDAED"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ROSCI0202</w:t>
            </w:r>
          </w:p>
        </w:tc>
        <w:tc>
          <w:tcPr>
            <w:tcW w:w="1550" w:type="dxa"/>
            <w:tcBorders>
              <w:top w:val="nil"/>
              <w:left w:val="nil"/>
              <w:bottom w:val="single" w:sz="4" w:space="0" w:color="auto"/>
              <w:right w:val="single" w:sz="4" w:space="0" w:color="auto"/>
            </w:tcBorders>
            <w:shd w:val="clear" w:color="auto" w:fill="auto"/>
            <w:vAlign w:val="center"/>
            <w:hideMark/>
          </w:tcPr>
          <w:p w14:paraId="425486A5"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Silvostepa Olteniei</w:t>
            </w:r>
          </w:p>
        </w:tc>
        <w:tc>
          <w:tcPr>
            <w:tcW w:w="3289" w:type="dxa"/>
            <w:tcBorders>
              <w:top w:val="nil"/>
              <w:left w:val="nil"/>
              <w:bottom w:val="single" w:sz="4" w:space="0" w:color="auto"/>
              <w:right w:val="single" w:sz="4" w:space="0" w:color="auto"/>
            </w:tcBorders>
            <w:shd w:val="clear" w:color="auto" w:fill="auto"/>
            <w:vAlign w:val="center"/>
            <w:hideMark/>
          </w:tcPr>
          <w:p w14:paraId="3FBE4BE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ROSCI0202 Silvostepa Olteniei</w:t>
            </w:r>
          </w:p>
        </w:tc>
        <w:tc>
          <w:tcPr>
            <w:tcW w:w="4429" w:type="dxa"/>
            <w:tcBorders>
              <w:top w:val="nil"/>
              <w:left w:val="nil"/>
              <w:bottom w:val="single" w:sz="4" w:space="0" w:color="auto"/>
              <w:right w:val="single" w:sz="4" w:space="0" w:color="auto"/>
            </w:tcBorders>
            <w:shd w:val="clear" w:color="auto" w:fill="auto"/>
            <w:vAlign w:val="center"/>
            <w:hideMark/>
          </w:tcPr>
          <w:p w14:paraId="027275E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1239/2016 privind aprobarea Planului de management al sitului Natura 2000 ROSCI0202 Silvostepa Olteniei</w:t>
            </w:r>
          </w:p>
        </w:tc>
        <w:tc>
          <w:tcPr>
            <w:tcW w:w="1410" w:type="dxa"/>
            <w:tcBorders>
              <w:top w:val="nil"/>
              <w:left w:val="nil"/>
              <w:bottom w:val="single" w:sz="4" w:space="0" w:color="auto"/>
              <w:right w:val="single" w:sz="4" w:space="0" w:color="auto"/>
            </w:tcBorders>
            <w:shd w:val="clear" w:color="auto" w:fill="auto"/>
            <w:vAlign w:val="center"/>
            <w:hideMark/>
          </w:tcPr>
          <w:p w14:paraId="7C20B22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915</w:t>
            </w:r>
          </w:p>
        </w:tc>
        <w:tc>
          <w:tcPr>
            <w:tcW w:w="1385" w:type="dxa"/>
            <w:tcBorders>
              <w:top w:val="nil"/>
              <w:left w:val="nil"/>
              <w:bottom w:val="single" w:sz="4" w:space="0" w:color="auto"/>
              <w:right w:val="single" w:sz="4" w:space="0" w:color="auto"/>
            </w:tcBorders>
            <w:shd w:val="clear" w:color="auto" w:fill="auto"/>
            <w:vAlign w:val="center"/>
            <w:hideMark/>
          </w:tcPr>
          <w:p w14:paraId="0D5F0FE3"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14.11.2016</w:t>
            </w:r>
          </w:p>
        </w:tc>
      </w:tr>
      <w:tr w:rsidR="007549EF" w:rsidRPr="00156CA6" w14:paraId="22F98292"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81D7BD4"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E244610"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ROSCI0203</w:t>
            </w:r>
          </w:p>
        </w:tc>
        <w:tc>
          <w:tcPr>
            <w:tcW w:w="1550" w:type="dxa"/>
            <w:tcBorders>
              <w:top w:val="nil"/>
              <w:left w:val="nil"/>
              <w:bottom w:val="single" w:sz="4" w:space="0" w:color="auto"/>
              <w:right w:val="single" w:sz="4" w:space="0" w:color="auto"/>
            </w:tcBorders>
            <w:shd w:val="clear" w:color="auto" w:fill="auto"/>
            <w:vAlign w:val="center"/>
            <w:hideMark/>
          </w:tcPr>
          <w:p w14:paraId="40A0A9AE"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Poiana cu narcise de la Negrași</w:t>
            </w:r>
          </w:p>
        </w:tc>
        <w:tc>
          <w:tcPr>
            <w:tcW w:w="3289" w:type="dxa"/>
            <w:tcBorders>
              <w:top w:val="nil"/>
              <w:left w:val="nil"/>
              <w:bottom w:val="single" w:sz="4" w:space="0" w:color="auto"/>
              <w:right w:val="single" w:sz="4" w:space="0" w:color="auto"/>
            </w:tcBorders>
            <w:shd w:val="clear" w:color="auto" w:fill="auto"/>
            <w:vAlign w:val="center"/>
            <w:hideMark/>
          </w:tcPr>
          <w:p w14:paraId="6E9A583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ROSCI0203 Poiana cu Narcise de la Negrași</w:t>
            </w:r>
          </w:p>
        </w:tc>
        <w:tc>
          <w:tcPr>
            <w:tcW w:w="4429" w:type="dxa"/>
            <w:tcBorders>
              <w:top w:val="nil"/>
              <w:left w:val="nil"/>
              <w:bottom w:val="single" w:sz="4" w:space="0" w:color="auto"/>
              <w:right w:val="single" w:sz="4" w:space="0" w:color="auto"/>
            </w:tcBorders>
            <w:shd w:val="clear" w:color="auto" w:fill="auto"/>
            <w:vAlign w:val="center"/>
            <w:hideMark/>
          </w:tcPr>
          <w:p w14:paraId="323643C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1313/2014 privind aprobarea Planului de management al sitului Natura 2000 ROSCI0203 Poiana cu Narcise de la Negrași</w:t>
            </w:r>
          </w:p>
        </w:tc>
        <w:tc>
          <w:tcPr>
            <w:tcW w:w="1410" w:type="dxa"/>
            <w:tcBorders>
              <w:top w:val="nil"/>
              <w:left w:val="nil"/>
              <w:bottom w:val="single" w:sz="4" w:space="0" w:color="auto"/>
              <w:right w:val="single" w:sz="4" w:space="0" w:color="auto"/>
            </w:tcBorders>
            <w:shd w:val="clear" w:color="auto" w:fill="auto"/>
            <w:vAlign w:val="center"/>
            <w:hideMark/>
          </w:tcPr>
          <w:p w14:paraId="66D37D1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825</w:t>
            </w:r>
          </w:p>
        </w:tc>
        <w:tc>
          <w:tcPr>
            <w:tcW w:w="1385" w:type="dxa"/>
            <w:tcBorders>
              <w:top w:val="nil"/>
              <w:left w:val="nil"/>
              <w:bottom w:val="single" w:sz="4" w:space="0" w:color="auto"/>
              <w:right w:val="single" w:sz="4" w:space="0" w:color="auto"/>
            </w:tcBorders>
            <w:shd w:val="clear" w:color="auto" w:fill="auto"/>
            <w:vAlign w:val="center"/>
            <w:hideMark/>
          </w:tcPr>
          <w:p w14:paraId="5A73AE7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12.11.2014</w:t>
            </w:r>
          </w:p>
        </w:tc>
      </w:tr>
      <w:tr w:rsidR="007549EF" w:rsidRPr="00156CA6" w14:paraId="49E2DFC8"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912E55E"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4F6282E"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ROSCI0205</w:t>
            </w:r>
          </w:p>
        </w:tc>
        <w:tc>
          <w:tcPr>
            <w:tcW w:w="1550" w:type="dxa"/>
            <w:tcBorders>
              <w:top w:val="nil"/>
              <w:left w:val="nil"/>
              <w:bottom w:val="single" w:sz="4" w:space="0" w:color="auto"/>
              <w:right w:val="single" w:sz="4" w:space="0" w:color="auto"/>
            </w:tcBorders>
            <w:shd w:val="clear" w:color="auto" w:fill="auto"/>
            <w:vAlign w:val="center"/>
            <w:hideMark/>
          </w:tcPr>
          <w:p w14:paraId="32704F2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Poienile cu narcise de la Dumbrava Vadului</w:t>
            </w:r>
          </w:p>
        </w:tc>
        <w:tc>
          <w:tcPr>
            <w:tcW w:w="3289" w:type="dxa"/>
            <w:tcBorders>
              <w:top w:val="nil"/>
              <w:left w:val="nil"/>
              <w:bottom w:val="single" w:sz="4" w:space="0" w:color="auto"/>
              <w:right w:val="single" w:sz="4" w:space="0" w:color="auto"/>
            </w:tcBorders>
            <w:shd w:val="clear" w:color="auto" w:fill="auto"/>
            <w:vAlign w:val="center"/>
            <w:hideMark/>
          </w:tcPr>
          <w:p w14:paraId="1999F20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ROSCI0205 Poienile cu narcise de la Dumbrava Vadului și Rezervației naturale Poienile cu narcise din Dumbrava Vadului</w:t>
            </w:r>
          </w:p>
        </w:tc>
        <w:tc>
          <w:tcPr>
            <w:tcW w:w="4429" w:type="dxa"/>
            <w:tcBorders>
              <w:top w:val="nil"/>
              <w:left w:val="nil"/>
              <w:bottom w:val="single" w:sz="4" w:space="0" w:color="auto"/>
              <w:right w:val="single" w:sz="4" w:space="0" w:color="auto"/>
            </w:tcBorders>
            <w:shd w:val="clear" w:color="auto" w:fill="auto"/>
            <w:vAlign w:val="center"/>
            <w:hideMark/>
          </w:tcPr>
          <w:p w14:paraId="41E69C0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874/2016 privind aprobarea Planului de management și a Regulamentului sitului Natura 2000 ROSCI0205 Poienile cu narcise de la Dumbrava Vadului și Rezervației naturale Poienile cu narcise din Dumbrava Vadului</w:t>
            </w:r>
          </w:p>
        </w:tc>
        <w:tc>
          <w:tcPr>
            <w:tcW w:w="1410" w:type="dxa"/>
            <w:tcBorders>
              <w:top w:val="nil"/>
              <w:left w:val="nil"/>
              <w:bottom w:val="single" w:sz="4" w:space="0" w:color="auto"/>
              <w:right w:val="single" w:sz="4" w:space="0" w:color="auto"/>
            </w:tcBorders>
            <w:shd w:val="clear" w:color="auto" w:fill="auto"/>
            <w:vAlign w:val="center"/>
            <w:hideMark/>
          </w:tcPr>
          <w:p w14:paraId="46FBCBA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462</w:t>
            </w:r>
          </w:p>
        </w:tc>
        <w:tc>
          <w:tcPr>
            <w:tcW w:w="1385" w:type="dxa"/>
            <w:tcBorders>
              <w:top w:val="nil"/>
              <w:left w:val="nil"/>
              <w:bottom w:val="single" w:sz="4" w:space="0" w:color="auto"/>
              <w:right w:val="single" w:sz="4" w:space="0" w:color="auto"/>
            </w:tcBorders>
            <w:shd w:val="clear" w:color="auto" w:fill="auto"/>
            <w:vAlign w:val="center"/>
            <w:hideMark/>
          </w:tcPr>
          <w:p w14:paraId="44C1623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22.06.2016</w:t>
            </w:r>
          </w:p>
        </w:tc>
      </w:tr>
      <w:tr w:rsidR="007549EF" w:rsidRPr="00156CA6" w14:paraId="0B0308D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FAFCDC8"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6762821"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ROSCI0206</w:t>
            </w:r>
          </w:p>
        </w:tc>
        <w:tc>
          <w:tcPr>
            <w:tcW w:w="1550" w:type="dxa"/>
            <w:tcBorders>
              <w:top w:val="nil"/>
              <w:left w:val="nil"/>
              <w:bottom w:val="single" w:sz="4" w:space="0" w:color="auto"/>
              <w:right w:val="single" w:sz="4" w:space="0" w:color="auto"/>
            </w:tcBorders>
            <w:shd w:val="clear" w:color="auto" w:fill="auto"/>
            <w:vAlign w:val="center"/>
            <w:hideMark/>
          </w:tcPr>
          <w:p w14:paraId="6DEE55D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Porțile de Fier</w:t>
            </w:r>
          </w:p>
        </w:tc>
        <w:tc>
          <w:tcPr>
            <w:tcW w:w="3289" w:type="dxa"/>
            <w:tcBorders>
              <w:top w:val="nil"/>
              <w:left w:val="nil"/>
              <w:bottom w:val="single" w:sz="4" w:space="0" w:color="auto"/>
              <w:right w:val="single" w:sz="4" w:space="0" w:color="auto"/>
            </w:tcBorders>
            <w:shd w:val="clear" w:color="auto" w:fill="auto"/>
            <w:vAlign w:val="center"/>
            <w:hideMark/>
          </w:tcPr>
          <w:p w14:paraId="6B605A3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Porțile de Fier</w:t>
            </w:r>
          </w:p>
        </w:tc>
        <w:tc>
          <w:tcPr>
            <w:tcW w:w="4429" w:type="dxa"/>
            <w:tcBorders>
              <w:top w:val="nil"/>
              <w:left w:val="nil"/>
              <w:bottom w:val="single" w:sz="4" w:space="0" w:color="auto"/>
              <w:right w:val="single" w:sz="4" w:space="0" w:color="auto"/>
            </w:tcBorders>
            <w:shd w:val="clear" w:color="auto" w:fill="auto"/>
            <w:vAlign w:val="center"/>
            <w:hideMark/>
          </w:tcPr>
          <w:p w14:paraId="6A710D73"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Hotărârea Guvernului nr. 1048/2013 pentru aprobarea Planului de management și a Regulamentului Parcului Natural Porțile de Fier</w:t>
            </w:r>
          </w:p>
        </w:tc>
        <w:tc>
          <w:tcPr>
            <w:tcW w:w="1410" w:type="dxa"/>
            <w:tcBorders>
              <w:top w:val="nil"/>
              <w:left w:val="nil"/>
              <w:bottom w:val="single" w:sz="4" w:space="0" w:color="auto"/>
              <w:right w:val="single" w:sz="4" w:space="0" w:color="auto"/>
            </w:tcBorders>
            <w:shd w:val="clear" w:color="auto" w:fill="auto"/>
            <w:vAlign w:val="center"/>
            <w:hideMark/>
          </w:tcPr>
          <w:p w14:paraId="0E1DD42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119</w:t>
            </w:r>
          </w:p>
        </w:tc>
        <w:tc>
          <w:tcPr>
            <w:tcW w:w="1385" w:type="dxa"/>
            <w:tcBorders>
              <w:top w:val="nil"/>
              <w:left w:val="nil"/>
              <w:bottom w:val="single" w:sz="4" w:space="0" w:color="auto"/>
              <w:right w:val="single" w:sz="4" w:space="0" w:color="auto"/>
            </w:tcBorders>
            <w:shd w:val="clear" w:color="auto" w:fill="auto"/>
            <w:vAlign w:val="center"/>
            <w:hideMark/>
          </w:tcPr>
          <w:p w14:paraId="29610B8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18.02.2014</w:t>
            </w:r>
          </w:p>
        </w:tc>
      </w:tr>
      <w:tr w:rsidR="007549EF" w:rsidRPr="00156CA6" w14:paraId="5B28EC6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E76E3B2"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209D100"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ROSCI0209</w:t>
            </w:r>
          </w:p>
        </w:tc>
        <w:tc>
          <w:tcPr>
            <w:tcW w:w="1550" w:type="dxa"/>
            <w:tcBorders>
              <w:top w:val="nil"/>
              <w:left w:val="nil"/>
              <w:bottom w:val="single" w:sz="4" w:space="0" w:color="auto"/>
              <w:right w:val="single" w:sz="4" w:space="0" w:color="auto"/>
            </w:tcBorders>
            <w:shd w:val="clear" w:color="auto" w:fill="auto"/>
            <w:vAlign w:val="center"/>
            <w:hideMark/>
          </w:tcPr>
          <w:p w14:paraId="4DA39C5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Racâș - Hida</w:t>
            </w:r>
          </w:p>
        </w:tc>
        <w:tc>
          <w:tcPr>
            <w:tcW w:w="3289" w:type="dxa"/>
            <w:tcBorders>
              <w:top w:val="nil"/>
              <w:left w:val="nil"/>
              <w:bottom w:val="single" w:sz="4" w:space="0" w:color="auto"/>
              <w:right w:val="single" w:sz="4" w:space="0" w:color="auto"/>
            </w:tcBorders>
            <w:shd w:val="clear" w:color="auto" w:fill="auto"/>
            <w:vAlign w:val="center"/>
            <w:hideMark/>
          </w:tcPr>
          <w:p w14:paraId="18B2211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ROSCI0209 Racâș - Hida și al ariei naturale protejate de interes național 2.684. Poiana cu narcise de la Racâș - Hida</w:t>
            </w:r>
          </w:p>
        </w:tc>
        <w:tc>
          <w:tcPr>
            <w:tcW w:w="4429" w:type="dxa"/>
            <w:tcBorders>
              <w:top w:val="nil"/>
              <w:left w:val="nil"/>
              <w:bottom w:val="single" w:sz="4" w:space="0" w:color="auto"/>
              <w:right w:val="single" w:sz="4" w:space="0" w:color="auto"/>
            </w:tcBorders>
            <w:shd w:val="clear" w:color="auto" w:fill="auto"/>
            <w:vAlign w:val="center"/>
            <w:hideMark/>
          </w:tcPr>
          <w:p w14:paraId="04ACF5A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1972/2015 privind aprobarea Planului de management al sitului de importanță comunitară ROSCI0209 Racâș - Hida și al ariei naturale protejate de interes național 2.684. Poiana cu narcise de la Racâș - Hida</w:t>
            </w:r>
          </w:p>
        </w:tc>
        <w:tc>
          <w:tcPr>
            <w:tcW w:w="1410" w:type="dxa"/>
            <w:tcBorders>
              <w:top w:val="nil"/>
              <w:left w:val="nil"/>
              <w:bottom w:val="single" w:sz="4" w:space="0" w:color="auto"/>
              <w:right w:val="single" w:sz="4" w:space="0" w:color="auto"/>
            </w:tcBorders>
            <w:shd w:val="clear" w:color="auto" w:fill="auto"/>
            <w:vAlign w:val="center"/>
            <w:hideMark/>
          </w:tcPr>
          <w:p w14:paraId="7A59EB2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146</w:t>
            </w:r>
          </w:p>
        </w:tc>
        <w:tc>
          <w:tcPr>
            <w:tcW w:w="1385" w:type="dxa"/>
            <w:tcBorders>
              <w:top w:val="nil"/>
              <w:left w:val="nil"/>
              <w:bottom w:val="single" w:sz="4" w:space="0" w:color="auto"/>
              <w:right w:val="single" w:sz="4" w:space="0" w:color="auto"/>
            </w:tcBorders>
            <w:shd w:val="clear" w:color="auto" w:fill="auto"/>
            <w:vAlign w:val="center"/>
            <w:hideMark/>
          </w:tcPr>
          <w:p w14:paraId="669E1F7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25.02.2016</w:t>
            </w:r>
          </w:p>
        </w:tc>
      </w:tr>
      <w:tr w:rsidR="007549EF" w:rsidRPr="00156CA6" w14:paraId="074B6F83"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C02B1D1"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E6C7CD0"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ROSCI0212</w:t>
            </w:r>
          </w:p>
        </w:tc>
        <w:tc>
          <w:tcPr>
            <w:tcW w:w="1550" w:type="dxa"/>
            <w:tcBorders>
              <w:top w:val="nil"/>
              <w:left w:val="nil"/>
              <w:bottom w:val="single" w:sz="4" w:space="0" w:color="auto"/>
              <w:right w:val="single" w:sz="4" w:space="0" w:color="auto"/>
            </w:tcBorders>
            <w:shd w:val="clear" w:color="auto" w:fill="auto"/>
            <w:vAlign w:val="center"/>
            <w:hideMark/>
          </w:tcPr>
          <w:p w14:paraId="42FD01E4"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Rarău - Giumalău</w:t>
            </w:r>
          </w:p>
        </w:tc>
        <w:tc>
          <w:tcPr>
            <w:tcW w:w="3289" w:type="dxa"/>
            <w:tcBorders>
              <w:top w:val="nil"/>
              <w:left w:val="nil"/>
              <w:bottom w:val="single" w:sz="4" w:space="0" w:color="auto"/>
              <w:right w:val="single" w:sz="4" w:space="0" w:color="auto"/>
            </w:tcBorders>
            <w:shd w:val="clear" w:color="auto" w:fill="auto"/>
            <w:vAlign w:val="center"/>
            <w:hideMark/>
          </w:tcPr>
          <w:p w14:paraId="7F3E68D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ROSCI0212 Rarău - Giumalău, ROSPA0083 Munții Rarău - Giumalău și ale rezervațiilor incluse</w:t>
            </w:r>
          </w:p>
        </w:tc>
        <w:tc>
          <w:tcPr>
            <w:tcW w:w="4429" w:type="dxa"/>
            <w:tcBorders>
              <w:top w:val="nil"/>
              <w:left w:val="nil"/>
              <w:bottom w:val="single" w:sz="4" w:space="0" w:color="auto"/>
              <w:right w:val="single" w:sz="4" w:space="0" w:color="auto"/>
            </w:tcBorders>
            <w:shd w:val="clear" w:color="auto" w:fill="auto"/>
            <w:vAlign w:val="center"/>
            <w:hideMark/>
          </w:tcPr>
          <w:p w14:paraId="1849A26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965/2016 privind aprobarea Planului de management și a Regulamentului siturilor ROSCI0212 Rarău - Giumalău, ROSPA0083 Munții Rarău - Giumalău și ale rezervațiilor incluse</w:t>
            </w:r>
          </w:p>
        </w:tc>
        <w:tc>
          <w:tcPr>
            <w:tcW w:w="1410" w:type="dxa"/>
            <w:tcBorders>
              <w:top w:val="nil"/>
              <w:left w:val="nil"/>
              <w:bottom w:val="single" w:sz="4" w:space="0" w:color="auto"/>
              <w:right w:val="single" w:sz="4" w:space="0" w:color="auto"/>
            </w:tcBorders>
            <w:shd w:val="clear" w:color="auto" w:fill="auto"/>
            <w:vAlign w:val="center"/>
            <w:hideMark/>
          </w:tcPr>
          <w:p w14:paraId="5BE730C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956</w:t>
            </w:r>
          </w:p>
        </w:tc>
        <w:tc>
          <w:tcPr>
            <w:tcW w:w="1385" w:type="dxa"/>
            <w:tcBorders>
              <w:top w:val="nil"/>
              <w:left w:val="nil"/>
              <w:bottom w:val="single" w:sz="4" w:space="0" w:color="auto"/>
              <w:right w:val="single" w:sz="4" w:space="0" w:color="auto"/>
            </w:tcBorders>
            <w:shd w:val="clear" w:color="auto" w:fill="auto"/>
            <w:vAlign w:val="center"/>
            <w:hideMark/>
          </w:tcPr>
          <w:p w14:paraId="4F478F2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28.11.2016</w:t>
            </w:r>
          </w:p>
        </w:tc>
      </w:tr>
      <w:tr w:rsidR="007549EF" w:rsidRPr="00156CA6" w14:paraId="52C3B983"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401ABBC"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F263F82"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ROSCI0214</w:t>
            </w:r>
          </w:p>
        </w:tc>
        <w:tc>
          <w:tcPr>
            <w:tcW w:w="1550" w:type="dxa"/>
            <w:tcBorders>
              <w:top w:val="nil"/>
              <w:left w:val="nil"/>
              <w:bottom w:val="single" w:sz="4" w:space="0" w:color="auto"/>
              <w:right w:val="single" w:sz="4" w:space="0" w:color="auto"/>
            </w:tcBorders>
            <w:shd w:val="clear" w:color="auto" w:fill="auto"/>
            <w:vAlign w:val="center"/>
            <w:hideMark/>
          </w:tcPr>
          <w:p w14:paraId="795F53F0"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Râul Tur</w:t>
            </w:r>
          </w:p>
        </w:tc>
        <w:tc>
          <w:tcPr>
            <w:tcW w:w="3289" w:type="dxa"/>
            <w:tcBorders>
              <w:top w:val="nil"/>
              <w:left w:val="nil"/>
              <w:bottom w:val="single" w:sz="4" w:space="0" w:color="auto"/>
              <w:right w:val="single" w:sz="4" w:space="0" w:color="auto"/>
            </w:tcBorders>
            <w:shd w:val="clear" w:color="auto" w:fill="auto"/>
            <w:vAlign w:val="center"/>
            <w:hideMark/>
          </w:tcPr>
          <w:p w14:paraId="592405D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ROSCI0214 Râul Tur, ariei de protecție specială avifaunistică ROSPA0068 Lunca Inferioară a Turului, ariei naturale protejate de interes național VII.10 Râul Tur și rezervației naturale de interes județean Noroieni</w:t>
            </w:r>
          </w:p>
        </w:tc>
        <w:tc>
          <w:tcPr>
            <w:tcW w:w="4429" w:type="dxa"/>
            <w:tcBorders>
              <w:top w:val="nil"/>
              <w:left w:val="nil"/>
              <w:bottom w:val="single" w:sz="4" w:space="0" w:color="auto"/>
              <w:right w:val="single" w:sz="4" w:space="0" w:color="auto"/>
            </w:tcBorders>
            <w:shd w:val="clear" w:color="auto" w:fill="auto"/>
            <w:vAlign w:val="center"/>
            <w:hideMark/>
          </w:tcPr>
          <w:p w14:paraId="55FFDE7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1177/2016 privind aprobarea Planului de management și a Regulamentului  sitului de importanță comunitară ROSCI0214 Râul Tur, ariei de protecție specială avifaunistică ROSPA0068 Lunca Inferioară a Turului, ariei naturale protejate de interes național VII.10 Râul Tur și rezervației naturale de interes județean Noroieni</w:t>
            </w:r>
          </w:p>
        </w:tc>
        <w:tc>
          <w:tcPr>
            <w:tcW w:w="1410" w:type="dxa"/>
            <w:tcBorders>
              <w:top w:val="nil"/>
              <w:left w:val="nil"/>
              <w:bottom w:val="single" w:sz="4" w:space="0" w:color="auto"/>
              <w:right w:val="single" w:sz="4" w:space="0" w:color="auto"/>
            </w:tcBorders>
            <w:shd w:val="clear" w:color="auto" w:fill="auto"/>
            <w:vAlign w:val="center"/>
            <w:hideMark/>
          </w:tcPr>
          <w:p w14:paraId="5407711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630</w:t>
            </w:r>
          </w:p>
        </w:tc>
        <w:tc>
          <w:tcPr>
            <w:tcW w:w="1385" w:type="dxa"/>
            <w:tcBorders>
              <w:top w:val="nil"/>
              <w:left w:val="nil"/>
              <w:bottom w:val="single" w:sz="4" w:space="0" w:color="auto"/>
              <w:right w:val="single" w:sz="4" w:space="0" w:color="auto"/>
            </w:tcBorders>
            <w:shd w:val="clear" w:color="auto" w:fill="auto"/>
            <w:vAlign w:val="center"/>
            <w:hideMark/>
          </w:tcPr>
          <w:p w14:paraId="3C8B9AF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17.08.2016</w:t>
            </w:r>
          </w:p>
        </w:tc>
      </w:tr>
      <w:tr w:rsidR="007549EF" w:rsidRPr="00156CA6" w14:paraId="380F5381"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9B0A5A4"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8CF5041"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ROSCI0215</w:t>
            </w:r>
          </w:p>
        </w:tc>
        <w:tc>
          <w:tcPr>
            <w:tcW w:w="1550" w:type="dxa"/>
            <w:tcBorders>
              <w:top w:val="nil"/>
              <w:left w:val="nil"/>
              <w:bottom w:val="single" w:sz="4" w:space="0" w:color="auto"/>
              <w:right w:val="single" w:sz="4" w:space="0" w:color="auto"/>
            </w:tcBorders>
            <w:shd w:val="clear" w:color="auto" w:fill="auto"/>
            <w:vAlign w:val="center"/>
            <w:hideMark/>
          </w:tcPr>
          <w:p w14:paraId="5446B8FC"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Recifii Jurasici Cheia</w:t>
            </w:r>
          </w:p>
        </w:tc>
        <w:tc>
          <w:tcPr>
            <w:tcW w:w="3289" w:type="dxa"/>
            <w:tcBorders>
              <w:top w:val="nil"/>
              <w:left w:val="nil"/>
              <w:bottom w:val="single" w:sz="4" w:space="0" w:color="auto"/>
              <w:right w:val="single" w:sz="4" w:space="0" w:color="auto"/>
            </w:tcBorders>
            <w:shd w:val="clear" w:color="auto" w:fill="auto"/>
            <w:vAlign w:val="center"/>
            <w:hideMark/>
          </w:tcPr>
          <w:p w14:paraId="3833808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ROSPA0019 Cheile Dobrogei, ROSCI0215 Recifii Jurasici Cheia, 2.362 Rezervația naturală Recifii Jurasici Cheia, 2.356 Rezervația naturală Peștera La Adam, 2.357 Rezervația naturală Peștera Gura Dobrogei, B.2 Rezervația naturală Gura Dobrogei</w:t>
            </w:r>
          </w:p>
        </w:tc>
        <w:tc>
          <w:tcPr>
            <w:tcW w:w="4429" w:type="dxa"/>
            <w:tcBorders>
              <w:top w:val="nil"/>
              <w:left w:val="nil"/>
              <w:bottom w:val="single" w:sz="4" w:space="0" w:color="auto"/>
              <w:right w:val="single" w:sz="4" w:space="0" w:color="auto"/>
            </w:tcBorders>
            <w:shd w:val="clear" w:color="auto" w:fill="auto"/>
            <w:vAlign w:val="center"/>
            <w:hideMark/>
          </w:tcPr>
          <w:p w14:paraId="2AD7755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1185/2016 privind aprobarea Planului de management și a Regulamentului ariilor naturale protejate ROSPA0019 Cheile Dobrogei, ROSCI0215 Recifii Jurasici Cheia, 2.362 Rezervația naturală Recifii Jurasici Cheia, 2.356 Rezervația naturală Peștera La Adam, 2.357 Rezervația naturală Peștera Gura Dobrogei, B.2 Rezervația naturală Gura Dobrogei</w:t>
            </w:r>
          </w:p>
        </w:tc>
        <w:tc>
          <w:tcPr>
            <w:tcW w:w="1410" w:type="dxa"/>
            <w:tcBorders>
              <w:top w:val="nil"/>
              <w:left w:val="nil"/>
              <w:bottom w:val="single" w:sz="4" w:space="0" w:color="auto"/>
              <w:right w:val="single" w:sz="4" w:space="0" w:color="auto"/>
            </w:tcBorders>
            <w:shd w:val="clear" w:color="auto" w:fill="auto"/>
            <w:vAlign w:val="center"/>
            <w:hideMark/>
          </w:tcPr>
          <w:p w14:paraId="26BE705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1001</w:t>
            </w:r>
          </w:p>
        </w:tc>
        <w:tc>
          <w:tcPr>
            <w:tcW w:w="1385" w:type="dxa"/>
            <w:tcBorders>
              <w:top w:val="nil"/>
              <w:left w:val="nil"/>
              <w:bottom w:val="single" w:sz="4" w:space="0" w:color="auto"/>
              <w:right w:val="single" w:sz="4" w:space="0" w:color="auto"/>
            </w:tcBorders>
            <w:shd w:val="clear" w:color="auto" w:fill="auto"/>
            <w:vAlign w:val="center"/>
            <w:hideMark/>
          </w:tcPr>
          <w:p w14:paraId="72E78CB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13.12.2016</w:t>
            </w:r>
          </w:p>
        </w:tc>
      </w:tr>
      <w:tr w:rsidR="007549EF" w:rsidRPr="00156CA6" w14:paraId="1D0A8012"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F0346B8"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BBCC5ED"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ROSCI0216</w:t>
            </w:r>
          </w:p>
        </w:tc>
        <w:tc>
          <w:tcPr>
            <w:tcW w:w="1550" w:type="dxa"/>
            <w:tcBorders>
              <w:top w:val="nil"/>
              <w:left w:val="nil"/>
              <w:bottom w:val="single" w:sz="4" w:space="0" w:color="auto"/>
              <w:right w:val="single" w:sz="4" w:space="0" w:color="auto"/>
            </w:tcBorders>
            <w:shd w:val="clear" w:color="auto" w:fill="auto"/>
            <w:vAlign w:val="center"/>
            <w:hideMark/>
          </w:tcPr>
          <w:p w14:paraId="14020113"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Reghiu Scruntar</w:t>
            </w:r>
          </w:p>
        </w:tc>
        <w:tc>
          <w:tcPr>
            <w:tcW w:w="3289" w:type="dxa"/>
            <w:tcBorders>
              <w:top w:val="nil"/>
              <w:left w:val="nil"/>
              <w:bottom w:val="single" w:sz="4" w:space="0" w:color="auto"/>
              <w:right w:val="single" w:sz="4" w:space="0" w:color="auto"/>
            </w:tcBorders>
            <w:shd w:val="clear" w:color="auto" w:fill="auto"/>
            <w:vAlign w:val="center"/>
            <w:hideMark/>
          </w:tcPr>
          <w:p w14:paraId="2BEFDFA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ROSCI0216 Reghiu Scruntar și al Rezervației naturale Pădurea Reghiu - Scruntaru - cod 2.820</w:t>
            </w:r>
          </w:p>
        </w:tc>
        <w:tc>
          <w:tcPr>
            <w:tcW w:w="4429" w:type="dxa"/>
            <w:tcBorders>
              <w:top w:val="nil"/>
              <w:left w:val="nil"/>
              <w:bottom w:val="single" w:sz="4" w:space="0" w:color="auto"/>
              <w:right w:val="single" w:sz="4" w:space="0" w:color="auto"/>
            </w:tcBorders>
            <w:shd w:val="clear" w:color="auto" w:fill="auto"/>
            <w:vAlign w:val="center"/>
            <w:hideMark/>
          </w:tcPr>
          <w:p w14:paraId="2C6350B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1076/2016 privind aprobarea Planului de management și a Regulamentului sitului Natura 2000 ROSCI0216 Reghiu Scruntar și al Rezervației naturale Pădurea Reghiu-Scruntaru - cod 2.820</w:t>
            </w:r>
          </w:p>
        </w:tc>
        <w:tc>
          <w:tcPr>
            <w:tcW w:w="1410" w:type="dxa"/>
            <w:tcBorders>
              <w:top w:val="nil"/>
              <w:left w:val="nil"/>
              <w:bottom w:val="single" w:sz="4" w:space="0" w:color="auto"/>
              <w:right w:val="single" w:sz="4" w:space="0" w:color="auto"/>
            </w:tcBorders>
            <w:shd w:val="clear" w:color="auto" w:fill="auto"/>
            <w:vAlign w:val="center"/>
            <w:hideMark/>
          </w:tcPr>
          <w:p w14:paraId="791CA13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710</w:t>
            </w:r>
          </w:p>
        </w:tc>
        <w:tc>
          <w:tcPr>
            <w:tcW w:w="1385" w:type="dxa"/>
            <w:tcBorders>
              <w:top w:val="nil"/>
              <w:left w:val="nil"/>
              <w:bottom w:val="single" w:sz="4" w:space="0" w:color="auto"/>
              <w:right w:val="single" w:sz="4" w:space="0" w:color="auto"/>
            </w:tcBorders>
            <w:shd w:val="clear" w:color="auto" w:fill="auto"/>
            <w:vAlign w:val="center"/>
            <w:hideMark/>
          </w:tcPr>
          <w:p w14:paraId="5A62D82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14.09.2016</w:t>
            </w:r>
          </w:p>
        </w:tc>
      </w:tr>
      <w:tr w:rsidR="007549EF" w:rsidRPr="00156CA6" w14:paraId="1F300236"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6E005B6"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B47E26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ROSCI0218</w:t>
            </w:r>
          </w:p>
        </w:tc>
        <w:tc>
          <w:tcPr>
            <w:tcW w:w="1550" w:type="dxa"/>
            <w:tcBorders>
              <w:top w:val="nil"/>
              <w:left w:val="nil"/>
              <w:bottom w:val="single" w:sz="4" w:space="0" w:color="auto"/>
              <w:right w:val="single" w:sz="4" w:space="0" w:color="auto"/>
            </w:tcBorders>
            <w:shd w:val="clear" w:color="auto" w:fill="auto"/>
            <w:vAlign w:val="center"/>
            <w:hideMark/>
          </w:tcPr>
          <w:p w14:paraId="1FC611C4"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Dealul Mocrei - Rovina - Ineu</w:t>
            </w:r>
          </w:p>
        </w:tc>
        <w:tc>
          <w:tcPr>
            <w:tcW w:w="3289" w:type="dxa"/>
            <w:tcBorders>
              <w:top w:val="nil"/>
              <w:left w:val="nil"/>
              <w:bottom w:val="single" w:sz="4" w:space="0" w:color="auto"/>
              <w:right w:val="single" w:sz="4" w:space="0" w:color="auto"/>
            </w:tcBorders>
            <w:shd w:val="clear" w:color="auto" w:fill="auto"/>
            <w:vAlign w:val="center"/>
            <w:hideMark/>
          </w:tcPr>
          <w:p w14:paraId="0CA45F7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 sitului Natura 2000 ROSPA0014 Câmpia Cermeiului și al ariilor naturale protejate conexe</w:t>
            </w:r>
          </w:p>
        </w:tc>
        <w:tc>
          <w:tcPr>
            <w:tcW w:w="4429" w:type="dxa"/>
            <w:tcBorders>
              <w:top w:val="nil"/>
              <w:left w:val="nil"/>
              <w:bottom w:val="single" w:sz="4" w:space="0" w:color="auto"/>
              <w:right w:val="single" w:sz="4" w:space="0" w:color="auto"/>
            </w:tcBorders>
            <w:shd w:val="clear" w:color="auto" w:fill="auto"/>
            <w:vAlign w:val="center"/>
            <w:hideMark/>
          </w:tcPr>
          <w:p w14:paraId="18EE910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Ordinul ministrului mediului, apelor și pădurilor nr. 1180/2016 privind aprobarea planului de management al sitului Natura 2000 ROSPA0014 Câmpia Cermeiului și al ariilor naturale protejate conexe </w:t>
            </w:r>
          </w:p>
        </w:tc>
        <w:tc>
          <w:tcPr>
            <w:tcW w:w="1410" w:type="dxa"/>
            <w:tcBorders>
              <w:top w:val="nil"/>
              <w:left w:val="nil"/>
              <w:bottom w:val="single" w:sz="4" w:space="0" w:color="auto"/>
              <w:right w:val="single" w:sz="4" w:space="0" w:color="auto"/>
            </w:tcBorders>
            <w:shd w:val="clear" w:color="auto" w:fill="auto"/>
            <w:vAlign w:val="center"/>
            <w:hideMark/>
          </w:tcPr>
          <w:p w14:paraId="133F6423"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850</w:t>
            </w:r>
          </w:p>
        </w:tc>
        <w:tc>
          <w:tcPr>
            <w:tcW w:w="1385" w:type="dxa"/>
            <w:tcBorders>
              <w:top w:val="nil"/>
              <w:left w:val="nil"/>
              <w:bottom w:val="single" w:sz="4" w:space="0" w:color="auto"/>
              <w:right w:val="single" w:sz="4" w:space="0" w:color="auto"/>
            </w:tcBorders>
            <w:shd w:val="clear" w:color="auto" w:fill="auto"/>
            <w:vAlign w:val="center"/>
            <w:hideMark/>
          </w:tcPr>
          <w:p w14:paraId="01F13FF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26.10.2016</w:t>
            </w:r>
          </w:p>
        </w:tc>
      </w:tr>
      <w:tr w:rsidR="00413204" w:rsidRPr="00156CA6" w14:paraId="74B88DDF"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FD1816D"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commentRangeStart w:id="0"/>
          </w:p>
        </w:tc>
        <w:tc>
          <w:tcPr>
            <w:tcW w:w="1629" w:type="dxa"/>
            <w:tcBorders>
              <w:top w:val="nil"/>
              <w:left w:val="single" w:sz="4" w:space="0" w:color="auto"/>
              <w:bottom w:val="single" w:sz="4" w:space="0" w:color="auto"/>
              <w:right w:val="single" w:sz="4" w:space="0" w:color="auto"/>
            </w:tcBorders>
            <w:shd w:val="clear" w:color="auto" w:fill="auto"/>
            <w:vAlign w:val="center"/>
          </w:tcPr>
          <w:p w14:paraId="735EF8B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Pr>
                <w:rFonts w:ascii="Times New Roman" w:hAnsi="Times New Roman" w:cs="Times New Roman"/>
                <w:color w:val="auto"/>
                <w:sz w:val="18"/>
                <w:szCs w:val="18"/>
                <w:lang w:val="ro-RO" w:eastAsia="ro-RO"/>
              </w:rPr>
              <w:t>ROSCI0219</w:t>
            </w:r>
          </w:p>
        </w:tc>
        <w:tc>
          <w:tcPr>
            <w:tcW w:w="1550" w:type="dxa"/>
            <w:tcBorders>
              <w:top w:val="nil"/>
              <w:left w:val="nil"/>
              <w:bottom w:val="single" w:sz="4" w:space="0" w:color="auto"/>
              <w:right w:val="single" w:sz="4" w:space="0" w:color="auto"/>
            </w:tcBorders>
            <w:shd w:val="clear" w:color="auto" w:fill="auto"/>
            <w:vAlign w:val="center"/>
          </w:tcPr>
          <w:p w14:paraId="1D78F86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Pr>
                <w:rFonts w:ascii="Times New Roman" w:hAnsi="Times New Roman" w:cs="Times New Roman"/>
                <w:color w:val="auto"/>
                <w:sz w:val="18"/>
                <w:szCs w:val="18"/>
                <w:lang w:val="ro-RO" w:eastAsia="ro-RO"/>
              </w:rPr>
              <w:t>Rusca Montană</w:t>
            </w:r>
          </w:p>
        </w:tc>
        <w:tc>
          <w:tcPr>
            <w:tcW w:w="3289" w:type="dxa"/>
            <w:tcBorders>
              <w:top w:val="nil"/>
              <w:left w:val="nil"/>
              <w:bottom w:val="single" w:sz="4" w:space="0" w:color="auto"/>
              <w:right w:val="single" w:sz="4" w:space="0" w:color="auto"/>
            </w:tcBorders>
            <w:shd w:val="clear" w:color="auto" w:fill="auto"/>
            <w:vAlign w:val="center"/>
          </w:tcPr>
          <w:p w14:paraId="44DD37A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Planul de management și Regulamentul sitului  Natura 2000 Rusca Montană</w:t>
            </w:r>
          </w:p>
        </w:tc>
        <w:tc>
          <w:tcPr>
            <w:tcW w:w="4429" w:type="dxa"/>
            <w:tcBorders>
              <w:top w:val="nil"/>
              <w:left w:val="nil"/>
              <w:bottom w:val="single" w:sz="4" w:space="0" w:color="auto"/>
              <w:right w:val="single" w:sz="4" w:space="0" w:color="auto"/>
            </w:tcBorders>
            <w:shd w:val="clear" w:color="auto" w:fill="auto"/>
            <w:vAlign w:val="center"/>
          </w:tcPr>
          <w:p w14:paraId="75AC745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w:t>
            </w:r>
            <w:r>
              <w:rPr>
                <w:rFonts w:ascii="Times New Roman" w:hAnsi="Times New Roman" w:cs="Times New Roman"/>
                <w:sz w:val="18"/>
                <w:szCs w:val="18"/>
                <w:lang w:val="ro-RO" w:eastAsia="ro-RO"/>
              </w:rPr>
              <w:t xml:space="preserve"> 1209/2016 privind aprobarea Planului de management și a Regulamentului sitului  Natura 2000 Rusca Montană</w:t>
            </w:r>
          </w:p>
        </w:tc>
        <w:tc>
          <w:tcPr>
            <w:tcW w:w="1410" w:type="dxa"/>
            <w:tcBorders>
              <w:top w:val="nil"/>
              <w:left w:val="nil"/>
              <w:bottom w:val="single" w:sz="4" w:space="0" w:color="auto"/>
              <w:right w:val="single" w:sz="4" w:space="0" w:color="auto"/>
            </w:tcBorders>
            <w:shd w:val="clear" w:color="auto" w:fill="auto"/>
            <w:vAlign w:val="center"/>
          </w:tcPr>
          <w:p w14:paraId="73F7ADF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981</w:t>
            </w:r>
          </w:p>
        </w:tc>
        <w:tc>
          <w:tcPr>
            <w:tcW w:w="1385" w:type="dxa"/>
            <w:tcBorders>
              <w:top w:val="nil"/>
              <w:left w:val="nil"/>
              <w:bottom w:val="single" w:sz="4" w:space="0" w:color="auto"/>
              <w:right w:val="single" w:sz="4" w:space="0" w:color="auto"/>
            </w:tcBorders>
            <w:shd w:val="clear" w:color="auto" w:fill="auto"/>
            <w:vAlign w:val="center"/>
          </w:tcPr>
          <w:p w14:paraId="7FDA4C9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07.12.2016</w:t>
            </w:r>
            <w:commentRangeEnd w:id="0"/>
            <w:r w:rsidR="00265C52">
              <w:rPr>
                <w:rStyle w:val="CommentReference"/>
              </w:rPr>
              <w:commentReference w:id="0"/>
            </w:r>
          </w:p>
        </w:tc>
      </w:tr>
      <w:tr w:rsidR="00413204" w:rsidRPr="00156CA6" w14:paraId="4F8C608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727A88F"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77A5C39"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ROSCI0221</w:t>
            </w:r>
          </w:p>
        </w:tc>
        <w:tc>
          <w:tcPr>
            <w:tcW w:w="1550" w:type="dxa"/>
            <w:tcBorders>
              <w:top w:val="nil"/>
              <w:left w:val="nil"/>
              <w:bottom w:val="single" w:sz="4" w:space="0" w:color="auto"/>
              <w:right w:val="single" w:sz="4" w:space="0" w:color="auto"/>
            </w:tcBorders>
            <w:shd w:val="clear" w:color="auto" w:fill="auto"/>
            <w:vAlign w:val="center"/>
            <w:hideMark/>
          </w:tcPr>
          <w:p w14:paraId="2C30F497"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Sărăturile din Valea Ilenei</w:t>
            </w:r>
          </w:p>
        </w:tc>
        <w:tc>
          <w:tcPr>
            <w:tcW w:w="3289" w:type="dxa"/>
            <w:tcBorders>
              <w:top w:val="nil"/>
              <w:left w:val="nil"/>
              <w:bottom w:val="single" w:sz="4" w:space="0" w:color="auto"/>
              <w:right w:val="single" w:sz="4" w:space="0" w:color="auto"/>
            </w:tcBorders>
            <w:shd w:val="clear" w:color="auto" w:fill="auto"/>
            <w:vAlign w:val="center"/>
            <w:hideMark/>
          </w:tcPr>
          <w:p w14:paraId="6D23FE5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ROSCI0221 Sărăturile din Valea Ilenei</w:t>
            </w:r>
          </w:p>
        </w:tc>
        <w:tc>
          <w:tcPr>
            <w:tcW w:w="4429" w:type="dxa"/>
            <w:tcBorders>
              <w:top w:val="nil"/>
              <w:left w:val="nil"/>
              <w:bottom w:val="single" w:sz="4" w:space="0" w:color="auto"/>
              <w:right w:val="single" w:sz="4" w:space="0" w:color="auto"/>
            </w:tcBorders>
            <w:shd w:val="clear" w:color="auto" w:fill="auto"/>
            <w:vAlign w:val="center"/>
            <w:hideMark/>
          </w:tcPr>
          <w:p w14:paraId="18E09C3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343/2016 privind aprobarea Planului de management al sitului ROSCI0221 Sărăturile din Valea Ilenei</w:t>
            </w:r>
          </w:p>
        </w:tc>
        <w:tc>
          <w:tcPr>
            <w:tcW w:w="1410" w:type="dxa"/>
            <w:tcBorders>
              <w:top w:val="nil"/>
              <w:left w:val="nil"/>
              <w:bottom w:val="single" w:sz="4" w:space="0" w:color="auto"/>
              <w:right w:val="single" w:sz="4" w:space="0" w:color="auto"/>
            </w:tcBorders>
            <w:shd w:val="clear" w:color="auto" w:fill="auto"/>
            <w:vAlign w:val="center"/>
            <w:hideMark/>
          </w:tcPr>
          <w:p w14:paraId="7BD5600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226</w:t>
            </w:r>
          </w:p>
        </w:tc>
        <w:tc>
          <w:tcPr>
            <w:tcW w:w="1385" w:type="dxa"/>
            <w:tcBorders>
              <w:top w:val="nil"/>
              <w:left w:val="nil"/>
              <w:bottom w:val="single" w:sz="4" w:space="0" w:color="auto"/>
              <w:right w:val="single" w:sz="4" w:space="0" w:color="auto"/>
            </w:tcBorders>
            <w:shd w:val="clear" w:color="auto" w:fill="auto"/>
            <w:vAlign w:val="center"/>
            <w:hideMark/>
          </w:tcPr>
          <w:p w14:paraId="43D14D3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28.03.2016</w:t>
            </w:r>
          </w:p>
        </w:tc>
      </w:tr>
      <w:tr w:rsidR="00413204" w:rsidRPr="00156CA6" w14:paraId="2C6FA163"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760905B"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E8EE76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ROSCI0223</w:t>
            </w:r>
          </w:p>
        </w:tc>
        <w:tc>
          <w:tcPr>
            <w:tcW w:w="1550" w:type="dxa"/>
            <w:tcBorders>
              <w:top w:val="nil"/>
              <w:left w:val="nil"/>
              <w:bottom w:val="single" w:sz="4" w:space="0" w:color="auto"/>
              <w:right w:val="single" w:sz="4" w:space="0" w:color="auto"/>
            </w:tcBorders>
            <w:shd w:val="clear" w:color="auto" w:fill="auto"/>
            <w:vAlign w:val="center"/>
            <w:hideMark/>
          </w:tcPr>
          <w:p w14:paraId="3B50F772"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Sărăturile Ocna Veche</w:t>
            </w:r>
          </w:p>
        </w:tc>
        <w:tc>
          <w:tcPr>
            <w:tcW w:w="3289" w:type="dxa"/>
            <w:tcBorders>
              <w:top w:val="nil"/>
              <w:left w:val="nil"/>
              <w:bottom w:val="single" w:sz="4" w:space="0" w:color="auto"/>
              <w:right w:val="single" w:sz="4" w:space="0" w:color="auto"/>
            </w:tcBorders>
            <w:shd w:val="clear" w:color="auto" w:fill="auto"/>
            <w:vAlign w:val="center"/>
            <w:hideMark/>
          </w:tcPr>
          <w:p w14:paraId="2C31A8C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ROSCI0223 Sărăturile Ocna Veche</w:t>
            </w:r>
          </w:p>
        </w:tc>
        <w:tc>
          <w:tcPr>
            <w:tcW w:w="4429" w:type="dxa"/>
            <w:tcBorders>
              <w:top w:val="nil"/>
              <w:left w:val="nil"/>
              <w:bottom w:val="single" w:sz="4" w:space="0" w:color="auto"/>
              <w:right w:val="single" w:sz="4" w:space="0" w:color="auto"/>
            </w:tcBorders>
            <w:shd w:val="clear" w:color="auto" w:fill="auto"/>
            <w:vAlign w:val="center"/>
            <w:hideMark/>
          </w:tcPr>
          <w:p w14:paraId="0823D3E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1072/2016 privind aprobarea Planului de management și a Regulamentului sitului de importanță comunitară ROSCI0223 Sărăturile Ocna Veche</w:t>
            </w:r>
          </w:p>
        </w:tc>
        <w:tc>
          <w:tcPr>
            <w:tcW w:w="1410" w:type="dxa"/>
            <w:tcBorders>
              <w:top w:val="nil"/>
              <w:left w:val="nil"/>
              <w:bottom w:val="single" w:sz="4" w:space="0" w:color="auto"/>
              <w:right w:val="single" w:sz="4" w:space="0" w:color="auto"/>
            </w:tcBorders>
            <w:shd w:val="clear" w:color="auto" w:fill="auto"/>
            <w:vAlign w:val="center"/>
            <w:hideMark/>
          </w:tcPr>
          <w:p w14:paraId="6183F11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605</w:t>
            </w:r>
          </w:p>
        </w:tc>
        <w:tc>
          <w:tcPr>
            <w:tcW w:w="1385" w:type="dxa"/>
            <w:tcBorders>
              <w:top w:val="nil"/>
              <w:left w:val="nil"/>
              <w:bottom w:val="single" w:sz="4" w:space="0" w:color="auto"/>
              <w:right w:val="single" w:sz="4" w:space="0" w:color="auto"/>
            </w:tcBorders>
            <w:shd w:val="clear" w:color="auto" w:fill="auto"/>
            <w:vAlign w:val="center"/>
            <w:hideMark/>
          </w:tcPr>
          <w:p w14:paraId="1DC512D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09.08.2016</w:t>
            </w:r>
          </w:p>
        </w:tc>
      </w:tr>
      <w:tr w:rsidR="00413204" w:rsidRPr="00156CA6" w14:paraId="2F6B5BA0"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18F150D"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927758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ROSCI0224</w:t>
            </w:r>
          </w:p>
        </w:tc>
        <w:tc>
          <w:tcPr>
            <w:tcW w:w="1550" w:type="dxa"/>
            <w:tcBorders>
              <w:top w:val="nil"/>
              <w:left w:val="nil"/>
              <w:bottom w:val="single" w:sz="4" w:space="0" w:color="auto"/>
              <w:right w:val="single" w:sz="4" w:space="0" w:color="auto"/>
            </w:tcBorders>
            <w:shd w:val="clear" w:color="auto" w:fill="auto"/>
            <w:vAlign w:val="center"/>
            <w:hideMark/>
          </w:tcPr>
          <w:p w14:paraId="79D3B146"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Scroviștea</w:t>
            </w:r>
          </w:p>
        </w:tc>
        <w:tc>
          <w:tcPr>
            <w:tcW w:w="3289" w:type="dxa"/>
            <w:tcBorders>
              <w:top w:val="nil"/>
              <w:left w:val="nil"/>
              <w:bottom w:val="single" w:sz="4" w:space="0" w:color="auto"/>
              <w:right w:val="single" w:sz="4" w:space="0" w:color="auto"/>
            </w:tcBorders>
            <w:shd w:val="clear" w:color="auto" w:fill="auto"/>
            <w:vAlign w:val="center"/>
            <w:hideMark/>
          </w:tcPr>
          <w:p w14:paraId="4944BB5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ROSCI0224 Scroviștea și ROSPA0140 Scroviștea</w:t>
            </w:r>
          </w:p>
        </w:tc>
        <w:tc>
          <w:tcPr>
            <w:tcW w:w="4429" w:type="dxa"/>
            <w:tcBorders>
              <w:top w:val="nil"/>
              <w:left w:val="nil"/>
              <w:bottom w:val="single" w:sz="4" w:space="0" w:color="auto"/>
              <w:right w:val="single" w:sz="4" w:space="0" w:color="auto"/>
            </w:tcBorders>
            <w:shd w:val="clear" w:color="auto" w:fill="auto"/>
            <w:vAlign w:val="center"/>
            <w:hideMark/>
          </w:tcPr>
          <w:p w14:paraId="6CD414F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787/2016 privind aprobarea Planului de management și a Regulamentului siturilor Natura 2000 ROSCI0224 Scroviștea și ROSPA0140 Scroviștea</w:t>
            </w:r>
          </w:p>
        </w:tc>
        <w:tc>
          <w:tcPr>
            <w:tcW w:w="1410" w:type="dxa"/>
            <w:tcBorders>
              <w:top w:val="nil"/>
              <w:left w:val="nil"/>
              <w:bottom w:val="single" w:sz="4" w:space="0" w:color="auto"/>
              <w:right w:val="single" w:sz="4" w:space="0" w:color="auto"/>
            </w:tcBorders>
            <w:shd w:val="clear" w:color="auto" w:fill="auto"/>
            <w:vAlign w:val="center"/>
            <w:hideMark/>
          </w:tcPr>
          <w:p w14:paraId="1F35BE3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412</w:t>
            </w:r>
          </w:p>
        </w:tc>
        <w:tc>
          <w:tcPr>
            <w:tcW w:w="1385" w:type="dxa"/>
            <w:tcBorders>
              <w:top w:val="nil"/>
              <w:left w:val="nil"/>
              <w:bottom w:val="single" w:sz="4" w:space="0" w:color="auto"/>
              <w:right w:val="single" w:sz="4" w:space="0" w:color="auto"/>
            </w:tcBorders>
            <w:shd w:val="clear" w:color="auto" w:fill="auto"/>
            <w:vAlign w:val="center"/>
            <w:hideMark/>
          </w:tcPr>
          <w:p w14:paraId="6BD0417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01.06.2016</w:t>
            </w:r>
          </w:p>
        </w:tc>
      </w:tr>
      <w:tr w:rsidR="00413204" w:rsidRPr="00156CA6" w14:paraId="733A985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4A6DF5E"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0D3F59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ROSCI0225</w:t>
            </w:r>
          </w:p>
        </w:tc>
        <w:tc>
          <w:tcPr>
            <w:tcW w:w="1550" w:type="dxa"/>
            <w:tcBorders>
              <w:top w:val="nil"/>
              <w:left w:val="nil"/>
              <w:bottom w:val="single" w:sz="4" w:space="0" w:color="auto"/>
              <w:right w:val="single" w:sz="4" w:space="0" w:color="auto"/>
            </w:tcBorders>
            <w:shd w:val="clear" w:color="auto" w:fill="auto"/>
            <w:vAlign w:val="center"/>
            <w:hideMark/>
          </w:tcPr>
          <w:p w14:paraId="6E82410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Seaca - Optășani</w:t>
            </w:r>
          </w:p>
        </w:tc>
        <w:tc>
          <w:tcPr>
            <w:tcW w:w="3289" w:type="dxa"/>
            <w:tcBorders>
              <w:top w:val="nil"/>
              <w:left w:val="nil"/>
              <w:bottom w:val="single" w:sz="4" w:space="0" w:color="auto"/>
              <w:right w:val="single" w:sz="4" w:space="0" w:color="auto"/>
            </w:tcBorders>
            <w:shd w:val="clear" w:color="auto" w:fill="auto"/>
            <w:vAlign w:val="center"/>
            <w:hideMark/>
          </w:tcPr>
          <w:p w14:paraId="160698B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ROSCI0225 Seaca - Optășani</w:t>
            </w:r>
          </w:p>
        </w:tc>
        <w:tc>
          <w:tcPr>
            <w:tcW w:w="4429" w:type="dxa"/>
            <w:tcBorders>
              <w:top w:val="nil"/>
              <w:left w:val="nil"/>
              <w:bottom w:val="single" w:sz="4" w:space="0" w:color="auto"/>
              <w:right w:val="single" w:sz="4" w:space="0" w:color="auto"/>
            </w:tcBorders>
            <w:shd w:val="clear" w:color="auto" w:fill="auto"/>
            <w:vAlign w:val="center"/>
            <w:hideMark/>
          </w:tcPr>
          <w:p w14:paraId="161C99A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656/2016 privind aprobarea Planului de management al sitului Natura 2000 ROSCI0225 Seaca - Optășani</w:t>
            </w:r>
          </w:p>
        </w:tc>
        <w:tc>
          <w:tcPr>
            <w:tcW w:w="1410" w:type="dxa"/>
            <w:tcBorders>
              <w:top w:val="nil"/>
              <w:left w:val="nil"/>
              <w:bottom w:val="single" w:sz="4" w:space="0" w:color="auto"/>
              <w:right w:val="single" w:sz="4" w:space="0" w:color="auto"/>
            </w:tcBorders>
            <w:shd w:val="clear" w:color="auto" w:fill="auto"/>
            <w:vAlign w:val="center"/>
            <w:hideMark/>
          </w:tcPr>
          <w:p w14:paraId="623EEC2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940</w:t>
            </w:r>
          </w:p>
        </w:tc>
        <w:tc>
          <w:tcPr>
            <w:tcW w:w="1385" w:type="dxa"/>
            <w:tcBorders>
              <w:top w:val="nil"/>
              <w:left w:val="nil"/>
              <w:bottom w:val="single" w:sz="4" w:space="0" w:color="auto"/>
              <w:right w:val="single" w:sz="4" w:space="0" w:color="auto"/>
            </w:tcBorders>
            <w:shd w:val="clear" w:color="auto" w:fill="auto"/>
            <w:vAlign w:val="center"/>
            <w:hideMark/>
          </w:tcPr>
          <w:p w14:paraId="22F6DAF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23.11.2016</w:t>
            </w:r>
          </w:p>
        </w:tc>
      </w:tr>
      <w:tr w:rsidR="00413204" w:rsidRPr="00156CA6" w14:paraId="64D15734"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9F3D378"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A04788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ROSCI0227</w:t>
            </w:r>
          </w:p>
        </w:tc>
        <w:tc>
          <w:tcPr>
            <w:tcW w:w="1550" w:type="dxa"/>
            <w:tcBorders>
              <w:top w:val="nil"/>
              <w:left w:val="nil"/>
              <w:bottom w:val="single" w:sz="4" w:space="0" w:color="auto"/>
              <w:right w:val="single" w:sz="4" w:space="0" w:color="auto"/>
            </w:tcBorders>
            <w:shd w:val="clear" w:color="auto" w:fill="auto"/>
            <w:vAlign w:val="center"/>
            <w:hideMark/>
          </w:tcPr>
          <w:p w14:paraId="689106B8"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Sighișoara - Târnava Mare</w:t>
            </w:r>
          </w:p>
        </w:tc>
        <w:tc>
          <w:tcPr>
            <w:tcW w:w="3289" w:type="dxa"/>
            <w:tcBorders>
              <w:top w:val="nil"/>
              <w:left w:val="nil"/>
              <w:bottom w:val="single" w:sz="4" w:space="0" w:color="auto"/>
              <w:right w:val="single" w:sz="4" w:space="0" w:color="auto"/>
            </w:tcBorders>
            <w:shd w:val="clear" w:color="auto" w:fill="auto"/>
            <w:vAlign w:val="center"/>
            <w:hideMark/>
          </w:tcPr>
          <w:p w14:paraId="1EBBB0B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ROSPA0099 Podișul Hârtibaciului, ROSCI0227 Sighișoara-Târnava Mare, ROSCI0144 Pădurea de gorun și stejar de pe Dealul Purcărețului, ROSCI0143 Pădurea de gorun și stejar de la Dosul Fânațului, ROSCI0132 Oltul Mijlociu-Cibin-Hârtibaciu, ROSCI0303 Hârtibaciu Sud-Est, ROSCI0304 Hârtibaciu Sud-Vest, Rezervația Naturală „Stejarii seculari de la Breite municipiul Sighișoara“, Rezervația „Canionul Mihăileni“, „Rezervația de stejar pufos“ - sat Criș</w:t>
            </w:r>
          </w:p>
        </w:tc>
        <w:tc>
          <w:tcPr>
            <w:tcW w:w="4429" w:type="dxa"/>
            <w:tcBorders>
              <w:top w:val="nil"/>
              <w:left w:val="nil"/>
              <w:bottom w:val="single" w:sz="4" w:space="0" w:color="auto"/>
              <w:right w:val="single" w:sz="4" w:space="0" w:color="auto"/>
            </w:tcBorders>
            <w:shd w:val="clear" w:color="auto" w:fill="auto"/>
            <w:vAlign w:val="center"/>
            <w:hideMark/>
          </w:tcPr>
          <w:p w14:paraId="2177173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1166/2016 privind aprobarea Planului de management al ariilor naturale protejate ROSPA0099 Podișul Hârtibaciului, ROSCI0227 Sighișoara-Târnava Mare, ROSCI0144 Pădurea de gorun și stejar de pe Dealul Purcărețului, ROSCI0143 Pădurea de gorun și stejar de la Dosul Fânațului, ROSCI0132 Oltul Mijlociu-Cibin-Hârtibaciu, ROSCI0303 Hârtibaciu Sud-Est, ROSCI0304 Hârtibaciu Sud-Vest, Rezervația Naturală „Stejarii seculari de la Breite municipiul Sighișoara“, Rezervația „Canionul Mihăileni“, „Rezervația de stejar pufos“ - sat Criș</w:t>
            </w:r>
          </w:p>
        </w:tc>
        <w:tc>
          <w:tcPr>
            <w:tcW w:w="1410" w:type="dxa"/>
            <w:tcBorders>
              <w:top w:val="nil"/>
              <w:left w:val="nil"/>
              <w:bottom w:val="single" w:sz="4" w:space="0" w:color="auto"/>
              <w:right w:val="single" w:sz="4" w:space="0" w:color="auto"/>
            </w:tcBorders>
            <w:shd w:val="clear" w:color="auto" w:fill="auto"/>
            <w:vAlign w:val="center"/>
            <w:hideMark/>
          </w:tcPr>
          <w:p w14:paraId="70C2CF2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781</w:t>
            </w:r>
          </w:p>
        </w:tc>
        <w:tc>
          <w:tcPr>
            <w:tcW w:w="1385" w:type="dxa"/>
            <w:tcBorders>
              <w:top w:val="nil"/>
              <w:left w:val="nil"/>
              <w:bottom w:val="single" w:sz="4" w:space="0" w:color="auto"/>
              <w:right w:val="single" w:sz="4" w:space="0" w:color="auto"/>
            </w:tcBorders>
            <w:shd w:val="clear" w:color="auto" w:fill="auto"/>
            <w:vAlign w:val="center"/>
            <w:hideMark/>
          </w:tcPr>
          <w:p w14:paraId="7C9114A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05.10.2016</w:t>
            </w:r>
          </w:p>
        </w:tc>
      </w:tr>
      <w:tr w:rsidR="00413204" w:rsidRPr="00156CA6" w14:paraId="1CFD48CC"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E0B4353"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122B466"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ROSCI0229</w:t>
            </w:r>
          </w:p>
        </w:tc>
        <w:tc>
          <w:tcPr>
            <w:tcW w:w="1550" w:type="dxa"/>
            <w:tcBorders>
              <w:top w:val="nil"/>
              <w:left w:val="nil"/>
              <w:bottom w:val="single" w:sz="4" w:space="0" w:color="auto"/>
              <w:right w:val="single" w:sz="4" w:space="0" w:color="auto"/>
            </w:tcBorders>
            <w:shd w:val="clear" w:color="auto" w:fill="auto"/>
            <w:vAlign w:val="center"/>
            <w:hideMark/>
          </w:tcPr>
          <w:p w14:paraId="4B6F807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Siriu</w:t>
            </w:r>
          </w:p>
        </w:tc>
        <w:tc>
          <w:tcPr>
            <w:tcW w:w="3289" w:type="dxa"/>
            <w:tcBorders>
              <w:top w:val="nil"/>
              <w:left w:val="nil"/>
              <w:bottom w:val="single" w:sz="4" w:space="0" w:color="auto"/>
              <w:right w:val="single" w:sz="4" w:space="0" w:color="auto"/>
            </w:tcBorders>
            <w:shd w:val="clear" w:color="auto" w:fill="auto"/>
            <w:vAlign w:val="center"/>
            <w:hideMark/>
          </w:tcPr>
          <w:p w14:paraId="0F9F9BF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ROSCI0229 Siriu</w:t>
            </w:r>
          </w:p>
        </w:tc>
        <w:tc>
          <w:tcPr>
            <w:tcW w:w="4429" w:type="dxa"/>
            <w:tcBorders>
              <w:top w:val="nil"/>
              <w:left w:val="nil"/>
              <w:bottom w:val="single" w:sz="4" w:space="0" w:color="auto"/>
              <w:right w:val="single" w:sz="4" w:space="0" w:color="auto"/>
            </w:tcBorders>
            <w:shd w:val="clear" w:color="auto" w:fill="auto"/>
            <w:vAlign w:val="center"/>
            <w:hideMark/>
          </w:tcPr>
          <w:p w14:paraId="792FF51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209/2016 privind aprobarea Planului de management și a Regulamentului sitului Natura 2000 ROSCI0229 Siriu</w:t>
            </w:r>
          </w:p>
        </w:tc>
        <w:tc>
          <w:tcPr>
            <w:tcW w:w="1410" w:type="dxa"/>
            <w:tcBorders>
              <w:top w:val="nil"/>
              <w:left w:val="nil"/>
              <w:bottom w:val="single" w:sz="4" w:space="0" w:color="auto"/>
              <w:right w:val="single" w:sz="4" w:space="0" w:color="auto"/>
            </w:tcBorders>
            <w:shd w:val="clear" w:color="auto" w:fill="auto"/>
            <w:vAlign w:val="center"/>
            <w:hideMark/>
          </w:tcPr>
          <w:p w14:paraId="3FD9D4A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524</w:t>
            </w:r>
          </w:p>
        </w:tc>
        <w:tc>
          <w:tcPr>
            <w:tcW w:w="1385" w:type="dxa"/>
            <w:tcBorders>
              <w:top w:val="nil"/>
              <w:left w:val="nil"/>
              <w:bottom w:val="single" w:sz="4" w:space="0" w:color="auto"/>
              <w:right w:val="single" w:sz="4" w:space="0" w:color="auto"/>
            </w:tcBorders>
            <w:shd w:val="clear" w:color="auto" w:fill="auto"/>
            <w:vAlign w:val="center"/>
            <w:hideMark/>
          </w:tcPr>
          <w:p w14:paraId="22BF391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12.07.2016</w:t>
            </w:r>
          </w:p>
        </w:tc>
      </w:tr>
      <w:tr w:rsidR="00413204" w:rsidRPr="00156CA6" w14:paraId="44B938D2"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BDE8B1C"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38B7235"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ROSCI0230</w:t>
            </w:r>
          </w:p>
        </w:tc>
        <w:tc>
          <w:tcPr>
            <w:tcW w:w="1550" w:type="dxa"/>
            <w:tcBorders>
              <w:top w:val="nil"/>
              <w:left w:val="nil"/>
              <w:bottom w:val="single" w:sz="4" w:space="0" w:color="auto"/>
              <w:right w:val="single" w:sz="4" w:space="0" w:color="auto"/>
            </w:tcBorders>
            <w:shd w:val="clear" w:color="auto" w:fill="auto"/>
            <w:vAlign w:val="center"/>
            <w:hideMark/>
          </w:tcPr>
          <w:p w14:paraId="77A94E9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Slănic</w:t>
            </w:r>
          </w:p>
        </w:tc>
        <w:tc>
          <w:tcPr>
            <w:tcW w:w="3289" w:type="dxa"/>
            <w:tcBorders>
              <w:top w:val="nil"/>
              <w:left w:val="nil"/>
              <w:bottom w:val="single" w:sz="4" w:space="0" w:color="auto"/>
              <w:right w:val="single" w:sz="4" w:space="0" w:color="auto"/>
            </w:tcBorders>
            <w:shd w:val="clear" w:color="auto" w:fill="auto"/>
            <w:vAlign w:val="center"/>
            <w:hideMark/>
          </w:tcPr>
          <w:p w14:paraId="3537FF6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ROSCI0230 Slănic</w:t>
            </w:r>
          </w:p>
        </w:tc>
        <w:tc>
          <w:tcPr>
            <w:tcW w:w="4429" w:type="dxa"/>
            <w:tcBorders>
              <w:top w:val="nil"/>
              <w:left w:val="nil"/>
              <w:bottom w:val="single" w:sz="4" w:space="0" w:color="auto"/>
              <w:right w:val="single" w:sz="4" w:space="0" w:color="auto"/>
            </w:tcBorders>
            <w:shd w:val="clear" w:color="auto" w:fill="auto"/>
            <w:vAlign w:val="center"/>
            <w:hideMark/>
          </w:tcPr>
          <w:p w14:paraId="404E97B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1188/2016 privind aprobarea Planului de management și a Regulamentului sitului ROSCI0230 Slănic</w:t>
            </w:r>
          </w:p>
        </w:tc>
        <w:tc>
          <w:tcPr>
            <w:tcW w:w="1410" w:type="dxa"/>
            <w:tcBorders>
              <w:top w:val="nil"/>
              <w:left w:val="nil"/>
              <w:bottom w:val="single" w:sz="4" w:space="0" w:color="auto"/>
              <w:right w:val="single" w:sz="4" w:space="0" w:color="auto"/>
            </w:tcBorders>
            <w:shd w:val="clear" w:color="auto" w:fill="auto"/>
            <w:vAlign w:val="center"/>
            <w:hideMark/>
          </w:tcPr>
          <w:p w14:paraId="221E49C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982</w:t>
            </w:r>
          </w:p>
        </w:tc>
        <w:tc>
          <w:tcPr>
            <w:tcW w:w="1385" w:type="dxa"/>
            <w:tcBorders>
              <w:top w:val="nil"/>
              <w:left w:val="nil"/>
              <w:bottom w:val="single" w:sz="4" w:space="0" w:color="auto"/>
              <w:right w:val="single" w:sz="4" w:space="0" w:color="auto"/>
            </w:tcBorders>
            <w:shd w:val="clear" w:color="auto" w:fill="auto"/>
            <w:vAlign w:val="center"/>
            <w:hideMark/>
          </w:tcPr>
          <w:p w14:paraId="7F002C8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07.12.2016</w:t>
            </w:r>
          </w:p>
        </w:tc>
      </w:tr>
      <w:tr w:rsidR="00413204" w:rsidRPr="00156CA6" w14:paraId="42AF448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0C59AD9"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7D2200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ROSCI0231</w:t>
            </w:r>
          </w:p>
        </w:tc>
        <w:tc>
          <w:tcPr>
            <w:tcW w:w="1550" w:type="dxa"/>
            <w:tcBorders>
              <w:top w:val="nil"/>
              <w:left w:val="nil"/>
              <w:bottom w:val="single" w:sz="4" w:space="0" w:color="auto"/>
              <w:right w:val="single" w:sz="4" w:space="0" w:color="auto"/>
            </w:tcBorders>
            <w:shd w:val="clear" w:color="auto" w:fill="auto"/>
            <w:vAlign w:val="center"/>
            <w:hideMark/>
          </w:tcPr>
          <w:p w14:paraId="23241C17"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Nădab - Socodor - Vărșad</w:t>
            </w:r>
          </w:p>
        </w:tc>
        <w:tc>
          <w:tcPr>
            <w:tcW w:w="3289" w:type="dxa"/>
            <w:tcBorders>
              <w:top w:val="nil"/>
              <w:left w:val="nil"/>
              <w:bottom w:val="single" w:sz="4" w:space="0" w:color="auto"/>
              <w:right w:val="single" w:sz="4" w:space="0" w:color="auto"/>
            </w:tcBorders>
            <w:shd w:val="clear" w:color="auto" w:fill="auto"/>
            <w:vAlign w:val="center"/>
            <w:hideMark/>
          </w:tcPr>
          <w:p w14:paraId="3B566CE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ROSPA0015 Câmpia Crișului Alb și Crișului Negru și ariile naturale protejate conexe</w:t>
            </w:r>
          </w:p>
        </w:tc>
        <w:tc>
          <w:tcPr>
            <w:tcW w:w="4429" w:type="dxa"/>
            <w:tcBorders>
              <w:top w:val="nil"/>
              <w:left w:val="nil"/>
              <w:bottom w:val="single" w:sz="4" w:space="0" w:color="auto"/>
              <w:right w:val="single" w:sz="4" w:space="0" w:color="auto"/>
            </w:tcBorders>
            <w:shd w:val="clear" w:color="auto" w:fill="auto"/>
            <w:vAlign w:val="center"/>
            <w:hideMark/>
          </w:tcPr>
          <w:p w14:paraId="7D9BDB5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1181/2016 privind aprobarea Planului de management și a Regulamentului sitului Natura 2000 ROSPA0015 Câmpia Crișului Alb și Crișului Negru și ariile naturale protejate conexe</w:t>
            </w:r>
          </w:p>
        </w:tc>
        <w:tc>
          <w:tcPr>
            <w:tcW w:w="1410" w:type="dxa"/>
            <w:tcBorders>
              <w:top w:val="nil"/>
              <w:left w:val="nil"/>
              <w:bottom w:val="single" w:sz="4" w:space="0" w:color="auto"/>
              <w:right w:val="single" w:sz="4" w:space="0" w:color="auto"/>
            </w:tcBorders>
            <w:shd w:val="clear" w:color="auto" w:fill="auto"/>
            <w:vAlign w:val="center"/>
            <w:hideMark/>
          </w:tcPr>
          <w:p w14:paraId="5F3B60A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808</w:t>
            </w:r>
          </w:p>
        </w:tc>
        <w:tc>
          <w:tcPr>
            <w:tcW w:w="1385" w:type="dxa"/>
            <w:tcBorders>
              <w:top w:val="nil"/>
              <w:left w:val="nil"/>
              <w:bottom w:val="single" w:sz="4" w:space="0" w:color="auto"/>
              <w:right w:val="single" w:sz="4" w:space="0" w:color="auto"/>
            </w:tcBorders>
            <w:shd w:val="clear" w:color="auto" w:fill="auto"/>
            <w:vAlign w:val="center"/>
            <w:hideMark/>
          </w:tcPr>
          <w:p w14:paraId="03F7561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13.10.2016</w:t>
            </w:r>
          </w:p>
        </w:tc>
      </w:tr>
      <w:tr w:rsidR="00413204" w:rsidRPr="00156CA6" w14:paraId="70E92870"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8E55034"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042AE35"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ROSCI0233</w:t>
            </w:r>
          </w:p>
        </w:tc>
        <w:tc>
          <w:tcPr>
            <w:tcW w:w="1550" w:type="dxa"/>
            <w:tcBorders>
              <w:top w:val="nil"/>
              <w:left w:val="nil"/>
              <w:bottom w:val="single" w:sz="4" w:space="0" w:color="auto"/>
              <w:right w:val="single" w:sz="4" w:space="0" w:color="auto"/>
            </w:tcBorders>
            <w:shd w:val="clear" w:color="auto" w:fill="auto"/>
            <w:vAlign w:val="center"/>
            <w:hideMark/>
          </w:tcPr>
          <w:p w14:paraId="492226D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Someșul Rece</w:t>
            </w:r>
          </w:p>
        </w:tc>
        <w:tc>
          <w:tcPr>
            <w:tcW w:w="3289" w:type="dxa"/>
            <w:tcBorders>
              <w:top w:val="nil"/>
              <w:left w:val="nil"/>
              <w:bottom w:val="single" w:sz="4" w:space="0" w:color="auto"/>
              <w:right w:val="single" w:sz="4" w:space="0" w:color="auto"/>
            </w:tcBorders>
            <w:shd w:val="clear" w:color="auto" w:fill="auto"/>
            <w:vAlign w:val="center"/>
            <w:hideMark/>
          </w:tcPr>
          <w:p w14:paraId="3E39864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ROSCI0233 Someșul Rece</w:t>
            </w:r>
          </w:p>
        </w:tc>
        <w:tc>
          <w:tcPr>
            <w:tcW w:w="4429" w:type="dxa"/>
            <w:tcBorders>
              <w:top w:val="nil"/>
              <w:left w:val="nil"/>
              <w:bottom w:val="single" w:sz="4" w:space="0" w:color="auto"/>
              <w:right w:val="single" w:sz="4" w:space="0" w:color="auto"/>
            </w:tcBorders>
            <w:shd w:val="clear" w:color="auto" w:fill="auto"/>
            <w:vAlign w:val="center"/>
            <w:hideMark/>
          </w:tcPr>
          <w:p w14:paraId="3FE1797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1509/2016 privind aprobarea Planului de management al sitului de importanță comunitară ROSCI0233 Someșul Rece</w:t>
            </w:r>
          </w:p>
        </w:tc>
        <w:tc>
          <w:tcPr>
            <w:tcW w:w="1410" w:type="dxa"/>
            <w:tcBorders>
              <w:top w:val="nil"/>
              <w:left w:val="nil"/>
              <w:bottom w:val="single" w:sz="4" w:space="0" w:color="auto"/>
              <w:right w:val="single" w:sz="4" w:space="0" w:color="auto"/>
            </w:tcBorders>
            <w:shd w:val="clear" w:color="auto" w:fill="auto"/>
            <w:vAlign w:val="center"/>
            <w:hideMark/>
          </w:tcPr>
          <w:p w14:paraId="47FE512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730</w:t>
            </w:r>
          </w:p>
        </w:tc>
        <w:tc>
          <w:tcPr>
            <w:tcW w:w="1385" w:type="dxa"/>
            <w:tcBorders>
              <w:top w:val="nil"/>
              <w:left w:val="nil"/>
              <w:bottom w:val="single" w:sz="4" w:space="0" w:color="auto"/>
              <w:right w:val="single" w:sz="4" w:space="0" w:color="auto"/>
            </w:tcBorders>
            <w:shd w:val="clear" w:color="auto" w:fill="auto"/>
            <w:vAlign w:val="center"/>
            <w:hideMark/>
          </w:tcPr>
          <w:p w14:paraId="027C2D7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21.09.2016</w:t>
            </w:r>
          </w:p>
        </w:tc>
      </w:tr>
      <w:tr w:rsidR="00413204" w:rsidRPr="00156CA6" w14:paraId="3D64FFF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BC13458"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E01F4D9"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ROSCI0235</w:t>
            </w:r>
          </w:p>
        </w:tc>
        <w:tc>
          <w:tcPr>
            <w:tcW w:w="1550" w:type="dxa"/>
            <w:tcBorders>
              <w:top w:val="nil"/>
              <w:left w:val="nil"/>
              <w:bottom w:val="single" w:sz="4" w:space="0" w:color="auto"/>
              <w:right w:val="single" w:sz="4" w:space="0" w:color="auto"/>
            </w:tcBorders>
            <w:shd w:val="clear" w:color="auto" w:fill="auto"/>
            <w:vAlign w:val="center"/>
            <w:hideMark/>
          </w:tcPr>
          <w:p w14:paraId="2C1B23B7"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Stânca Tohani</w:t>
            </w:r>
          </w:p>
        </w:tc>
        <w:tc>
          <w:tcPr>
            <w:tcW w:w="3289" w:type="dxa"/>
            <w:tcBorders>
              <w:top w:val="nil"/>
              <w:left w:val="nil"/>
              <w:bottom w:val="single" w:sz="4" w:space="0" w:color="auto"/>
              <w:right w:val="single" w:sz="4" w:space="0" w:color="auto"/>
            </w:tcBorders>
            <w:shd w:val="clear" w:color="auto" w:fill="auto"/>
            <w:vAlign w:val="center"/>
            <w:hideMark/>
          </w:tcPr>
          <w:p w14:paraId="2835F92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ROSCI0235 Stânca Tohani</w:t>
            </w:r>
          </w:p>
        </w:tc>
        <w:tc>
          <w:tcPr>
            <w:tcW w:w="4429" w:type="dxa"/>
            <w:tcBorders>
              <w:top w:val="nil"/>
              <w:left w:val="nil"/>
              <w:bottom w:val="single" w:sz="4" w:space="0" w:color="auto"/>
              <w:right w:val="single" w:sz="4" w:space="0" w:color="auto"/>
            </w:tcBorders>
            <w:shd w:val="clear" w:color="auto" w:fill="auto"/>
            <w:vAlign w:val="center"/>
            <w:hideMark/>
          </w:tcPr>
          <w:p w14:paraId="39A30BB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1969/2015 privind aprobarea Planului de management și a Regulamentului sitului Natura 2000 ROSCI0235 Stânca Tohani</w:t>
            </w:r>
          </w:p>
        </w:tc>
        <w:tc>
          <w:tcPr>
            <w:tcW w:w="1410" w:type="dxa"/>
            <w:tcBorders>
              <w:top w:val="nil"/>
              <w:left w:val="nil"/>
              <w:bottom w:val="single" w:sz="4" w:space="0" w:color="auto"/>
              <w:right w:val="single" w:sz="4" w:space="0" w:color="auto"/>
            </w:tcBorders>
            <w:shd w:val="clear" w:color="auto" w:fill="auto"/>
            <w:vAlign w:val="center"/>
            <w:hideMark/>
          </w:tcPr>
          <w:p w14:paraId="3F04D26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400</w:t>
            </w:r>
          </w:p>
        </w:tc>
        <w:tc>
          <w:tcPr>
            <w:tcW w:w="1385" w:type="dxa"/>
            <w:tcBorders>
              <w:top w:val="nil"/>
              <w:left w:val="nil"/>
              <w:bottom w:val="single" w:sz="4" w:space="0" w:color="auto"/>
              <w:right w:val="single" w:sz="4" w:space="0" w:color="auto"/>
            </w:tcBorders>
            <w:shd w:val="clear" w:color="auto" w:fill="auto"/>
            <w:vAlign w:val="center"/>
            <w:hideMark/>
          </w:tcPr>
          <w:p w14:paraId="3707B2D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26.05.2016</w:t>
            </w:r>
          </w:p>
        </w:tc>
      </w:tr>
      <w:tr w:rsidR="00413204" w:rsidRPr="00156CA6" w14:paraId="74270BD4"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6BD0F28"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DFB5C9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ROSCI0238</w:t>
            </w:r>
          </w:p>
        </w:tc>
        <w:tc>
          <w:tcPr>
            <w:tcW w:w="1550" w:type="dxa"/>
            <w:tcBorders>
              <w:top w:val="nil"/>
              <w:left w:val="nil"/>
              <w:bottom w:val="single" w:sz="4" w:space="0" w:color="auto"/>
              <w:right w:val="single" w:sz="4" w:space="0" w:color="auto"/>
            </w:tcBorders>
            <w:shd w:val="clear" w:color="auto" w:fill="auto"/>
            <w:vAlign w:val="center"/>
            <w:hideMark/>
          </w:tcPr>
          <w:p w14:paraId="2F1C6F7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Suatu - Cojocna - Crairât</w:t>
            </w:r>
          </w:p>
        </w:tc>
        <w:tc>
          <w:tcPr>
            <w:tcW w:w="3289" w:type="dxa"/>
            <w:tcBorders>
              <w:top w:val="nil"/>
              <w:left w:val="nil"/>
              <w:bottom w:val="single" w:sz="4" w:space="0" w:color="auto"/>
              <w:right w:val="single" w:sz="4" w:space="0" w:color="auto"/>
            </w:tcBorders>
            <w:shd w:val="clear" w:color="auto" w:fill="auto"/>
            <w:vAlign w:val="center"/>
            <w:hideMark/>
          </w:tcPr>
          <w:p w14:paraId="70EC005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ROSCI0238 Suatu - Cojocna - Crairât</w:t>
            </w:r>
          </w:p>
        </w:tc>
        <w:tc>
          <w:tcPr>
            <w:tcW w:w="4429" w:type="dxa"/>
            <w:tcBorders>
              <w:top w:val="nil"/>
              <w:left w:val="nil"/>
              <w:bottom w:val="single" w:sz="4" w:space="0" w:color="auto"/>
              <w:right w:val="single" w:sz="4" w:space="0" w:color="auto"/>
            </w:tcBorders>
            <w:shd w:val="clear" w:color="auto" w:fill="auto"/>
            <w:vAlign w:val="center"/>
            <w:hideMark/>
          </w:tcPr>
          <w:p w14:paraId="28D4FB1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840/2016 privind aprobarea Planului de management al sitului de importanță comunitară ROSCI0238 Suatu-Cojocna-Crairât</w:t>
            </w:r>
          </w:p>
        </w:tc>
        <w:tc>
          <w:tcPr>
            <w:tcW w:w="1410" w:type="dxa"/>
            <w:tcBorders>
              <w:top w:val="nil"/>
              <w:left w:val="nil"/>
              <w:bottom w:val="single" w:sz="4" w:space="0" w:color="auto"/>
              <w:right w:val="single" w:sz="4" w:space="0" w:color="auto"/>
            </w:tcBorders>
            <w:shd w:val="clear" w:color="auto" w:fill="auto"/>
            <w:vAlign w:val="center"/>
            <w:hideMark/>
          </w:tcPr>
          <w:p w14:paraId="0DB18F4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426</w:t>
            </w:r>
          </w:p>
        </w:tc>
        <w:tc>
          <w:tcPr>
            <w:tcW w:w="1385" w:type="dxa"/>
            <w:tcBorders>
              <w:top w:val="nil"/>
              <w:left w:val="nil"/>
              <w:bottom w:val="single" w:sz="4" w:space="0" w:color="auto"/>
              <w:right w:val="single" w:sz="4" w:space="0" w:color="auto"/>
            </w:tcBorders>
            <w:shd w:val="clear" w:color="auto" w:fill="auto"/>
            <w:vAlign w:val="center"/>
            <w:hideMark/>
          </w:tcPr>
          <w:p w14:paraId="6FD25C2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07.06.2016</w:t>
            </w:r>
          </w:p>
        </w:tc>
      </w:tr>
      <w:tr w:rsidR="00413204" w:rsidRPr="00156CA6" w14:paraId="25F7C304"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8FDA9FF"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66F575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ROSCI0239</w:t>
            </w:r>
          </w:p>
        </w:tc>
        <w:tc>
          <w:tcPr>
            <w:tcW w:w="1550" w:type="dxa"/>
            <w:tcBorders>
              <w:top w:val="nil"/>
              <w:left w:val="nil"/>
              <w:bottom w:val="single" w:sz="4" w:space="0" w:color="auto"/>
              <w:right w:val="single" w:sz="4" w:space="0" w:color="auto"/>
            </w:tcBorders>
            <w:shd w:val="clear" w:color="auto" w:fill="auto"/>
            <w:vAlign w:val="center"/>
            <w:hideMark/>
          </w:tcPr>
          <w:p w14:paraId="08770EF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Târnovu Mare - Latorița</w:t>
            </w:r>
          </w:p>
        </w:tc>
        <w:tc>
          <w:tcPr>
            <w:tcW w:w="3289" w:type="dxa"/>
            <w:tcBorders>
              <w:top w:val="nil"/>
              <w:left w:val="nil"/>
              <w:bottom w:val="single" w:sz="4" w:space="0" w:color="auto"/>
              <w:right w:val="single" w:sz="4" w:space="0" w:color="auto"/>
            </w:tcBorders>
            <w:shd w:val="clear" w:color="auto" w:fill="auto"/>
            <w:vAlign w:val="center"/>
            <w:hideMark/>
          </w:tcPr>
          <w:p w14:paraId="5A86939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ROSCI0239 Târnovu Mare - Latorița</w:t>
            </w:r>
          </w:p>
        </w:tc>
        <w:tc>
          <w:tcPr>
            <w:tcW w:w="4429" w:type="dxa"/>
            <w:tcBorders>
              <w:top w:val="nil"/>
              <w:left w:val="nil"/>
              <w:bottom w:val="single" w:sz="4" w:space="0" w:color="auto"/>
              <w:right w:val="single" w:sz="4" w:space="0" w:color="auto"/>
            </w:tcBorders>
            <w:shd w:val="clear" w:color="auto" w:fill="auto"/>
            <w:vAlign w:val="center"/>
            <w:hideMark/>
          </w:tcPr>
          <w:p w14:paraId="77D9E57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1014/2016 privind aprobarea Planului de Management al sitului Natura 2000 ROSCI0239 Târnovu Mare - Latorița</w:t>
            </w:r>
          </w:p>
        </w:tc>
        <w:tc>
          <w:tcPr>
            <w:tcW w:w="1410" w:type="dxa"/>
            <w:tcBorders>
              <w:top w:val="nil"/>
              <w:left w:val="nil"/>
              <w:bottom w:val="single" w:sz="4" w:space="0" w:color="auto"/>
              <w:right w:val="single" w:sz="4" w:space="0" w:color="auto"/>
            </w:tcBorders>
            <w:shd w:val="clear" w:color="auto" w:fill="auto"/>
            <w:vAlign w:val="center"/>
            <w:hideMark/>
          </w:tcPr>
          <w:p w14:paraId="7D451AF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909</w:t>
            </w:r>
          </w:p>
        </w:tc>
        <w:tc>
          <w:tcPr>
            <w:tcW w:w="1385" w:type="dxa"/>
            <w:tcBorders>
              <w:top w:val="nil"/>
              <w:left w:val="nil"/>
              <w:bottom w:val="single" w:sz="4" w:space="0" w:color="auto"/>
              <w:right w:val="single" w:sz="4" w:space="0" w:color="auto"/>
            </w:tcBorders>
            <w:shd w:val="clear" w:color="auto" w:fill="auto"/>
            <w:vAlign w:val="center"/>
            <w:hideMark/>
          </w:tcPr>
          <w:p w14:paraId="5F283EA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11.11.2016</w:t>
            </w:r>
          </w:p>
        </w:tc>
      </w:tr>
      <w:tr w:rsidR="00413204" w:rsidRPr="00156CA6" w14:paraId="1F244179"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D013517"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25E7585"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ROSCI0240</w:t>
            </w:r>
          </w:p>
        </w:tc>
        <w:tc>
          <w:tcPr>
            <w:tcW w:w="1550" w:type="dxa"/>
            <w:tcBorders>
              <w:top w:val="nil"/>
              <w:left w:val="nil"/>
              <w:bottom w:val="single" w:sz="4" w:space="0" w:color="auto"/>
              <w:right w:val="single" w:sz="4" w:space="0" w:color="auto"/>
            </w:tcBorders>
            <w:shd w:val="clear" w:color="auto" w:fill="auto"/>
            <w:vAlign w:val="center"/>
            <w:hideMark/>
          </w:tcPr>
          <w:p w14:paraId="1CCF31B5"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Tășad</w:t>
            </w:r>
          </w:p>
        </w:tc>
        <w:tc>
          <w:tcPr>
            <w:tcW w:w="3289" w:type="dxa"/>
            <w:tcBorders>
              <w:top w:val="nil"/>
              <w:left w:val="nil"/>
              <w:bottom w:val="single" w:sz="4" w:space="0" w:color="auto"/>
              <w:right w:val="single" w:sz="4" w:space="0" w:color="auto"/>
            </w:tcBorders>
            <w:shd w:val="clear" w:color="auto" w:fill="auto"/>
            <w:vAlign w:val="center"/>
            <w:hideMark/>
          </w:tcPr>
          <w:p w14:paraId="53B29DA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ROSCI0240 Tășad</w:t>
            </w:r>
          </w:p>
        </w:tc>
        <w:tc>
          <w:tcPr>
            <w:tcW w:w="4429" w:type="dxa"/>
            <w:tcBorders>
              <w:top w:val="nil"/>
              <w:left w:val="nil"/>
              <w:bottom w:val="single" w:sz="4" w:space="0" w:color="auto"/>
              <w:right w:val="single" w:sz="4" w:space="0" w:color="auto"/>
            </w:tcBorders>
            <w:shd w:val="clear" w:color="auto" w:fill="auto"/>
            <w:vAlign w:val="center"/>
            <w:hideMark/>
          </w:tcPr>
          <w:p w14:paraId="06580D8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1186/2016 privind aprobarea Planului de management și a Regulamentului sitului de importanță comunitară ROSCI0240 Tășad</w:t>
            </w:r>
          </w:p>
        </w:tc>
        <w:tc>
          <w:tcPr>
            <w:tcW w:w="1410" w:type="dxa"/>
            <w:tcBorders>
              <w:top w:val="nil"/>
              <w:left w:val="nil"/>
              <w:bottom w:val="single" w:sz="4" w:space="0" w:color="auto"/>
              <w:right w:val="single" w:sz="4" w:space="0" w:color="auto"/>
            </w:tcBorders>
            <w:shd w:val="clear" w:color="auto" w:fill="auto"/>
            <w:vAlign w:val="center"/>
            <w:hideMark/>
          </w:tcPr>
          <w:p w14:paraId="7B0AD9E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633</w:t>
            </w:r>
          </w:p>
        </w:tc>
        <w:tc>
          <w:tcPr>
            <w:tcW w:w="1385" w:type="dxa"/>
            <w:tcBorders>
              <w:top w:val="nil"/>
              <w:left w:val="nil"/>
              <w:bottom w:val="single" w:sz="4" w:space="0" w:color="auto"/>
              <w:right w:val="single" w:sz="4" w:space="0" w:color="auto"/>
            </w:tcBorders>
            <w:shd w:val="clear" w:color="auto" w:fill="auto"/>
            <w:vAlign w:val="center"/>
            <w:hideMark/>
          </w:tcPr>
          <w:p w14:paraId="6A56CDD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18.08.2016</w:t>
            </w:r>
          </w:p>
        </w:tc>
      </w:tr>
      <w:tr w:rsidR="00413204" w:rsidRPr="00156CA6" w14:paraId="6250BC39"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CF07C8C"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0E6EC8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ROSCI0242</w:t>
            </w:r>
          </w:p>
        </w:tc>
        <w:tc>
          <w:tcPr>
            <w:tcW w:w="1550" w:type="dxa"/>
            <w:tcBorders>
              <w:top w:val="nil"/>
              <w:left w:val="nil"/>
              <w:bottom w:val="single" w:sz="4" w:space="0" w:color="auto"/>
              <w:right w:val="single" w:sz="4" w:space="0" w:color="auto"/>
            </w:tcBorders>
            <w:shd w:val="clear" w:color="auto" w:fill="auto"/>
            <w:vAlign w:val="center"/>
            <w:hideMark/>
          </w:tcPr>
          <w:p w14:paraId="760D304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Tinovul Apa Roșie</w:t>
            </w:r>
          </w:p>
        </w:tc>
        <w:tc>
          <w:tcPr>
            <w:tcW w:w="3289" w:type="dxa"/>
            <w:tcBorders>
              <w:top w:val="nil"/>
              <w:left w:val="nil"/>
              <w:bottom w:val="single" w:sz="4" w:space="0" w:color="auto"/>
              <w:right w:val="single" w:sz="4" w:space="0" w:color="auto"/>
            </w:tcBorders>
            <w:shd w:val="clear" w:color="auto" w:fill="auto"/>
            <w:vAlign w:val="center"/>
            <w:hideMark/>
          </w:tcPr>
          <w:p w14:paraId="73017B2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ROSCI0242 Tinovul Apa Roșie</w:t>
            </w:r>
          </w:p>
        </w:tc>
        <w:tc>
          <w:tcPr>
            <w:tcW w:w="4429" w:type="dxa"/>
            <w:tcBorders>
              <w:top w:val="nil"/>
              <w:left w:val="nil"/>
              <w:bottom w:val="single" w:sz="4" w:space="0" w:color="auto"/>
              <w:right w:val="single" w:sz="4" w:space="0" w:color="auto"/>
            </w:tcBorders>
            <w:shd w:val="clear" w:color="auto" w:fill="auto"/>
            <w:vAlign w:val="center"/>
            <w:hideMark/>
          </w:tcPr>
          <w:p w14:paraId="1ADDF73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875/2016 privind aprobarea Planului de management și a Regulamentului Sitului ROSCI0242 Tinovul Apa Roșie</w:t>
            </w:r>
          </w:p>
        </w:tc>
        <w:tc>
          <w:tcPr>
            <w:tcW w:w="1410" w:type="dxa"/>
            <w:tcBorders>
              <w:top w:val="nil"/>
              <w:left w:val="nil"/>
              <w:bottom w:val="single" w:sz="4" w:space="0" w:color="auto"/>
              <w:right w:val="single" w:sz="4" w:space="0" w:color="auto"/>
            </w:tcBorders>
            <w:shd w:val="clear" w:color="auto" w:fill="auto"/>
            <w:vAlign w:val="center"/>
            <w:hideMark/>
          </w:tcPr>
          <w:p w14:paraId="5061921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467</w:t>
            </w:r>
          </w:p>
        </w:tc>
        <w:tc>
          <w:tcPr>
            <w:tcW w:w="1385" w:type="dxa"/>
            <w:tcBorders>
              <w:top w:val="nil"/>
              <w:left w:val="nil"/>
              <w:bottom w:val="single" w:sz="4" w:space="0" w:color="auto"/>
              <w:right w:val="single" w:sz="4" w:space="0" w:color="auto"/>
            </w:tcBorders>
            <w:shd w:val="clear" w:color="auto" w:fill="auto"/>
            <w:vAlign w:val="center"/>
            <w:hideMark/>
          </w:tcPr>
          <w:p w14:paraId="4A2E03B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23.06.2016</w:t>
            </w:r>
          </w:p>
        </w:tc>
      </w:tr>
      <w:tr w:rsidR="00413204" w:rsidRPr="00156CA6" w14:paraId="2D43B3A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E51BA83"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06D0B55"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ROSCI0243</w:t>
            </w:r>
          </w:p>
        </w:tc>
        <w:tc>
          <w:tcPr>
            <w:tcW w:w="1550" w:type="dxa"/>
            <w:tcBorders>
              <w:top w:val="nil"/>
              <w:left w:val="nil"/>
              <w:bottom w:val="single" w:sz="4" w:space="0" w:color="auto"/>
              <w:right w:val="single" w:sz="4" w:space="0" w:color="auto"/>
            </w:tcBorders>
            <w:shd w:val="clear" w:color="auto" w:fill="auto"/>
            <w:vAlign w:val="center"/>
            <w:hideMark/>
          </w:tcPr>
          <w:p w14:paraId="62588A4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Tinovul de la Dealul Albinelor</w:t>
            </w:r>
          </w:p>
        </w:tc>
        <w:tc>
          <w:tcPr>
            <w:tcW w:w="3289" w:type="dxa"/>
            <w:tcBorders>
              <w:top w:val="nil"/>
              <w:left w:val="nil"/>
              <w:bottom w:val="single" w:sz="4" w:space="0" w:color="auto"/>
              <w:right w:val="single" w:sz="4" w:space="0" w:color="auto"/>
            </w:tcBorders>
            <w:shd w:val="clear" w:color="auto" w:fill="auto"/>
            <w:vAlign w:val="center"/>
            <w:hideMark/>
          </w:tcPr>
          <w:p w14:paraId="79BCB94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Defileul Mureșului Superior și al ariilor naturale protejate conexe</w:t>
            </w:r>
          </w:p>
        </w:tc>
        <w:tc>
          <w:tcPr>
            <w:tcW w:w="4429" w:type="dxa"/>
            <w:tcBorders>
              <w:top w:val="nil"/>
              <w:left w:val="nil"/>
              <w:bottom w:val="single" w:sz="4" w:space="0" w:color="auto"/>
              <w:right w:val="single" w:sz="4" w:space="0" w:color="auto"/>
            </w:tcBorders>
            <w:shd w:val="clear" w:color="auto" w:fill="auto"/>
            <w:vAlign w:val="center"/>
            <w:hideMark/>
          </w:tcPr>
          <w:p w14:paraId="581DA91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1556/2016 privind aprobarea Planului de management al Parcului Natural Defileul Mureșului Superior și al ariilor naturale protejate conexe</w:t>
            </w:r>
          </w:p>
        </w:tc>
        <w:tc>
          <w:tcPr>
            <w:tcW w:w="1410" w:type="dxa"/>
            <w:tcBorders>
              <w:top w:val="nil"/>
              <w:left w:val="nil"/>
              <w:bottom w:val="single" w:sz="4" w:space="0" w:color="auto"/>
              <w:right w:val="single" w:sz="4" w:space="0" w:color="auto"/>
            </w:tcBorders>
            <w:shd w:val="clear" w:color="auto" w:fill="auto"/>
            <w:vAlign w:val="center"/>
            <w:hideMark/>
          </w:tcPr>
          <w:p w14:paraId="04EBF92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1041</w:t>
            </w:r>
          </w:p>
        </w:tc>
        <w:tc>
          <w:tcPr>
            <w:tcW w:w="1385" w:type="dxa"/>
            <w:tcBorders>
              <w:top w:val="nil"/>
              <w:left w:val="nil"/>
              <w:bottom w:val="single" w:sz="4" w:space="0" w:color="auto"/>
              <w:right w:val="single" w:sz="4" w:space="0" w:color="auto"/>
            </w:tcBorders>
            <w:shd w:val="clear" w:color="auto" w:fill="auto"/>
            <w:vAlign w:val="center"/>
            <w:hideMark/>
          </w:tcPr>
          <w:p w14:paraId="6BC2DA7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23.12.2016</w:t>
            </w:r>
          </w:p>
        </w:tc>
      </w:tr>
      <w:tr w:rsidR="00413204" w:rsidRPr="00156CA6" w14:paraId="380C3442"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9504FA9"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90CC42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ROSCI0245</w:t>
            </w:r>
          </w:p>
        </w:tc>
        <w:tc>
          <w:tcPr>
            <w:tcW w:w="1550" w:type="dxa"/>
            <w:tcBorders>
              <w:top w:val="nil"/>
              <w:left w:val="nil"/>
              <w:bottom w:val="single" w:sz="4" w:space="0" w:color="auto"/>
              <w:right w:val="single" w:sz="4" w:space="0" w:color="auto"/>
            </w:tcBorders>
            <w:shd w:val="clear" w:color="auto" w:fill="auto"/>
            <w:vAlign w:val="center"/>
            <w:hideMark/>
          </w:tcPr>
          <w:p w14:paraId="39CD3FF7"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Tinovul de la Românești</w:t>
            </w:r>
          </w:p>
        </w:tc>
        <w:tc>
          <w:tcPr>
            <w:tcW w:w="3289" w:type="dxa"/>
            <w:tcBorders>
              <w:top w:val="nil"/>
              <w:left w:val="nil"/>
              <w:bottom w:val="single" w:sz="4" w:space="0" w:color="auto"/>
              <w:right w:val="single" w:sz="4" w:space="0" w:color="auto"/>
            </w:tcBorders>
            <w:shd w:val="clear" w:color="auto" w:fill="auto"/>
            <w:vAlign w:val="center"/>
            <w:hideMark/>
          </w:tcPr>
          <w:p w14:paraId="121BCAF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ROSCI0245 Tinovul de la Românești</w:t>
            </w:r>
          </w:p>
        </w:tc>
        <w:tc>
          <w:tcPr>
            <w:tcW w:w="4429" w:type="dxa"/>
            <w:tcBorders>
              <w:top w:val="nil"/>
              <w:left w:val="nil"/>
              <w:bottom w:val="single" w:sz="4" w:space="0" w:color="auto"/>
              <w:right w:val="single" w:sz="4" w:space="0" w:color="auto"/>
            </w:tcBorders>
            <w:shd w:val="clear" w:color="auto" w:fill="auto"/>
            <w:vAlign w:val="center"/>
            <w:hideMark/>
          </w:tcPr>
          <w:p w14:paraId="4F4700B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        </w:t>
            </w:r>
            <w:r w:rsidRPr="00156CA6">
              <w:rPr>
                <w:rFonts w:ascii="Times New Roman" w:hAnsi="Times New Roman" w:cs="Times New Roman"/>
                <w:sz w:val="18"/>
                <w:szCs w:val="18"/>
                <w:lang w:val="ro-RO" w:eastAsia="ro-RO"/>
              </w:rPr>
              <w:br/>
              <w:t>Ordinul ministrului mediului, apelor și pădurilor nr. 961/2016 privind aprobarea Planului de management al sitului ROSCI0245 Tinovul de la Românești</w:t>
            </w:r>
          </w:p>
        </w:tc>
        <w:tc>
          <w:tcPr>
            <w:tcW w:w="1410" w:type="dxa"/>
            <w:tcBorders>
              <w:top w:val="nil"/>
              <w:left w:val="nil"/>
              <w:bottom w:val="single" w:sz="4" w:space="0" w:color="auto"/>
              <w:right w:val="single" w:sz="4" w:space="0" w:color="auto"/>
            </w:tcBorders>
            <w:shd w:val="clear" w:color="auto" w:fill="auto"/>
            <w:vAlign w:val="center"/>
            <w:hideMark/>
          </w:tcPr>
          <w:p w14:paraId="71F4084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585</w:t>
            </w:r>
          </w:p>
        </w:tc>
        <w:tc>
          <w:tcPr>
            <w:tcW w:w="1385" w:type="dxa"/>
            <w:tcBorders>
              <w:top w:val="nil"/>
              <w:left w:val="nil"/>
              <w:bottom w:val="single" w:sz="4" w:space="0" w:color="auto"/>
              <w:right w:val="single" w:sz="4" w:space="0" w:color="auto"/>
            </w:tcBorders>
            <w:shd w:val="clear" w:color="auto" w:fill="auto"/>
            <w:vAlign w:val="center"/>
            <w:hideMark/>
          </w:tcPr>
          <w:p w14:paraId="39EF9AA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02.08.2016</w:t>
            </w:r>
          </w:p>
        </w:tc>
      </w:tr>
      <w:tr w:rsidR="00413204" w:rsidRPr="00156CA6" w14:paraId="6E85E309"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73DA809"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36435D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ROSCI0247</w:t>
            </w:r>
          </w:p>
        </w:tc>
        <w:tc>
          <w:tcPr>
            <w:tcW w:w="1550" w:type="dxa"/>
            <w:tcBorders>
              <w:top w:val="nil"/>
              <w:left w:val="nil"/>
              <w:bottom w:val="single" w:sz="4" w:space="0" w:color="auto"/>
              <w:right w:val="single" w:sz="4" w:space="0" w:color="auto"/>
            </w:tcBorders>
            <w:shd w:val="clear" w:color="auto" w:fill="auto"/>
            <w:vAlign w:val="center"/>
            <w:hideMark/>
          </w:tcPr>
          <w:p w14:paraId="56733BE5"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Tinovul Mare Poiana Stampei</w:t>
            </w:r>
          </w:p>
        </w:tc>
        <w:tc>
          <w:tcPr>
            <w:tcW w:w="3289" w:type="dxa"/>
            <w:tcBorders>
              <w:top w:val="nil"/>
              <w:left w:val="nil"/>
              <w:bottom w:val="single" w:sz="4" w:space="0" w:color="auto"/>
              <w:right w:val="single" w:sz="4" w:space="0" w:color="auto"/>
            </w:tcBorders>
            <w:shd w:val="clear" w:color="auto" w:fill="auto"/>
            <w:vAlign w:val="center"/>
            <w:hideMark/>
          </w:tcPr>
          <w:p w14:paraId="1DCDAD8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ROSCI0247 Tinovul Mare Poiana Stampei</w:t>
            </w:r>
          </w:p>
        </w:tc>
        <w:tc>
          <w:tcPr>
            <w:tcW w:w="4429" w:type="dxa"/>
            <w:tcBorders>
              <w:top w:val="nil"/>
              <w:left w:val="nil"/>
              <w:bottom w:val="single" w:sz="4" w:space="0" w:color="auto"/>
              <w:right w:val="single" w:sz="4" w:space="0" w:color="auto"/>
            </w:tcBorders>
            <w:shd w:val="clear" w:color="auto" w:fill="auto"/>
            <w:vAlign w:val="center"/>
            <w:hideMark/>
          </w:tcPr>
          <w:p w14:paraId="768654F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1042/2016 privind aprobarea Planului de management al sitului de importanță comunitară ROSCI0247 Tinovul Mare Poiana Stampei</w:t>
            </w:r>
          </w:p>
        </w:tc>
        <w:tc>
          <w:tcPr>
            <w:tcW w:w="1410" w:type="dxa"/>
            <w:tcBorders>
              <w:top w:val="nil"/>
              <w:left w:val="nil"/>
              <w:bottom w:val="single" w:sz="4" w:space="0" w:color="auto"/>
              <w:right w:val="single" w:sz="4" w:space="0" w:color="auto"/>
            </w:tcBorders>
            <w:shd w:val="clear" w:color="auto" w:fill="auto"/>
            <w:vAlign w:val="center"/>
            <w:hideMark/>
          </w:tcPr>
          <w:p w14:paraId="1A75F0B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558</w:t>
            </w:r>
          </w:p>
        </w:tc>
        <w:tc>
          <w:tcPr>
            <w:tcW w:w="1385" w:type="dxa"/>
            <w:tcBorders>
              <w:top w:val="nil"/>
              <w:left w:val="nil"/>
              <w:bottom w:val="single" w:sz="4" w:space="0" w:color="auto"/>
              <w:right w:val="single" w:sz="4" w:space="0" w:color="auto"/>
            </w:tcBorders>
            <w:shd w:val="clear" w:color="auto" w:fill="auto"/>
            <w:vAlign w:val="center"/>
            <w:hideMark/>
          </w:tcPr>
          <w:p w14:paraId="39A0F28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25.07.2016</w:t>
            </w:r>
          </w:p>
        </w:tc>
      </w:tr>
      <w:tr w:rsidR="00413204" w:rsidRPr="00156CA6" w14:paraId="655DD719"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163CBFA"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C950B78"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ROSCI0249</w:t>
            </w:r>
          </w:p>
        </w:tc>
        <w:tc>
          <w:tcPr>
            <w:tcW w:w="1550" w:type="dxa"/>
            <w:tcBorders>
              <w:top w:val="nil"/>
              <w:left w:val="nil"/>
              <w:bottom w:val="single" w:sz="4" w:space="0" w:color="auto"/>
              <w:right w:val="single" w:sz="4" w:space="0" w:color="auto"/>
            </w:tcBorders>
            <w:shd w:val="clear" w:color="auto" w:fill="auto"/>
            <w:vAlign w:val="center"/>
            <w:hideMark/>
          </w:tcPr>
          <w:p w14:paraId="4CE59F4F"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Tinovul Șaru Dornei</w:t>
            </w:r>
          </w:p>
        </w:tc>
        <w:tc>
          <w:tcPr>
            <w:tcW w:w="3289" w:type="dxa"/>
            <w:tcBorders>
              <w:top w:val="nil"/>
              <w:left w:val="nil"/>
              <w:bottom w:val="single" w:sz="4" w:space="0" w:color="auto"/>
              <w:right w:val="single" w:sz="4" w:space="0" w:color="auto"/>
            </w:tcBorders>
            <w:shd w:val="clear" w:color="auto" w:fill="auto"/>
            <w:vAlign w:val="center"/>
            <w:hideMark/>
          </w:tcPr>
          <w:p w14:paraId="201D73B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ROSCI0249 Tinovul șaru Dornei</w:t>
            </w:r>
          </w:p>
        </w:tc>
        <w:tc>
          <w:tcPr>
            <w:tcW w:w="4429" w:type="dxa"/>
            <w:tcBorders>
              <w:top w:val="nil"/>
              <w:left w:val="nil"/>
              <w:bottom w:val="single" w:sz="4" w:space="0" w:color="auto"/>
              <w:right w:val="single" w:sz="4" w:space="0" w:color="auto"/>
            </w:tcBorders>
            <w:shd w:val="clear" w:color="auto" w:fill="auto"/>
            <w:vAlign w:val="center"/>
            <w:hideMark/>
          </w:tcPr>
          <w:p w14:paraId="24EC068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962/2016 privind aprobarea Planului de management al sitului ROSCI0249 Tinovul șaru Dornei</w:t>
            </w:r>
          </w:p>
        </w:tc>
        <w:tc>
          <w:tcPr>
            <w:tcW w:w="1410" w:type="dxa"/>
            <w:tcBorders>
              <w:top w:val="nil"/>
              <w:left w:val="nil"/>
              <w:bottom w:val="single" w:sz="4" w:space="0" w:color="auto"/>
              <w:right w:val="single" w:sz="4" w:space="0" w:color="auto"/>
            </w:tcBorders>
            <w:shd w:val="clear" w:color="auto" w:fill="auto"/>
            <w:vAlign w:val="center"/>
            <w:hideMark/>
          </w:tcPr>
          <w:p w14:paraId="0DC3FA0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542</w:t>
            </w:r>
          </w:p>
        </w:tc>
        <w:tc>
          <w:tcPr>
            <w:tcW w:w="1385" w:type="dxa"/>
            <w:tcBorders>
              <w:top w:val="nil"/>
              <w:left w:val="nil"/>
              <w:bottom w:val="single" w:sz="4" w:space="0" w:color="auto"/>
              <w:right w:val="single" w:sz="4" w:space="0" w:color="auto"/>
            </w:tcBorders>
            <w:shd w:val="clear" w:color="auto" w:fill="auto"/>
            <w:vAlign w:val="center"/>
            <w:hideMark/>
          </w:tcPr>
          <w:p w14:paraId="325AEDB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19.07.2016</w:t>
            </w:r>
          </w:p>
        </w:tc>
      </w:tr>
      <w:tr w:rsidR="00413204" w:rsidRPr="00156CA6" w14:paraId="5C9EDA69"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C11C993"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16EF108"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ROSCI0250</w:t>
            </w:r>
          </w:p>
        </w:tc>
        <w:tc>
          <w:tcPr>
            <w:tcW w:w="1550" w:type="dxa"/>
            <w:tcBorders>
              <w:top w:val="nil"/>
              <w:left w:val="nil"/>
              <w:bottom w:val="single" w:sz="4" w:space="0" w:color="auto"/>
              <w:right w:val="single" w:sz="4" w:space="0" w:color="auto"/>
            </w:tcBorders>
            <w:shd w:val="clear" w:color="auto" w:fill="auto"/>
            <w:vAlign w:val="center"/>
            <w:hideMark/>
          </w:tcPr>
          <w:p w14:paraId="0821979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Ținutul Pădurenilor</w:t>
            </w:r>
          </w:p>
        </w:tc>
        <w:tc>
          <w:tcPr>
            <w:tcW w:w="3289" w:type="dxa"/>
            <w:tcBorders>
              <w:top w:val="nil"/>
              <w:left w:val="nil"/>
              <w:bottom w:val="single" w:sz="4" w:space="0" w:color="auto"/>
              <w:right w:val="single" w:sz="4" w:space="0" w:color="auto"/>
            </w:tcBorders>
            <w:shd w:val="clear" w:color="auto" w:fill="auto"/>
            <w:vAlign w:val="center"/>
            <w:hideMark/>
          </w:tcPr>
          <w:p w14:paraId="0BC0A9D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ROSCI0250 Ținutul Pădurenilor</w:t>
            </w:r>
          </w:p>
        </w:tc>
        <w:tc>
          <w:tcPr>
            <w:tcW w:w="4429" w:type="dxa"/>
            <w:tcBorders>
              <w:top w:val="nil"/>
              <w:left w:val="nil"/>
              <w:bottom w:val="single" w:sz="4" w:space="0" w:color="auto"/>
              <w:right w:val="single" w:sz="4" w:space="0" w:color="auto"/>
            </w:tcBorders>
            <w:shd w:val="clear" w:color="auto" w:fill="auto"/>
            <w:vAlign w:val="center"/>
            <w:hideMark/>
          </w:tcPr>
          <w:p w14:paraId="793F480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1178/2016 privind aprobarea Planului de management al sitului Natura 2000 ROSCI0250 Ținutul Pădurenilor</w:t>
            </w:r>
          </w:p>
        </w:tc>
        <w:tc>
          <w:tcPr>
            <w:tcW w:w="1410" w:type="dxa"/>
            <w:tcBorders>
              <w:top w:val="nil"/>
              <w:left w:val="nil"/>
              <w:bottom w:val="single" w:sz="4" w:space="0" w:color="auto"/>
              <w:right w:val="single" w:sz="4" w:space="0" w:color="auto"/>
            </w:tcBorders>
            <w:shd w:val="clear" w:color="auto" w:fill="auto"/>
            <w:vAlign w:val="center"/>
            <w:hideMark/>
          </w:tcPr>
          <w:p w14:paraId="0BBA5E7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813</w:t>
            </w:r>
          </w:p>
        </w:tc>
        <w:tc>
          <w:tcPr>
            <w:tcW w:w="1385" w:type="dxa"/>
            <w:tcBorders>
              <w:top w:val="nil"/>
              <w:left w:val="nil"/>
              <w:bottom w:val="single" w:sz="4" w:space="0" w:color="auto"/>
              <w:right w:val="single" w:sz="4" w:space="0" w:color="auto"/>
            </w:tcBorders>
            <w:shd w:val="clear" w:color="auto" w:fill="auto"/>
            <w:vAlign w:val="center"/>
            <w:hideMark/>
          </w:tcPr>
          <w:p w14:paraId="07C6470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14.10.2016</w:t>
            </w:r>
          </w:p>
        </w:tc>
      </w:tr>
      <w:tr w:rsidR="00413204" w:rsidRPr="00156CA6" w14:paraId="6C1AA916"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52DE14F"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C29748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ROSCI0252</w:t>
            </w:r>
          </w:p>
        </w:tc>
        <w:tc>
          <w:tcPr>
            <w:tcW w:w="1550" w:type="dxa"/>
            <w:tcBorders>
              <w:top w:val="nil"/>
              <w:left w:val="nil"/>
              <w:bottom w:val="single" w:sz="4" w:space="0" w:color="auto"/>
              <w:right w:val="single" w:sz="4" w:space="0" w:color="auto"/>
            </w:tcBorders>
            <w:shd w:val="clear" w:color="auto" w:fill="auto"/>
            <w:vAlign w:val="center"/>
            <w:hideMark/>
          </w:tcPr>
          <w:p w14:paraId="3D676CC7"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Toplița - Scaunul Rotund Borsec</w:t>
            </w:r>
          </w:p>
        </w:tc>
        <w:tc>
          <w:tcPr>
            <w:tcW w:w="3289" w:type="dxa"/>
            <w:tcBorders>
              <w:top w:val="nil"/>
              <w:left w:val="nil"/>
              <w:bottom w:val="single" w:sz="4" w:space="0" w:color="auto"/>
              <w:right w:val="single" w:sz="4" w:space="0" w:color="auto"/>
            </w:tcBorders>
            <w:shd w:val="clear" w:color="auto" w:fill="auto"/>
            <w:vAlign w:val="center"/>
            <w:hideMark/>
          </w:tcPr>
          <w:p w14:paraId="43C4E80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ROSCI0252 Toplița - Scaunul Rotund Borsec</w:t>
            </w:r>
          </w:p>
        </w:tc>
        <w:tc>
          <w:tcPr>
            <w:tcW w:w="4429" w:type="dxa"/>
            <w:tcBorders>
              <w:top w:val="nil"/>
              <w:left w:val="nil"/>
              <w:bottom w:val="single" w:sz="4" w:space="0" w:color="auto"/>
              <w:right w:val="single" w:sz="4" w:space="0" w:color="auto"/>
            </w:tcBorders>
            <w:shd w:val="clear" w:color="auto" w:fill="auto"/>
            <w:vAlign w:val="center"/>
            <w:hideMark/>
          </w:tcPr>
          <w:p w14:paraId="7407522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753/2016 privind aprobarea Planului de management și a Regulamentului sitului Natura 2000 ROSCI0252 Toplița - Scaunul Rotund Borsec</w:t>
            </w:r>
          </w:p>
        </w:tc>
        <w:tc>
          <w:tcPr>
            <w:tcW w:w="1410" w:type="dxa"/>
            <w:tcBorders>
              <w:top w:val="nil"/>
              <w:left w:val="nil"/>
              <w:bottom w:val="single" w:sz="4" w:space="0" w:color="auto"/>
              <w:right w:val="single" w:sz="4" w:space="0" w:color="auto"/>
            </w:tcBorders>
            <w:shd w:val="clear" w:color="auto" w:fill="auto"/>
            <w:vAlign w:val="center"/>
            <w:hideMark/>
          </w:tcPr>
          <w:p w14:paraId="57E77FA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427</w:t>
            </w:r>
          </w:p>
        </w:tc>
        <w:tc>
          <w:tcPr>
            <w:tcW w:w="1385" w:type="dxa"/>
            <w:tcBorders>
              <w:top w:val="nil"/>
              <w:left w:val="nil"/>
              <w:bottom w:val="single" w:sz="4" w:space="0" w:color="auto"/>
              <w:right w:val="single" w:sz="4" w:space="0" w:color="auto"/>
            </w:tcBorders>
            <w:shd w:val="clear" w:color="auto" w:fill="auto"/>
            <w:vAlign w:val="center"/>
            <w:hideMark/>
          </w:tcPr>
          <w:p w14:paraId="671A040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07.06.2016</w:t>
            </w:r>
          </w:p>
        </w:tc>
      </w:tr>
      <w:tr w:rsidR="00413204" w:rsidRPr="00156CA6" w14:paraId="3063D71D"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5D59193"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D3E937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ROSCI0253</w:t>
            </w:r>
          </w:p>
        </w:tc>
        <w:tc>
          <w:tcPr>
            <w:tcW w:w="1550" w:type="dxa"/>
            <w:tcBorders>
              <w:top w:val="nil"/>
              <w:left w:val="nil"/>
              <w:bottom w:val="single" w:sz="4" w:space="0" w:color="auto"/>
              <w:right w:val="single" w:sz="4" w:space="0" w:color="auto"/>
            </w:tcBorders>
            <w:shd w:val="clear" w:color="auto" w:fill="auto"/>
            <w:vAlign w:val="center"/>
            <w:hideMark/>
          </w:tcPr>
          <w:p w14:paraId="64ACE924"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Trascău</w:t>
            </w:r>
          </w:p>
        </w:tc>
        <w:tc>
          <w:tcPr>
            <w:tcW w:w="3289" w:type="dxa"/>
            <w:tcBorders>
              <w:top w:val="nil"/>
              <w:left w:val="nil"/>
              <w:bottom w:val="single" w:sz="4" w:space="0" w:color="auto"/>
              <w:right w:val="single" w:sz="4" w:space="0" w:color="auto"/>
            </w:tcBorders>
            <w:shd w:val="clear" w:color="auto" w:fill="auto"/>
            <w:vAlign w:val="center"/>
            <w:hideMark/>
          </w:tcPr>
          <w:p w14:paraId="5878F5E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ROSPA0087 Munții Trascăului, ROSCI0253 Trascău, ROSCI0300 Fânațele Pietroasa-Podeni, ROSCI0035 Cheile Turzii, ROSCI0034 Cheile Turenilor, precum și al celor 35 de arii naturale protejate de interes național de pe suprafaţa acestora</w:t>
            </w:r>
          </w:p>
        </w:tc>
        <w:tc>
          <w:tcPr>
            <w:tcW w:w="4429" w:type="dxa"/>
            <w:tcBorders>
              <w:top w:val="nil"/>
              <w:left w:val="nil"/>
              <w:bottom w:val="single" w:sz="4" w:space="0" w:color="auto"/>
              <w:right w:val="single" w:sz="4" w:space="0" w:color="auto"/>
            </w:tcBorders>
            <w:shd w:val="clear" w:color="auto" w:fill="auto"/>
            <w:vAlign w:val="center"/>
            <w:hideMark/>
          </w:tcPr>
          <w:p w14:paraId="337E610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1526/2016 privind aprobarea Planului de management și a Regulamentului siturilor Natura 2000 ROSPA0087 Munții Trascăului, ROSCI0253 Trascău, ROSCI0300 Fânațele Pietroasa-Podeni, ROSCI0035 Cheile Turzii, ROSCI0034 Cheile Turenilor, precum și al celor 35 de arii naturale protejate de interes național de pe suprafaţa acestora</w:t>
            </w:r>
          </w:p>
        </w:tc>
        <w:tc>
          <w:tcPr>
            <w:tcW w:w="1410" w:type="dxa"/>
            <w:tcBorders>
              <w:top w:val="nil"/>
              <w:left w:val="nil"/>
              <w:bottom w:val="single" w:sz="4" w:space="0" w:color="auto"/>
              <w:right w:val="single" w:sz="4" w:space="0" w:color="auto"/>
            </w:tcBorders>
            <w:shd w:val="clear" w:color="auto" w:fill="auto"/>
            <w:vAlign w:val="center"/>
            <w:hideMark/>
          </w:tcPr>
          <w:p w14:paraId="125C452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66</w:t>
            </w:r>
          </w:p>
        </w:tc>
        <w:tc>
          <w:tcPr>
            <w:tcW w:w="1385" w:type="dxa"/>
            <w:tcBorders>
              <w:top w:val="nil"/>
              <w:left w:val="nil"/>
              <w:bottom w:val="single" w:sz="4" w:space="0" w:color="auto"/>
              <w:right w:val="single" w:sz="4" w:space="0" w:color="auto"/>
            </w:tcBorders>
            <w:shd w:val="clear" w:color="auto" w:fill="auto"/>
            <w:vAlign w:val="center"/>
            <w:hideMark/>
          </w:tcPr>
          <w:p w14:paraId="78D577D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26.01.2017</w:t>
            </w:r>
          </w:p>
        </w:tc>
      </w:tr>
      <w:tr w:rsidR="00413204" w:rsidRPr="00156CA6" w14:paraId="338E43C8"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1404330"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95E3F2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ROSCI0255</w:t>
            </w:r>
          </w:p>
        </w:tc>
        <w:tc>
          <w:tcPr>
            <w:tcW w:w="1550" w:type="dxa"/>
            <w:tcBorders>
              <w:top w:val="nil"/>
              <w:left w:val="nil"/>
              <w:bottom w:val="single" w:sz="4" w:space="0" w:color="auto"/>
              <w:right w:val="single" w:sz="4" w:space="0" w:color="auto"/>
            </w:tcBorders>
            <w:shd w:val="clear" w:color="auto" w:fill="auto"/>
            <w:vAlign w:val="center"/>
            <w:hideMark/>
          </w:tcPr>
          <w:p w14:paraId="4FA8EC1F"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Turbăria de la Dersca</w:t>
            </w:r>
          </w:p>
        </w:tc>
        <w:tc>
          <w:tcPr>
            <w:tcW w:w="3289" w:type="dxa"/>
            <w:tcBorders>
              <w:top w:val="nil"/>
              <w:left w:val="nil"/>
              <w:bottom w:val="single" w:sz="4" w:space="0" w:color="auto"/>
              <w:right w:val="single" w:sz="4" w:space="0" w:color="auto"/>
            </w:tcBorders>
            <w:shd w:val="clear" w:color="auto" w:fill="auto"/>
            <w:vAlign w:val="center"/>
            <w:hideMark/>
          </w:tcPr>
          <w:p w14:paraId="1E772E6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ROSCI0255 Turbăria de la Dersca și a Rezervației Naturale Turbăria de la Dersca</w:t>
            </w:r>
          </w:p>
        </w:tc>
        <w:tc>
          <w:tcPr>
            <w:tcW w:w="4429" w:type="dxa"/>
            <w:tcBorders>
              <w:top w:val="nil"/>
              <w:left w:val="nil"/>
              <w:bottom w:val="single" w:sz="4" w:space="0" w:color="auto"/>
              <w:right w:val="single" w:sz="4" w:space="0" w:color="auto"/>
            </w:tcBorders>
            <w:shd w:val="clear" w:color="auto" w:fill="auto"/>
            <w:vAlign w:val="center"/>
            <w:hideMark/>
          </w:tcPr>
          <w:p w14:paraId="5D3BEC0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1168/2016 privind aprobarea Planului de management și a Regulamentului sitului ROSCI0255 Turbăria de la Dersca și a Rezervației Naturale Turbăria de la Dersca</w:t>
            </w:r>
          </w:p>
        </w:tc>
        <w:tc>
          <w:tcPr>
            <w:tcW w:w="1410" w:type="dxa"/>
            <w:tcBorders>
              <w:top w:val="nil"/>
              <w:left w:val="nil"/>
              <w:bottom w:val="single" w:sz="4" w:space="0" w:color="auto"/>
              <w:right w:val="single" w:sz="4" w:space="0" w:color="auto"/>
            </w:tcBorders>
            <w:shd w:val="clear" w:color="auto" w:fill="auto"/>
            <w:vAlign w:val="center"/>
            <w:hideMark/>
          </w:tcPr>
          <w:p w14:paraId="5ED999E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46</w:t>
            </w:r>
          </w:p>
        </w:tc>
        <w:tc>
          <w:tcPr>
            <w:tcW w:w="1385" w:type="dxa"/>
            <w:tcBorders>
              <w:top w:val="nil"/>
              <w:left w:val="nil"/>
              <w:bottom w:val="single" w:sz="4" w:space="0" w:color="auto"/>
              <w:right w:val="single" w:sz="4" w:space="0" w:color="auto"/>
            </w:tcBorders>
            <w:shd w:val="clear" w:color="auto" w:fill="auto"/>
            <w:vAlign w:val="center"/>
            <w:hideMark/>
          </w:tcPr>
          <w:p w14:paraId="5CF163C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17.01.2017</w:t>
            </w:r>
          </w:p>
        </w:tc>
      </w:tr>
      <w:tr w:rsidR="00413204" w:rsidRPr="00156CA6" w14:paraId="02FFDE56"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3CB0BBF"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F8E9226"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ROSCI0260</w:t>
            </w:r>
          </w:p>
        </w:tc>
        <w:tc>
          <w:tcPr>
            <w:tcW w:w="1550" w:type="dxa"/>
            <w:tcBorders>
              <w:top w:val="nil"/>
              <w:left w:val="nil"/>
              <w:bottom w:val="single" w:sz="4" w:space="0" w:color="auto"/>
              <w:right w:val="single" w:sz="4" w:space="0" w:color="auto"/>
            </w:tcBorders>
            <w:shd w:val="clear" w:color="auto" w:fill="auto"/>
            <w:vAlign w:val="center"/>
            <w:hideMark/>
          </w:tcPr>
          <w:p w14:paraId="2B89AE12"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Valea Cepelor</w:t>
            </w:r>
          </w:p>
        </w:tc>
        <w:tc>
          <w:tcPr>
            <w:tcW w:w="3289" w:type="dxa"/>
            <w:tcBorders>
              <w:top w:val="nil"/>
              <w:left w:val="nil"/>
              <w:bottom w:val="single" w:sz="4" w:space="0" w:color="auto"/>
              <w:right w:val="single" w:sz="4" w:space="0" w:color="auto"/>
            </w:tcBorders>
            <w:shd w:val="clear" w:color="auto" w:fill="auto"/>
            <w:vAlign w:val="center"/>
            <w:hideMark/>
          </w:tcPr>
          <w:p w14:paraId="5BE7C27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ROSCI0260 Valea Cepelor</w:t>
            </w:r>
          </w:p>
        </w:tc>
        <w:tc>
          <w:tcPr>
            <w:tcW w:w="4429" w:type="dxa"/>
            <w:tcBorders>
              <w:top w:val="nil"/>
              <w:left w:val="nil"/>
              <w:bottom w:val="single" w:sz="4" w:space="0" w:color="auto"/>
              <w:right w:val="single" w:sz="4" w:space="0" w:color="auto"/>
            </w:tcBorders>
            <w:shd w:val="clear" w:color="auto" w:fill="auto"/>
            <w:vAlign w:val="center"/>
            <w:hideMark/>
          </w:tcPr>
          <w:p w14:paraId="651BB4C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1558/2016 privind aprobarea Planului de management și a Regulamentului sitului Natura 2000 ROSCI0260 Valea Cepelor</w:t>
            </w:r>
          </w:p>
        </w:tc>
        <w:tc>
          <w:tcPr>
            <w:tcW w:w="1410" w:type="dxa"/>
            <w:tcBorders>
              <w:top w:val="nil"/>
              <w:left w:val="nil"/>
              <w:bottom w:val="single" w:sz="4" w:space="0" w:color="auto"/>
              <w:right w:val="single" w:sz="4" w:space="0" w:color="auto"/>
            </w:tcBorders>
            <w:shd w:val="clear" w:color="auto" w:fill="auto"/>
            <w:vAlign w:val="center"/>
            <w:hideMark/>
          </w:tcPr>
          <w:p w14:paraId="72F331E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992</w:t>
            </w:r>
          </w:p>
        </w:tc>
        <w:tc>
          <w:tcPr>
            <w:tcW w:w="1385" w:type="dxa"/>
            <w:tcBorders>
              <w:top w:val="nil"/>
              <w:left w:val="nil"/>
              <w:bottom w:val="single" w:sz="4" w:space="0" w:color="auto"/>
              <w:right w:val="single" w:sz="4" w:space="0" w:color="auto"/>
            </w:tcBorders>
            <w:shd w:val="clear" w:color="auto" w:fill="auto"/>
            <w:vAlign w:val="center"/>
            <w:hideMark/>
          </w:tcPr>
          <w:p w14:paraId="76CF1FB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09.12.2016</w:t>
            </w:r>
          </w:p>
        </w:tc>
      </w:tr>
      <w:tr w:rsidR="00413204" w:rsidRPr="00156CA6" w14:paraId="6259CB8C"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D0147A9"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526DDA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ROSCI0262</w:t>
            </w:r>
          </w:p>
        </w:tc>
        <w:tc>
          <w:tcPr>
            <w:tcW w:w="1550" w:type="dxa"/>
            <w:tcBorders>
              <w:top w:val="nil"/>
              <w:left w:val="nil"/>
              <w:bottom w:val="single" w:sz="4" w:space="0" w:color="auto"/>
              <w:right w:val="single" w:sz="4" w:space="0" w:color="auto"/>
            </w:tcBorders>
            <w:shd w:val="clear" w:color="auto" w:fill="auto"/>
            <w:vAlign w:val="center"/>
            <w:hideMark/>
          </w:tcPr>
          <w:p w14:paraId="5F118C6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Valea Iadei</w:t>
            </w:r>
          </w:p>
        </w:tc>
        <w:tc>
          <w:tcPr>
            <w:tcW w:w="3289" w:type="dxa"/>
            <w:tcBorders>
              <w:top w:val="nil"/>
              <w:left w:val="nil"/>
              <w:bottom w:val="single" w:sz="4" w:space="0" w:color="auto"/>
              <w:right w:val="single" w:sz="4" w:space="0" w:color="auto"/>
            </w:tcBorders>
            <w:shd w:val="clear" w:color="auto" w:fill="auto"/>
            <w:vAlign w:val="center"/>
            <w:hideMark/>
          </w:tcPr>
          <w:p w14:paraId="3F43611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ROSCI0262 Valea Iadei</w:t>
            </w:r>
          </w:p>
        </w:tc>
        <w:tc>
          <w:tcPr>
            <w:tcW w:w="4429" w:type="dxa"/>
            <w:tcBorders>
              <w:top w:val="nil"/>
              <w:left w:val="nil"/>
              <w:bottom w:val="nil"/>
              <w:right w:val="nil"/>
            </w:tcBorders>
            <w:shd w:val="clear" w:color="auto" w:fill="auto"/>
            <w:vAlign w:val="center"/>
            <w:hideMark/>
          </w:tcPr>
          <w:p w14:paraId="16F0B93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Ordinul ministrului mediului, apelor și pădurilor </w:t>
            </w:r>
            <w:r w:rsidRPr="00156CA6">
              <w:rPr>
                <w:rFonts w:ascii="Times New Roman" w:hAnsi="Times New Roman" w:cs="Times New Roman"/>
                <w:sz w:val="18"/>
                <w:szCs w:val="18"/>
                <w:lang w:val="ro-RO" w:eastAsia="ro-RO"/>
              </w:rPr>
              <w:br/>
              <w:t xml:space="preserve">nr. 1122/2016 privind aprobarea Planului </w:t>
            </w:r>
            <w:r w:rsidRPr="00156CA6">
              <w:rPr>
                <w:rFonts w:ascii="Times New Roman" w:hAnsi="Times New Roman" w:cs="Times New Roman"/>
                <w:sz w:val="18"/>
                <w:szCs w:val="18"/>
                <w:lang w:val="ro-RO" w:eastAsia="ro-RO"/>
              </w:rPr>
              <w:br/>
              <w:t xml:space="preserve">de management și a </w:t>
            </w:r>
            <w:r w:rsidRPr="00156CA6">
              <w:rPr>
                <w:rFonts w:ascii="Times New Roman" w:hAnsi="Times New Roman" w:cs="Times New Roman"/>
                <w:sz w:val="18"/>
                <w:szCs w:val="18"/>
                <w:lang w:val="ro-RO" w:eastAsia="ro-RO"/>
              </w:rPr>
              <w:br/>
              <w:t xml:space="preserve">Regulamentului sitului de importanță </w:t>
            </w:r>
            <w:r w:rsidRPr="00156CA6">
              <w:rPr>
                <w:rFonts w:ascii="Times New Roman" w:hAnsi="Times New Roman" w:cs="Times New Roman"/>
                <w:sz w:val="18"/>
                <w:szCs w:val="18"/>
                <w:lang w:val="ro-RO" w:eastAsia="ro-RO"/>
              </w:rPr>
              <w:br/>
              <w:t>comunitară ROSCI0262 Valea Iadei</w:t>
            </w:r>
          </w:p>
        </w:tc>
        <w:tc>
          <w:tcPr>
            <w:tcW w:w="1410" w:type="dxa"/>
            <w:tcBorders>
              <w:top w:val="nil"/>
              <w:left w:val="nil"/>
              <w:bottom w:val="single" w:sz="4" w:space="0" w:color="auto"/>
              <w:right w:val="single" w:sz="4" w:space="0" w:color="auto"/>
            </w:tcBorders>
            <w:shd w:val="clear" w:color="auto" w:fill="auto"/>
            <w:vAlign w:val="center"/>
            <w:hideMark/>
          </w:tcPr>
          <w:p w14:paraId="2BFEA1F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584</w:t>
            </w:r>
          </w:p>
        </w:tc>
        <w:tc>
          <w:tcPr>
            <w:tcW w:w="1385" w:type="dxa"/>
            <w:tcBorders>
              <w:top w:val="nil"/>
              <w:left w:val="nil"/>
              <w:bottom w:val="single" w:sz="4" w:space="0" w:color="auto"/>
              <w:right w:val="single" w:sz="4" w:space="0" w:color="auto"/>
            </w:tcBorders>
            <w:shd w:val="clear" w:color="auto" w:fill="auto"/>
            <w:vAlign w:val="center"/>
            <w:hideMark/>
          </w:tcPr>
          <w:p w14:paraId="6297530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01.08.2016</w:t>
            </w:r>
          </w:p>
        </w:tc>
      </w:tr>
      <w:tr w:rsidR="00413204" w:rsidRPr="00156CA6" w14:paraId="0A1B40FC"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9E2B20C"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8D53752"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ROSCI0263</w:t>
            </w:r>
          </w:p>
        </w:tc>
        <w:tc>
          <w:tcPr>
            <w:tcW w:w="1550" w:type="dxa"/>
            <w:tcBorders>
              <w:top w:val="nil"/>
              <w:left w:val="nil"/>
              <w:bottom w:val="single" w:sz="4" w:space="0" w:color="auto"/>
              <w:right w:val="single" w:sz="4" w:space="0" w:color="auto"/>
            </w:tcBorders>
            <w:shd w:val="clear" w:color="auto" w:fill="auto"/>
            <w:vAlign w:val="center"/>
            <w:hideMark/>
          </w:tcPr>
          <w:p w14:paraId="26B8312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Valea Ierii</w:t>
            </w:r>
          </w:p>
        </w:tc>
        <w:tc>
          <w:tcPr>
            <w:tcW w:w="3289" w:type="dxa"/>
            <w:tcBorders>
              <w:top w:val="nil"/>
              <w:left w:val="nil"/>
              <w:bottom w:val="single" w:sz="4" w:space="0" w:color="auto"/>
              <w:right w:val="single" w:sz="4" w:space="0" w:color="auto"/>
            </w:tcBorders>
            <w:shd w:val="clear" w:color="auto" w:fill="auto"/>
            <w:vAlign w:val="center"/>
            <w:hideMark/>
          </w:tcPr>
          <w:p w14:paraId="0341D85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ROSCI0263 Valea Ierii</w:t>
            </w:r>
          </w:p>
        </w:tc>
        <w:tc>
          <w:tcPr>
            <w:tcW w:w="4429" w:type="dxa"/>
            <w:tcBorders>
              <w:top w:val="nil"/>
              <w:left w:val="nil"/>
              <w:bottom w:val="single" w:sz="4" w:space="0" w:color="auto"/>
              <w:right w:val="single" w:sz="4" w:space="0" w:color="auto"/>
            </w:tcBorders>
            <w:shd w:val="clear" w:color="auto" w:fill="auto"/>
            <w:vAlign w:val="center"/>
            <w:hideMark/>
          </w:tcPr>
          <w:p w14:paraId="1016610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1130/2016 privind aprobarea Planului de management și a Regulamentului sitului de importanță comunitară ROSCI0263 Valea Ierii</w:t>
            </w:r>
          </w:p>
        </w:tc>
        <w:tc>
          <w:tcPr>
            <w:tcW w:w="1410" w:type="dxa"/>
            <w:tcBorders>
              <w:top w:val="nil"/>
              <w:left w:val="nil"/>
              <w:bottom w:val="single" w:sz="4" w:space="0" w:color="auto"/>
              <w:right w:val="single" w:sz="4" w:space="0" w:color="auto"/>
            </w:tcBorders>
            <w:shd w:val="clear" w:color="auto" w:fill="auto"/>
            <w:vAlign w:val="center"/>
            <w:hideMark/>
          </w:tcPr>
          <w:p w14:paraId="4594D29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717</w:t>
            </w:r>
          </w:p>
        </w:tc>
        <w:tc>
          <w:tcPr>
            <w:tcW w:w="1385" w:type="dxa"/>
            <w:tcBorders>
              <w:top w:val="nil"/>
              <w:left w:val="nil"/>
              <w:bottom w:val="single" w:sz="4" w:space="0" w:color="auto"/>
              <w:right w:val="single" w:sz="4" w:space="0" w:color="auto"/>
            </w:tcBorders>
            <w:shd w:val="clear" w:color="auto" w:fill="auto"/>
            <w:vAlign w:val="center"/>
            <w:hideMark/>
          </w:tcPr>
          <w:p w14:paraId="79609AB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16.09.2016</w:t>
            </w:r>
          </w:p>
        </w:tc>
      </w:tr>
      <w:tr w:rsidR="00413204" w:rsidRPr="00156CA6" w14:paraId="0C119736"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298BE84"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8D1A5E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ROSCI0266</w:t>
            </w:r>
          </w:p>
        </w:tc>
        <w:tc>
          <w:tcPr>
            <w:tcW w:w="1550" w:type="dxa"/>
            <w:tcBorders>
              <w:top w:val="nil"/>
              <w:left w:val="nil"/>
              <w:bottom w:val="single" w:sz="4" w:space="0" w:color="auto"/>
              <w:right w:val="single" w:sz="4" w:space="0" w:color="auto"/>
            </w:tcBorders>
            <w:shd w:val="clear" w:color="auto" w:fill="auto"/>
            <w:vAlign w:val="center"/>
            <w:hideMark/>
          </w:tcPr>
          <w:p w14:paraId="2DD70BA7"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Valea Oltețului</w:t>
            </w:r>
          </w:p>
        </w:tc>
        <w:tc>
          <w:tcPr>
            <w:tcW w:w="3289" w:type="dxa"/>
            <w:tcBorders>
              <w:top w:val="nil"/>
              <w:left w:val="nil"/>
              <w:bottom w:val="single" w:sz="4" w:space="0" w:color="auto"/>
              <w:right w:val="single" w:sz="4" w:space="0" w:color="auto"/>
            </w:tcBorders>
            <w:shd w:val="clear" w:color="auto" w:fill="auto"/>
            <w:vAlign w:val="center"/>
            <w:hideMark/>
          </w:tcPr>
          <w:p w14:paraId="2DE6D2F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ROSCI0266 Valea Oltețului</w:t>
            </w:r>
          </w:p>
        </w:tc>
        <w:tc>
          <w:tcPr>
            <w:tcW w:w="4429" w:type="dxa"/>
            <w:tcBorders>
              <w:top w:val="nil"/>
              <w:left w:val="nil"/>
              <w:bottom w:val="single" w:sz="4" w:space="0" w:color="auto"/>
              <w:right w:val="single" w:sz="4" w:space="0" w:color="auto"/>
            </w:tcBorders>
            <w:shd w:val="clear" w:color="auto" w:fill="auto"/>
            <w:vAlign w:val="center"/>
            <w:hideMark/>
          </w:tcPr>
          <w:p w14:paraId="0B39458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1119/2016 privind aprobarea Planului de management al sitului Natura 2000 ROSCI0266 Valea Oltețului</w:t>
            </w:r>
          </w:p>
        </w:tc>
        <w:tc>
          <w:tcPr>
            <w:tcW w:w="1410" w:type="dxa"/>
            <w:tcBorders>
              <w:top w:val="nil"/>
              <w:left w:val="nil"/>
              <w:bottom w:val="single" w:sz="4" w:space="0" w:color="auto"/>
              <w:right w:val="single" w:sz="4" w:space="0" w:color="auto"/>
            </w:tcBorders>
            <w:shd w:val="clear" w:color="auto" w:fill="auto"/>
            <w:vAlign w:val="center"/>
            <w:hideMark/>
          </w:tcPr>
          <w:p w14:paraId="2F2BF03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87</w:t>
            </w:r>
          </w:p>
        </w:tc>
        <w:tc>
          <w:tcPr>
            <w:tcW w:w="1385" w:type="dxa"/>
            <w:tcBorders>
              <w:top w:val="nil"/>
              <w:left w:val="nil"/>
              <w:bottom w:val="single" w:sz="4" w:space="0" w:color="auto"/>
              <w:right w:val="single" w:sz="4" w:space="0" w:color="auto"/>
            </w:tcBorders>
            <w:shd w:val="clear" w:color="auto" w:fill="auto"/>
            <w:vAlign w:val="center"/>
            <w:hideMark/>
          </w:tcPr>
          <w:p w14:paraId="43AAD74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31.01.2017</w:t>
            </w:r>
          </w:p>
        </w:tc>
      </w:tr>
      <w:tr w:rsidR="00413204" w:rsidRPr="00156CA6" w14:paraId="3D5723E4"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9E2B2FC"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8F92226"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ROSCI0269</w:t>
            </w:r>
          </w:p>
        </w:tc>
        <w:tc>
          <w:tcPr>
            <w:tcW w:w="1550" w:type="dxa"/>
            <w:tcBorders>
              <w:top w:val="nil"/>
              <w:left w:val="nil"/>
              <w:bottom w:val="single" w:sz="4" w:space="0" w:color="auto"/>
              <w:right w:val="single" w:sz="4" w:space="0" w:color="auto"/>
            </w:tcBorders>
            <w:shd w:val="clear" w:color="auto" w:fill="auto"/>
            <w:vAlign w:val="center"/>
            <w:hideMark/>
          </w:tcPr>
          <w:p w14:paraId="789FD2E9"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Vama Veche - 2 Mai</w:t>
            </w:r>
          </w:p>
        </w:tc>
        <w:tc>
          <w:tcPr>
            <w:tcW w:w="3289" w:type="dxa"/>
            <w:tcBorders>
              <w:top w:val="nil"/>
              <w:left w:val="nil"/>
              <w:bottom w:val="single" w:sz="4" w:space="0" w:color="auto"/>
              <w:right w:val="single" w:sz="4" w:space="0" w:color="auto"/>
            </w:tcBorders>
            <w:shd w:val="clear" w:color="auto" w:fill="auto"/>
            <w:vAlign w:val="center"/>
            <w:hideMark/>
          </w:tcPr>
          <w:p w14:paraId="266B1CF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ROSCI0269 Vama Veche-2 Mai</w:t>
            </w:r>
          </w:p>
        </w:tc>
        <w:tc>
          <w:tcPr>
            <w:tcW w:w="4429" w:type="dxa"/>
            <w:tcBorders>
              <w:top w:val="nil"/>
              <w:left w:val="nil"/>
              <w:bottom w:val="single" w:sz="4" w:space="0" w:color="auto"/>
              <w:right w:val="single" w:sz="4" w:space="0" w:color="auto"/>
            </w:tcBorders>
            <w:shd w:val="clear" w:color="auto" w:fill="auto"/>
            <w:vAlign w:val="center"/>
            <w:hideMark/>
          </w:tcPr>
          <w:p w14:paraId="764243C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1530/2016 privind aprobarea Planului de management și a Regulamentului sitului Natura 2000 ROSCI0269 Vama Veche-2 Mai</w:t>
            </w:r>
          </w:p>
        </w:tc>
        <w:tc>
          <w:tcPr>
            <w:tcW w:w="1410" w:type="dxa"/>
            <w:tcBorders>
              <w:top w:val="nil"/>
              <w:left w:val="nil"/>
              <w:bottom w:val="single" w:sz="4" w:space="0" w:color="auto"/>
              <w:right w:val="single" w:sz="4" w:space="0" w:color="auto"/>
            </w:tcBorders>
            <w:shd w:val="clear" w:color="auto" w:fill="auto"/>
            <w:vAlign w:val="center"/>
            <w:hideMark/>
          </w:tcPr>
          <w:p w14:paraId="672E4D2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1061</w:t>
            </w:r>
          </w:p>
        </w:tc>
        <w:tc>
          <w:tcPr>
            <w:tcW w:w="1385" w:type="dxa"/>
            <w:tcBorders>
              <w:top w:val="nil"/>
              <w:left w:val="nil"/>
              <w:bottom w:val="single" w:sz="4" w:space="0" w:color="auto"/>
              <w:right w:val="single" w:sz="4" w:space="0" w:color="auto"/>
            </w:tcBorders>
            <w:shd w:val="clear" w:color="auto" w:fill="auto"/>
            <w:vAlign w:val="center"/>
            <w:hideMark/>
          </w:tcPr>
          <w:p w14:paraId="7651DB4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29.12.2016</w:t>
            </w:r>
          </w:p>
        </w:tc>
      </w:tr>
      <w:tr w:rsidR="00413204" w:rsidRPr="00156CA6" w14:paraId="52FEB28D"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308B2AD"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FBB705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ROSCI0270</w:t>
            </w:r>
          </w:p>
        </w:tc>
        <w:tc>
          <w:tcPr>
            <w:tcW w:w="1550" w:type="dxa"/>
            <w:tcBorders>
              <w:top w:val="nil"/>
              <w:left w:val="nil"/>
              <w:bottom w:val="single" w:sz="4" w:space="0" w:color="auto"/>
              <w:right w:val="single" w:sz="4" w:space="0" w:color="auto"/>
            </w:tcBorders>
            <w:shd w:val="clear" w:color="auto" w:fill="auto"/>
            <w:vAlign w:val="center"/>
            <w:hideMark/>
          </w:tcPr>
          <w:p w14:paraId="24D08242"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Vânători - Neamț</w:t>
            </w:r>
          </w:p>
        </w:tc>
        <w:tc>
          <w:tcPr>
            <w:tcW w:w="3289" w:type="dxa"/>
            <w:tcBorders>
              <w:top w:val="nil"/>
              <w:left w:val="nil"/>
              <w:bottom w:val="single" w:sz="4" w:space="0" w:color="auto"/>
              <w:right w:val="single" w:sz="4" w:space="0" w:color="auto"/>
            </w:tcBorders>
            <w:shd w:val="clear" w:color="auto" w:fill="auto"/>
            <w:vAlign w:val="center"/>
            <w:hideMark/>
          </w:tcPr>
          <w:p w14:paraId="6E21E59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Vânători Neamț și al siturilor Natura 2000 ROSCI0270 Vânători Neamț și ROSPA0107 Vânători Neamț</w:t>
            </w:r>
          </w:p>
        </w:tc>
        <w:tc>
          <w:tcPr>
            <w:tcW w:w="4429" w:type="dxa"/>
            <w:tcBorders>
              <w:top w:val="nil"/>
              <w:left w:val="nil"/>
              <w:bottom w:val="single" w:sz="4" w:space="0" w:color="auto"/>
              <w:right w:val="single" w:sz="4" w:space="0" w:color="auto"/>
            </w:tcBorders>
            <w:shd w:val="clear" w:color="auto" w:fill="auto"/>
            <w:vAlign w:val="center"/>
            <w:hideMark/>
          </w:tcPr>
          <w:p w14:paraId="25725E0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1246/2016 privind aprobarea Planului de management și a Regulamentului Parcului Natural Vânători Neamț și al siturilor Natura 2000 ROSCI0270 Vânători Neamț și ROSPA0107 Vânători Neamț</w:t>
            </w:r>
          </w:p>
        </w:tc>
        <w:tc>
          <w:tcPr>
            <w:tcW w:w="1410" w:type="dxa"/>
            <w:tcBorders>
              <w:top w:val="nil"/>
              <w:left w:val="nil"/>
              <w:bottom w:val="single" w:sz="4" w:space="0" w:color="auto"/>
              <w:right w:val="single" w:sz="4" w:space="0" w:color="auto"/>
            </w:tcBorders>
            <w:shd w:val="clear" w:color="auto" w:fill="auto"/>
            <w:vAlign w:val="center"/>
            <w:hideMark/>
          </w:tcPr>
          <w:p w14:paraId="2F8DE99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135</w:t>
            </w:r>
          </w:p>
        </w:tc>
        <w:tc>
          <w:tcPr>
            <w:tcW w:w="1385" w:type="dxa"/>
            <w:tcBorders>
              <w:top w:val="nil"/>
              <w:left w:val="nil"/>
              <w:bottom w:val="single" w:sz="4" w:space="0" w:color="auto"/>
              <w:right w:val="single" w:sz="4" w:space="0" w:color="auto"/>
            </w:tcBorders>
            <w:shd w:val="clear" w:color="auto" w:fill="auto"/>
            <w:vAlign w:val="center"/>
            <w:hideMark/>
          </w:tcPr>
          <w:p w14:paraId="7248194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22.02.2017</w:t>
            </w:r>
          </w:p>
        </w:tc>
      </w:tr>
      <w:tr w:rsidR="00413204" w:rsidRPr="00156CA6" w14:paraId="59D5BF2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014AB82"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4045D5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ROSCI0272</w:t>
            </w:r>
          </w:p>
        </w:tc>
        <w:tc>
          <w:tcPr>
            <w:tcW w:w="1550" w:type="dxa"/>
            <w:tcBorders>
              <w:top w:val="nil"/>
              <w:left w:val="nil"/>
              <w:bottom w:val="single" w:sz="4" w:space="0" w:color="auto"/>
              <w:right w:val="single" w:sz="4" w:space="0" w:color="auto"/>
            </w:tcBorders>
            <w:shd w:val="clear" w:color="auto" w:fill="auto"/>
            <w:vAlign w:val="center"/>
            <w:hideMark/>
          </w:tcPr>
          <w:p w14:paraId="367E8909"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Vulcanii Noroioși de la Pâclele Mari si Pâclele Mici</w:t>
            </w:r>
          </w:p>
        </w:tc>
        <w:tc>
          <w:tcPr>
            <w:tcW w:w="3289" w:type="dxa"/>
            <w:tcBorders>
              <w:top w:val="nil"/>
              <w:left w:val="nil"/>
              <w:bottom w:val="single" w:sz="4" w:space="0" w:color="auto"/>
              <w:right w:val="single" w:sz="4" w:space="0" w:color="auto"/>
            </w:tcBorders>
            <w:shd w:val="clear" w:color="auto" w:fill="auto"/>
            <w:vAlign w:val="center"/>
            <w:hideMark/>
          </w:tcPr>
          <w:p w14:paraId="2F5BE65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ROSCI0272 Vulcanii Noroioși de la Pâclele Mari și Pâclele Mici și al Rezervațiilor Naturale Vulcanii Noroioși Pâclele Mari, cod 2.261 și Vulcanii Noroioși Pâclele Mici, cod 2.262</w:t>
            </w:r>
          </w:p>
        </w:tc>
        <w:tc>
          <w:tcPr>
            <w:tcW w:w="4429" w:type="dxa"/>
            <w:tcBorders>
              <w:top w:val="nil"/>
              <w:left w:val="nil"/>
              <w:bottom w:val="single" w:sz="4" w:space="0" w:color="auto"/>
              <w:right w:val="single" w:sz="4" w:space="0" w:color="auto"/>
            </w:tcBorders>
            <w:shd w:val="clear" w:color="auto" w:fill="auto"/>
            <w:vAlign w:val="center"/>
            <w:hideMark/>
          </w:tcPr>
          <w:p w14:paraId="73A0DA7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1353/2016 privind aprobarea Planului de management și a Regulamentului sitului Natura 2000 ROSCI0272 Vulcanii Noroioși de la Pâclele Mari și Pâclele Mici și ale Rezervațiilor Naturale Vulcanii Noroioși Pâclele Mari, cod 2.261 și Vulcanii Noroioși Pâclele Mici, cod 2.262</w:t>
            </w:r>
          </w:p>
        </w:tc>
        <w:tc>
          <w:tcPr>
            <w:tcW w:w="1410" w:type="dxa"/>
            <w:tcBorders>
              <w:top w:val="nil"/>
              <w:left w:val="nil"/>
              <w:bottom w:val="single" w:sz="4" w:space="0" w:color="auto"/>
              <w:right w:val="single" w:sz="4" w:space="0" w:color="auto"/>
            </w:tcBorders>
            <w:shd w:val="clear" w:color="auto" w:fill="auto"/>
            <w:vAlign w:val="center"/>
            <w:hideMark/>
          </w:tcPr>
          <w:p w14:paraId="7CEAFEC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893</w:t>
            </w:r>
          </w:p>
        </w:tc>
        <w:tc>
          <w:tcPr>
            <w:tcW w:w="1385" w:type="dxa"/>
            <w:tcBorders>
              <w:top w:val="nil"/>
              <w:left w:val="nil"/>
              <w:bottom w:val="single" w:sz="4" w:space="0" w:color="auto"/>
              <w:right w:val="single" w:sz="4" w:space="0" w:color="auto"/>
            </w:tcBorders>
            <w:shd w:val="clear" w:color="auto" w:fill="auto"/>
            <w:vAlign w:val="center"/>
            <w:hideMark/>
          </w:tcPr>
          <w:p w14:paraId="5E3CB41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08.11.2016</w:t>
            </w:r>
          </w:p>
        </w:tc>
      </w:tr>
      <w:tr w:rsidR="00413204" w:rsidRPr="00156CA6" w14:paraId="48BAF83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81425F8"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8018844"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ROSCI0273</w:t>
            </w:r>
          </w:p>
        </w:tc>
        <w:tc>
          <w:tcPr>
            <w:tcW w:w="1550" w:type="dxa"/>
            <w:tcBorders>
              <w:top w:val="nil"/>
              <w:left w:val="nil"/>
              <w:bottom w:val="single" w:sz="4" w:space="0" w:color="auto"/>
              <w:right w:val="single" w:sz="4" w:space="0" w:color="auto"/>
            </w:tcBorders>
            <w:shd w:val="clear" w:color="auto" w:fill="auto"/>
            <w:vAlign w:val="center"/>
            <w:hideMark/>
          </w:tcPr>
          <w:p w14:paraId="2DD56535"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Zona marină de la Capul Tuzla</w:t>
            </w:r>
          </w:p>
        </w:tc>
        <w:tc>
          <w:tcPr>
            <w:tcW w:w="3289" w:type="dxa"/>
            <w:tcBorders>
              <w:top w:val="nil"/>
              <w:left w:val="nil"/>
              <w:bottom w:val="single" w:sz="4" w:space="0" w:color="auto"/>
              <w:right w:val="single" w:sz="4" w:space="0" w:color="auto"/>
            </w:tcBorders>
            <w:shd w:val="clear" w:color="auto" w:fill="auto"/>
            <w:vAlign w:val="center"/>
            <w:hideMark/>
          </w:tcPr>
          <w:p w14:paraId="6E98672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ROSCI0273 Zona marină de la Capul Tuzla</w:t>
            </w:r>
          </w:p>
        </w:tc>
        <w:tc>
          <w:tcPr>
            <w:tcW w:w="4429" w:type="dxa"/>
            <w:tcBorders>
              <w:top w:val="nil"/>
              <w:left w:val="nil"/>
              <w:bottom w:val="single" w:sz="4" w:space="0" w:color="auto"/>
              <w:right w:val="single" w:sz="4" w:space="0" w:color="auto"/>
            </w:tcBorders>
            <w:shd w:val="clear" w:color="auto" w:fill="auto"/>
            <w:vAlign w:val="center"/>
            <w:hideMark/>
          </w:tcPr>
          <w:p w14:paraId="67BB7A7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1433/2016 privind aprobarea Planului de management și a Regulamentului sitului Natura 2000 ROSCI0273 Zona marină de la Capul Tuzla</w:t>
            </w:r>
          </w:p>
        </w:tc>
        <w:tc>
          <w:tcPr>
            <w:tcW w:w="1410" w:type="dxa"/>
            <w:tcBorders>
              <w:top w:val="nil"/>
              <w:left w:val="nil"/>
              <w:bottom w:val="single" w:sz="4" w:space="0" w:color="auto"/>
              <w:right w:val="single" w:sz="4" w:space="0" w:color="auto"/>
            </w:tcBorders>
            <w:shd w:val="clear" w:color="auto" w:fill="auto"/>
            <w:vAlign w:val="center"/>
            <w:hideMark/>
          </w:tcPr>
          <w:p w14:paraId="1E564C4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712</w:t>
            </w:r>
          </w:p>
        </w:tc>
        <w:tc>
          <w:tcPr>
            <w:tcW w:w="1385" w:type="dxa"/>
            <w:tcBorders>
              <w:top w:val="nil"/>
              <w:left w:val="nil"/>
              <w:bottom w:val="single" w:sz="4" w:space="0" w:color="auto"/>
              <w:right w:val="single" w:sz="4" w:space="0" w:color="auto"/>
            </w:tcBorders>
            <w:shd w:val="clear" w:color="auto" w:fill="auto"/>
            <w:vAlign w:val="center"/>
            <w:hideMark/>
          </w:tcPr>
          <w:p w14:paraId="6FB9DF5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14.09.2016</w:t>
            </w:r>
          </w:p>
        </w:tc>
      </w:tr>
      <w:tr w:rsidR="00413204" w:rsidRPr="00156CA6" w14:paraId="7A0E9061"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7D1DC9B"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908F2B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ROSCI0275</w:t>
            </w:r>
          </w:p>
        </w:tc>
        <w:tc>
          <w:tcPr>
            <w:tcW w:w="1550" w:type="dxa"/>
            <w:tcBorders>
              <w:top w:val="nil"/>
              <w:left w:val="nil"/>
              <w:bottom w:val="single" w:sz="4" w:space="0" w:color="auto"/>
              <w:right w:val="single" w:sz="4" w:space="0" w:color="auto"/>
            </w:tcBorders>
            <w:shd w:val="clear" w:color="auto" w:fill="auto"/>
            <w:vAlign w:val="center"/>
            <w:hideMark/>
          </w:tcPr>
          <w:p w14:paraId="4754FAA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Bârsău - Șomcuta</w:t>
            </w:r>
          </w:p>
        </w:tc>
        <w:tc>
          <w:tcPr>
            <w:tcW w:w="3289" w:type="dxa"/>
            <w:tcBorders>
              <w:top w:val="nil"/>
              <w:left w:val="nil"/>
              <w:bottom w:val="single" w:sz="4" w:space="0" w:color="auto"/>
              <w:right w:val="single" w:sz="4" w:space="0" w:color="auto"/>
            </w:tcBorders>
            <w:shd w:val="clear" w:color="auto" w:fill="auto"/>
            <w:vAlign w:val="center"/>
            <w:hideMark/>
          </w:tcPr>
          <w:p w14:paraId="221FAE4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ROSCI0275 Bârsău - Șomcuta</w:t>
            </w:r>
          </w:p>
        </w:tc>
        <w:tc>
          <w:tcPr>
            <w:tcW w:w="4429" w:type="dxa"/>
            <w:tcBorders>
              <w:top w:val="nil"/>
              <w:left w:val="nil"/>
              <w:bottom w:val="single" w:sz="4" w:space="0" w:color="auto"/>
              <w:right w:val="single" w:sz="4" w:space="0" w:color="auto"/>
            </w:tcBorders>
            <w:shd w:val="clear" w:color="auto" w:fill="auto"/>
            <w:vAlign w:val="center"/>
            <w:hideMark/>
          </w:tcPr>
          <w:p w14:paraId="346DD80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1046/2016 privind aprobarea Planului de management al sitului de importanță comunitară ROSCI0275 Bârsău - Șomcuta</w:t>
            </w:r>
          </w:p>
        </w:tc>
        <w:tc>
          <w:tcPr>
            <w:tcW w:w="1410" w:type="dxa"/>
            <w:tcBorders>
              <w:top w:val="nil"/>
              <w:left w:val="nil"/>
              <w:bottom w:val="single" w:sz="4" w:space="0" w:color="auto"/>
              <w:right w:val="single" w:sz="4" w:space="0" w:color="auto"/>
            </w:tcBorders>
            <w:shd w:val="clear" w:color="auto" w:fill="auto"/>
            <w:vAlign w:val="center"/>
            <w:hideMark/>
          </w:tcPr>
          <w:p w14:paraId="750620A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620</w:t>
            </w:r>
          </w:p>
        </w:tc>
        <w:tc>
          <w:tcPr>
            <w:tcW w:w="1385" w:type="dxa"/>
            <w:tcBorders>
              <w:top w:val="nil"/>
              <w:left w:val="nil"/>
              <w:bottom w:val="single" w:sz="4" w:space="0" w:color="auto"/>
              <w:right w:val="single" w:sz="4" w:space="0" w:color="auto"/>
            </w:tcBorders>
            <w:shd w:val="clear" w:color="auto" w:fill="auto"/>
            <w:vAlign w:val="center"/>
            <w:hideMark/>
          </w:tcPr>
          <w:p w14:paraId="072037E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12.08.2016</w:t>
            </w:r>
          </w:p>
        </w:tc>
      </w:tr>
      <w:tr w:rsidR="00413204" w:rsidRPr="00156CA6" w14:paraId="2A3CF611"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BC5E129"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15BA88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ROSCI0279</w:t>
            </w:r>
          </w:p>
        </w:tc>
        <w:tc>
          <w:tcPr>
            <w:tcW w:w="1550" w:type="dxa"/>
            <w:tcBorders>
              <w:top w:val="nil"/>
              <w:left w:val="nil"/>
              <w:bottom w:val="single" w:sz="4" w:space="0" w:color="auto"/>
              <w:right w:val="single" w:sz="4" w:space="0" w:color="auto"/>
            </w:tcBorders>
            <w:shd w:val="clear" w:color="auto" w:fill="auto"/>
            <w:vAlign w:val="center"/>
            <w:hideMark/>
          </w:tcPr>
          <w:p w14:paraId="045E0E15"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Borzont</w:t>
            </w:r>
          </w:p>
        </w:tc>
        <w:tc>
          <w:tcPr>
            <w:tcW w:w="3289" w:type="dxa"/>
            <w:tcBorders>
              <w:top w:val="nil"/>
              <w:left w:val="nil"/>
              <w:bottom w:val="single" w:sz="4" w:space="0" w:color="auto"/>
              <w:right w:val="single" w:sz="4" w:space="0" w:color="auto"/>
            </w:tcBorders>
            <w:shd w:val="clear" w:color="auto" w:fill="auto"/>
            <w:vAlign w:val="center"/>
            <w:hideMark/>
          </w:tcPr>
          <w:p w14:paraId="274EDB7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Defileul Mureșului Superior și al ariilor naturale protejate conexe</w:t>
            </w:r>
          </w:p>
        </w:tc>
        <w:tc>
          <w:tcPr>
            <w:tcW w:w="4429" w:type="dxa"/>
            <w:tcBorders>
              <w:top w:val="nil"/>
              <w:left w:val="nil"/>
              <w:bottom w:val="single" w:sz="4" w:space="0" w:color="auto"/>
              <w:right w:val="single" w:sz="4" w:space="0" w:color="auto"/>
            </w:tcBorders>
            <w:shd w:val="clear" w:color="auto" w:fill="auto"/>
            <w:vAlign w:val="center"/>
            <w:hideMark/>
          </w:tcPr>
          <w:p w14:paraId="1746925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1556/2016 privind aprobarea Planului de management al Parcului Natural Defileul Mureșului Superior și al ariilor naturale protejate conexe</w:t>
            </w:r>
          </w:p>
        </w:tc>
        <w:tc>
          <w:tcPr>
            <w:tcW w:w="1410" w:type="dxa"/>
            <w:tcBorders>
              <w:top w:val="nil"/>
              <w:left w:val="nil"/>
              <w:bottom w:val="single" w:sz="4" w:space="0" w:color="auto"/>
              <w:right w:val="single" w:sz="4" w:space="0" w:color="auto"/>
            </w:tcBorders>
            <w:shd w:val="clear" w:color="auto" w:fill="auto"/>
            <w:vAlign w:val="center"/>
            <w:hideMark/>
          </w:tcPr>
          <w:p w14:paraId="0969D8B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1041</w:t>
            </w:r>
          </w:p>
        </w:tc>
        <w:tc>
          <w:tcPr>
            <w:tcW w:w="1385" w:type="dxa"/>
            <w:tcBorders>
              <w:top w:val="nil"/>
              <w:left w:val="nil"/>
              <w:bottom w:val="single" w:sz="4" w:space="0" w:color="auto"/>
              <w:right w:val="single" w:sz="4" w:space="0" w:color="auto"/>
            </w:tcBorders>
            <w:shd w:val="clear" w:color="auto" w:fill="auto"/>
            <w:vAlign w:val="center"/>
            <w:hideMark/>
          </w:tcPr>
          <w:p w14:paraId="3CABEA0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23.12.2016</w:t>
            </w:r>
          </w:p>
        </w:tc>
      </w:tr>
      <w:tr w:rsidR="00413204" w:rsidRPr="00156CA6" w14:paraId="6C8E7F30"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FB8AB82"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A98A96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ROSCI0289</w:t>
            </w:r>
          </w:p>
        </w:tc>
        <w:tc>
          <w:tcPr>
            <w:tcW w:w="1550" w:type="dxa"/>
            <w:tcBorders>
              <w:top w:val="nil"/>
              <w:left w:val="nil"/>
              <w:bottom w:val="single" w:sz="4" w:space="0" w:color="auto"/>
              <w:right w:val="single" w:sz="4" w:space="0" w:color="auto"/>
            </w:tcBorders>
            <w:shd w:val="clear" w:color="auto" w:fill="auto"/>
            <w:vAlign w:val="center"/>
            <w:hideMark/>
          </w:tcPr>
          <w:p w14:paraId="7DA825D7"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Coridorul Drocea - Codru Moma</w:t>
            </w:r>
          </w:p>
        </w:tc>
        <w:tc>
          <w:tcPr>
            <w:tcW w:w="3289" w:type="dxa"/>
            <w:tcBorders>
              <w:top w:val="nil"/>
              <w:left w:val="nil"/>
              <w:bottom w:val="single" w:sz="4" w:space="0" w:color="auto"/>
              <w:right w:val="single" w:sz="4" w:space="0" w:color="auto"/>
            </w:tcBorders>
            <w:shd w:val="clear" w:color="auto" w:fill="auto"/>
            <w:vAlign w:val="center"/>
            <w:hideMark/>
          </w:tcPr>
          <w:p w14:paraId="36C09D3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ROSCI0289 Coridorul Drocea-Codru Moma</w:t>
            </w:r>
          </w:p>
        </w:tc>
        <w:tc>
          <w:tcPr>
            <w:tcW w:w="4429" w:type="dxa"/>
            <w:tcBorders>
              <w:top w:val="nil"/>
              <w:left w:val="nil"/>
              <w:bottom w:val="single" w:sz="4" w:space="0" w:color="auto"/>
              <w:right w:val="single" w:sz="4" w:space="0" w:color="auto"/>
            </w:tcBorders>
            <w:shd w:val="clear" w:color="auto" w:fill="auto"/>
            <w:vAlign w:val="center"/>
            <w:hideMark/>
          </w:tcPr>
          <w:p w14:paraId="165D425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1182/2016 privind aprobarea Planului de management și a Regulamentului sitului Natura 2000 ROSCI0289 Coridorul Drocea - Codru Moma</w:t>
            </w:r>
          </w:p>
        </w:tc>
        <w:tc>
          <w:tcPr>
            <w:tcW w:w="1410" w:type="dxa"/>
            <w:tcBorders>
              <w:top w:val="nil"/>
              <w:left w:val="nil"/>
              <w:bottom w:val="single" w:sz="4" w:space="0" w:color="auto"/>
              <w:right w:val="single" w:sz="4" w:space="0" w:color="auto"/>
            </w:tcBorders>
            <w:shd w:val="clear" w:color="auto" w:fill="auto"/>
            <w:vAlign w:val="center"/>
            <w:hideMark/>
          </w:tcPr>
          <w:p w14:paraId="12C6F64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952</w:t>
            </w:r>
          </w:p>
        </w:tc>
        <w:tc>
          <w:tcPr>
            <w:tcW w:w="1385" w:type="dxa"/>
            <w:tcBorders>
              <w:top w:val="nil"/>
              <w:left w:val="nil"/>
              <w:bottom w:val="single" w:sz="4" w:space="0" w:color="auto"/>
              <w:right w:val="single" w:sz="4" w:space="0" w:color="auto"/>
            </w:tcBorders>
            <w:shd w:val="clear" w:color="auto" w:fill="auto"/>
            <w:vAlign w:val="center"/>
            <w:hideMark/>
          </w:tcPr>
          <w:p w14:paraId="75E1A54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25.11.2016</w:t>
            </w:r>
          </w:p>
        </w:tc>
      </w:tr>
      <w:tr w:rsidR="00413204" w:rsidRPr="00156CA6" w14:paraId="789029C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1B251F2"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0FE6DF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ROSCI0294</w:t>
            </w:r>
          </w:p>
        </w:tc>
        <w:tc>
          <w:tcPr>
            <w:tcW w:w="1550" w:type="dxa"/>
            <w:tcBorders>
              <w:top w:val="nil"/>
              <w:left w:val="nil"/>
              <w:bottom w:val="single" w:sz="4" w:space="0" w:color="auto"/>
              <w:right w:val="single" w:sz="4" w:space="0" w:color="auto"/>
            </w:tcBorders>
            <w:shd w:val="clear" w:color="auto" w:fill="auto"/>
            <w:vAlign w:val="center"/>
            <w:hideMark/>
          </w:tcPr>
          <w:p w14:paraId="5BCE1172"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Crișul Alb între Gurahonț și Ineu</w:t>
            </w:r>
          </w:p>
        </w:tc>
        <w:tc>
          <w:tcPr>
            <w:tcW w:w="3289" w:type="dxa"/>
            <w:tcBorders>
              <w:top w:val="nil"/>
              <w:left w:val="nil"/>
              <w:bottom w:val="single" w:sz="4" w:space="0" w:color="auto"/>
              <w:right w:val="single" w:sz="4" w:space="0" w:color="auto"/>
            </w:tcBorders>
            <w:shd w:val="clear" w:color="auto" w:fill="auto"/>
            <w:vAlign w:val="center"/>
            <w:hideMark/>
          </w:tcPr>
          <w:p w14:paraId="0B80256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ROSPA0014 Câmpia Cermeiului și al ariilor naturale protejate conexe</w:t>
            </w:r>
          </w:p>
        </w:tc>
        <w:tc>
          <w:tcPr>
            <w:tcW w:w="4429" w:type="dxa"/>
            <w:tcBorders>
              <w:top w:val="nil"/>
              <w:left w:val="nil"/>
              <w:bottom w:val="single" w:sz="4" w:space="0" w:color="auto"/>
              <w:right w:val="single" w:sz="4" w:space="0" w:color="auto"/>
            </w:tcBorders>
            <w:shd w:val="clear" w:color="auto" w:fill="auto"/>
            <w:vAlign w:val="center"/>
            <w:hideMark/>
          </w:tcPr>
          <w:p w14:paraId="4E276B8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Ordinul ministrului mediului, apelor și pădurilor nr. 1180/2016 privind aprobarea planului de management al sitului Natura 2000 ROSPA0014 Câmpia Cermeiului și al ariilor naturale protejate conexe </w:t>
            </w:r>
          </w:p>
        </w:tc>
        <w:tc>
          <w:tcPr>
            <w:tcW w:w="1410" w:type="dxa"/>
            <w:tcBorders>
              <w:top w:val="nil"/>
              <w:left w:val="nil"/>
              <w:bottom w:val="single" w:sz="4" w:space="0" w:color="auto"/>
              <w:right w:val="single" w:sz="4" w:space="0" w:color="auto"/>
            </w:tcBorders>
            <w:shd w:val="clear" w:color="auto" w:fill="auto"/>
            <w:vAlign w:val="center"/>
            <w:hideMark/>
          </w:tcPr>
          <w:p w14:paraId="59542F9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850</w:t>
            </w:r>
          </w:p>
        </w:tc>
        <w:tc>
          <w:tcPr>
            <w:tcW w:w="1385" w:type="dxa"/>
            <w:tcBorders>
              <w:top w:val="nil"/>
              <w:left w:val="nil"/>
              <w:bottom w:val="single" w:sz="4" w:space="0" w:color="auto"/>
              <w:right w:val="single" w:sz="4" w:space="0" w:color="auto"/>
            </w:tcBorders>
            <w:shd w:val="clear" w:color="auto" w:fill="auto"/>
            <w:vAlign w:val="center"/>
            <w:hideMark/>
          </w:tcPr>
          <w:p w14:paraId="0DB1C99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26.10.2016</w:t>
            </w:r>
          </w:p>
        </w:tc>
      </w:tr>
      <w:tr w:rsidR="00413204" w:rsidRPr="00156CA6" w14:paraId="4EA7EC71"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D9FBBC4"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3F32D7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ROSCI0295</w:t>
            </w:r>
          </w:p>
        </w:tc>
        <w:tc>
          <w:tcPr>
            <w:tcW w:w="1550" w:type="dxa"/>
            <w:tcBorders>
              <w:top w:val="nil"/>
              <w:left w:val="nil"/>
              <w:bottom w:val="single" w:sz="4" w:space="0" w:color="auto"/>
              <w:right w:val="single" w:sz="4" w:space="0" w:color="auto"/>
            </w:tcBorders>
            <w:shd w:val="clear" w:color="auto" w:fill="auto"/>
            <w:vAlign w:val="center"/>
            <w:hideMark/>
          </w:tcPr>
          <w:p w14:paraId="2322F65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Dealurile Clujului de Est</w:t>
            </w:r>
          </w:p>
        </w:tc>
        <w:tc>
          <w:tcPr>
            <w:tcW w:w="3289" w:type="dxa"/>
            <w:tcBorders>
              <w:top w:val="nil"/>
              <w:left w:val="nil"/>
              <w:bottom w:val="single" w:sz="4" w:space="0" w:color="auto"/>
              <w:right w:val="single" w:sz="4" w:space="0" w:color="auto"/>
            </w:tcBorders>
            <w:shd w:val="clear" w:color="auto" w:fill="auto"/>
            <w:vAlign w:val="center"/>
            <w:hideMark/>
          </w:tcPr>
          <w:p w14:paraId="0F51E4A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ROSCI0295 Dealurile Clujului Est și ale Rezervațiilor Naturale VII.6. Fânațele Clujului "La Copârșaie" și VII.7. Fânațele Clujului - "La Craiu"</w:t>
            </w:r>
          </w:p>
        </w:tc>
        <w:tc>
          <w:tcPr>
            <w:tcW w:w="4429" w:type="dxa"/>
            <w:tcBorders>
              <w:top w:val="nil"/>
              <w:left w:val="nil"/>
              <w:bottom w:val="single" w:sz="4" w:space="0" w:color="auto"/>
              <w:right w:val="single" w:sz="4" w:space="0" w:color="auto"/>
            </w:tcBorders>
            <w:shd w:val="clear" w:color="auto" w:fill="auto"/>
            <w:vAlign w:val="center"/>
            <w:hideMark/>
          </w:tcPr>
          <w:p w14:paraId="53BD2A6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Ordinul ministrului mediului, apelor și pădurilor nr. 1208/2016 privind aprobarea Planului de management și a Regulamentului sitului de importanță comunitară ROSCI0295 Dealurile Clujului Est și ale Rezervațiilor NaturaleVII.6. Fânațele Clujului "La Copârșaie" și VII.7. Fânațele Clujului - "La Craiu" </w:t>
            </w:r>
          </w:p>
        </w:tc>
        <w:tc>
          <w:tcPr>
            <w:tcW w:w="1410" w:type="dxa"/>
            <w:tcBorders>
              <w:top w:val="nil"/>
              <w:left w:val="nil"/>
              <w:bottom w:val="single" w:sz="4" w:space="0" w:color="auto"/>
              <w:right w:val="single" w:sz="4" w:space="0" w:color="auto"/>
            </w:tcBorders>
            <w:shd w:val="clear" w:color="auto" w:fill="auto"/>
            <w:vAlign w:val="center"/>
            <w:hideMark/>
          </w:tcPr>
          <w:p w14:paraId="1B10FF4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1048</w:t>
            </w:r>
          </w:p>
        </w:tc>
        <w:tc>
          <w:tcPr>
            <w:tcW w:w="1385" w:type="dxa"/>
            <w:tcBorders>
              <w:top w:val="nil"/>
              <w:left w:val="nil"/>
              <w:bottom w:val="single" w:sz="4" w:space="0" w:color="auto"/>
              <w:right w:val="single" w:sz="4" w:space="0" w:color="auto"/>
            </w:tcBorders>
            <w:shd w:val="clear" w:color="auto" w:fill="auto"/>
            <w:vAlign w:val="center"/>
            <w:hideMark/>
          </w:tcPr>
          <w:p w14:paraId="761CEC7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27.12.2016</w:t>
            </w:r>
          </w:p>
        </w:tc>
      </w:tr>
      <w:tr w:rsidR="00413204" w:rsidRPr="00156CA6" w14:paraId="4BA05B3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B267DD9"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EB6BCA8"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ROSCI0297</w:t>
            </w:r>
          </w:p>
        </w:tc>
        <w:tc>
          <w:tcPr>
            <w:tcW w:w="1550" w:type="dxa"/>
            <w:tcBorders>
              <w:top w:val="nil"/>
              <w:left w:val="nil"/>
              <w:bottom w:val="single" w:sz="4" w:space="0" w:color="auto"/>
              <w:right w:val="single" w:sz="4" w:space="0" w:color="auto"/>
            </w:tcBorders>
            <w:shd w:val="clear" w:color="auto" w:fill="auto"/>
            <w:vAlign w:val="center"/>
            <w:hideMark/>
          </w:tcPr>
          <w:p w14:paraId="3370562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Dealurile Târnavei Mici - Bicheș</w:t>
            </w:r>
          </w:p>
        </w:tc>
        <w:tc>
          <w:tcPr>
            <w:tcW w:w="3289" w:type="dxa"/>
            <w:tcBorders>
              <w:top w:val="nil"/>
              <w:left w:val="nil"/>
              <w:bottom w:val="single" w:sz="4" w:space="0" w:color="auto"/>
              <w:right w:val="single" w:sz="4" w:space="0" w:color="auto"/>
            </w:tcBorders>
            <w:shd w:val="clear" w:color="auto" w:fill="auto"/>
            <w:vAlign w:val="center"/>
            <w:hideMark/>
          </w:tcPr>
          <w:p w14:paraId="77A680F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ROSPA0028 Dealurile Târnavelor și Valea Nirajului, ROSCI0186 Pădurile de Stejar Pufos de pe Târnava Mare, ROSCI0297 Dealurile Târnavei Mici - Bicheș și ROSCI0384 Râul Târnava Mică</w:t>
            </w:r>
          </w:p>
        </w:tc>
        <w:tc>
          <w:tcPr>
            <w:tcW w:w="4429" w:type="dxa"/>
            <w:tcBorders>
              <w:top w:val="nil"/>
              <w:left w:val="nil"/>
              <w:bottom w:val="single" w:sz="4" w:space="0" w:color="auto"/>
              <w:right w:val="single" w:sz="4" w:space="0" w:color="auto"/>
            </w:tcBorders>
            <w:shd w:val="clear" w:color="auto" w:fill="auto"/>
            <w:vAlign w:val="center"/>
            <w:hideMark/>
          </w:tcPr>
          <w:p w14:paraId="49AF742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1553/2016 privind aprobarea Planului de management și a Regulamentului siturilor Natura 2000 ROSPA0028 Dealurile Târnavelor și Valea Nirajului, ROSCI0186 Pădurile de Stejar Pufos de pe Târnava Mare, ROSCI0297 Dealurile Târnavei Mici - Bicheș și ROSCI0384 Râul Târnava Mică</w:t>
            </w:r>
          </w:p>
        </w:tc>
        <w:tc>
          <w:tcPr>
            <w:tcW w:w="1410" w:type="dxa"/>
            <w:tcBorders>
              <w:top w:val="nil"/>
              <w:left w:val="nil"/>
              <w:bottom w:val="single" w:sz="4" w:space="0" w:color="auto"/>
              <w:right w:val="single" w:sz="4" w:space="0" w:color="auto"/>
            </w:tcBorders>
            <w:shd w:val="clear" w:color="auto" w:fill="auto"/>
            <w:vAlign w:val="center"/>
            <w:hideMark/>
          </w:tcPr>
          <w:p w14:paraId="6B07DAF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918</w:t>
            </w:r>
          </w:p>
        </w:tc>
        <w:tc>
          <w:tcPr>
            <w:tcW w:w="1385" w:type="dxa"/>
            <w:tcBorders>
              <w:top w:val="nil"/>
              <w:left w:val="nil"/>
              <w:bottom w:val="single" w:sz="4" w:space="0" w:color="auto"/>
              <w:right w:val="single" w:sz="4" w:space="0" w:color="auto"/>
            </w:tcBorders>
            <w:shd w:val="clear" w:color="auto" w:fill="auto"/>
            <w:vAlign w:val="center"/>
            <w:hideMark/>
          </w:tcPr>
          <w:p w14:paraId="276793D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15.11.2016</w:t>
            </w:r>
          </w:p>
        </w:tc>
      </w:tr>
      <w:tr w:rsidR="00413204" w:rsidRPr="00156CA6" w14:paraId="29F7BDD8"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1D8A705"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F8C5AAF"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ROSCI0298</w:t>
            </w:r>
          </w:p>
        </w:tc>
        <w:tc>
          <w:tcPr>
            <w:tcW w:w="1550" w:type="dxa"/>
            <w:tcBorders>
              <w:top w:val="nil"/>
              <w:left w:val="nil"/>
              <w:bottom w:val="single" w:sz="4" w:space="0" w:color="auto"/>
              <w:right w:val="single" w:sz="4" w:space="0" w:color="auto"/>
            </w:tcBorders>
            <w:shd w:val="clear" w:color="auto" w:fill="auto"/>
            <w:vAlign w:val="center"/>
            <w:hideMark/>
          </w:tcPr>
          <w:p w14:paraId="567FCCA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Defileul Crișului Alb</w:t>
            </w:r>
          </w:p>
        </w:tc>
        <w:tc>
          <w:tcPr>
            <w:tcW w:w="3289" w:type="dxa"/>
            <w:tcBorders>
              <w:top w:val="nil"/>
              <w:left w:val="nil"/>
              <w:bottom w:val="single" w:sz="4" w:space="0" w:color="auto"/>
              <w:right w:val="single" w:sz="4" w:space="0" w:color="auto"/>
            </w:tcBorders>
            <w:shd w:val="clear" w:color="auto" w:fill="auto"/>
            <w:vAlign w:val="center"/>
            <w:hideMark/>
          </w:tcPr>
          <w:p w14:paraId="7FDC18A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ROSCI0298 Defileul Crișului Alb</w:t>
            </w:r>
          </w:p>
        </w:tc>
        <w:tc>
          <w:tcPr>
            <w:tcW w:w="4429" w:type="dxa"/>
            <w:tcBorders>
              <w:top w:val="nil"/>
              <w:left w:val="nil"/>
              <w:bottom w:val="single" w:sz="4" w:space="0" w:color="auto"/>
              <w:right w:val="single" w:sz="4" w:space="0" w:color="auto"/>
            </w:tcBorders>
            <w:shd w:val="clear" w:color="auto" w:fill="auto"/>
            <w:vAlign w:val="center"/>
            <w:hideMark/>
          </w:tcPr>
          <w:p w14:paraId="39A9EE7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1184/2016 privind aprobarea Planului de management și a Regulamentului sitului Natura 2000 ROSCI0298 Defileul Crișului Alb</w:t>
            </w:r>
          </w:p>
        </w:tc>
        <w:tc>
          <w:tcPr>
            <w:tcW w:w="1410" w:type="dxa"/>
            <w:tcBorders>
              <w:top w:val="nil"/>
              <w:left w:val="nil"/>
              <w:bottom w:val="single" w:sz="4" w:space="0" w:color="auto"/>
              <w:right w:val="single" w:sz="4" w:space="0" w:color="auto"/>
            </w:tcBorders>
            <w:shd w:val="clear" w:color="auto" w:fill="auto"/>
            <w:vAlign w:val="center"/>
            <w:hideMark/>
          </w:tcPr>
          <w:p w14:paraId="472F4A7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840</w:t>
            </w:r>
          </w:p>
        </w:tc>
        <w:tc>
          <w:tcPr>
            <w:tcW w:w="1385" w:type="dxa"/>
            <w:tcBorders>
              <w:top w:val="nil"/>
              <w:left w:val="nil"/>
              <w:bottom w:val="single" w:sz="4" w:space="0" w:color="auto"/>
              <w:right w:val="single" w:sz="4" w:space="0" w:color="auto"/>
            </w:tcBorders>
            <w:shd w:val="clear" w:color="auto" w:fill="auto"/>
            <w:vAlign w:val="center"/>
            <w:hideMark/>
          </w:tcPr>
          <w:p w14:paraId="7C497AC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24.10.2016</w:t>
            </w:r>
          </w:p>
        </w:tc>
      </w:tr>
      <w:tr w:rsidR="00413204" w:rsidRPr="00156CA6" w14:paraId="1B3C3016"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03ADF10"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D8C294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ROSCI0299</w:t>
            </w:r>
          </w:p>
        </w:tc>
        <w:tc>
          <w:tcPr>
            <w:tcW w:w="1550" w:type="dxa"/>
            <w:tcBorders>
              <w:top w:val="nil"/>
              <w:left w:val="nil"/>
              <w:bottom w:val="single" w:sz="4" w:space="0" w:color="auto"/>
              <w:right w:val="single" w:sz="4" w:space="0" w:color="auto"/>
            </w:tcBorders>
            <w:shd w:val="clear" w:color="auto" w:fill="auto"/>
            <w:vAlign w:val="center"/>
            <w:hideMark/>
          </w:tcPr>
          <w:p w14:paraId="55175E2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Dunărea la Gârla Mare - Maglavit</w:t>
            </w:r>
          </w:p>
        </w:tc>
        <w:tc>
          <w:tcPr>
            <w:tcW w:w="3289" w:type="dxa"/>
            <w:tcBorders>
              <w:top w:val="nil"/>
              <w:left w:val="nil"/>
              <w:bottom w:val="single" w:sz="4" w:space="0" w:color="auto"/>
              <w:right w:val="single" w:sz="4" w:space="0" w:color="auto"/>
            </w:tcBorders>
            <w:shd w:val="clear" w:color="auto" w:fill="auto"/>
            <w:vAlign w:val="center"/>
            <w:hideMark/>
          </w:tcPr>
          <w:p w14:paraId="7C84F40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ROSCI0299 Dunărea la Gârla Mare - Maglavit</w:t>
            </w:r>
          </w:p>
        </w:tc>
        <w:tc>
          <w:tcPr>
            <w:tcW w:w="4429" w:type="dxa"/>
            <w:tcBorders>
              <w:top w:val="nil"/>
              <w:left w:val="nil"/>
              <w:bottom w:val="single" w:sz="4" w:space="0" w:color="auto"/>
              <w:right w:val="single" w:sz="4" w:space="0" w:color="auto"/>
            </w:tcBorders>
            <w:shd w:val="clear" w:color="auto" w:fill="auto"/>
            <w:vAlign w:val="center"/>
            <w:hideMark/>
          </w:tcPr>
          <w:p w14:paraId="1393CC2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1220/2016 privind aprobarea Planului de management al sitului Natura 2000 ROSCI0299 Dunărea la Gârla Mare - Maglavit</w:t>
            </w:r>
          </w:p>
        </w:tc>
        <w:tc>
          <w:tcPr>
            <w:tcW w:w="1410" w:type="dxa"/>
            <w:tcBorders>
              <w:top w:val="nil"/>
              <w:left w:val="nil"/>
              <w:bottom w:val="single" w:sz="4" w:space="0" w:color="auto"/>
              <w:right w:val="single" w:sz="4" w:space="0" w:color="auto"/>
            </w:tcBorders>
            <w:shd w:val="clear" w:color="auto" w:fill="auto"/>
            <w:vAlign w:val="center"/>
            <w:hideMark/>
          </w:tcPr>
          <w:p w14:paraId="280AB80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926</w:t>
            </w:r>
          </w:p>
        </w:tc>
        <w:tc>
          <w:tcPr>
            <w:tcW w:w="1385" w:type="dxa"/>
            <w:tcBorders>
              <w:top w:val="nil"/>
              <w:left w:val="nil"/>
              <w:bottom w:val="single" w:sz="4" w:space="0" w:color="auto"/>
              <w:right w:val="single" w:sz="4" w:space="0" w:color="auto"/>
            </w:tcBorders>
            <w:shd w:val="clear" w:color="auto" w:fill="auto"/>
            <w:vAlign w:val="center"/>
            <w:hideMark/>
          </w:tcPr>
          <w:p w14:paraId="3E42943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17.11.2016</w:t>
            </w:r>
          </w:p>
        </w:tc>
      </w:tr>
      <w:tr w:rsidR="00413204" w:rsidRPr="00156CA6" w14:paraId="7219E525"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F0D8160"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429215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ROSCI0300</w:t>
            </w:r>
          </w:p>
        </w:tc>
        <w:tc>
          <w:tcPr>
            <w:tcW w:w="1550" w:type="dxa"/>
            <w:tcBorders>
              <w:top w:val="nil"/>
              <w:left w:val="nil"/>
              <w:bottom w:val="single" w:sz="4" w:space="0" w:color="auto"/>
              <w:right w:val="single" w:sz="4" w:space="0" w:color="auto"/>
            </w:tcBorders>
            <w:shd w:val="clear" w:color="auto" w:fill="auto"/>
            <w:vAlign w:val="center"/>
            <w:hideMark/>
          </w:tcPr>
          <w:p w14:paraId="68F18609"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Fânațele Pietroasa - Podeni</w:t>
            </w:r>
          </w:p>
        </w:tc>
        <w:tc>
          <w:tcPr>
            <w:tcW w:w="3289" w:type="dxa"/>
            <w:tcBorders>
              <w:top w:val="nil"/>
              <w:left w:val="nil"/>
              <w:bottom w:val="single" w:sz="4" w:space="0" w:color="auto"/>
              <w:right w:val="single" w:sz="4" w:space="0" w:color="auto"/>
            </w:tcBorders>
            <w:shd w:val="clear" w:color="auto" w:fill="auto"/>
            <w:vAlign w:val="center"/>
            <w:hideMark/>
          </w:tcPr>
          <w:p w14:paraId="14AFE95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ROSPA0087 Munții Trascăului, ROSCI0253 Trascău, ROSCI0300 Fânațele Pietroasa-Podeni, ROSCI0035 Cheile Turzii, ROSCI0034 Cheile Turenilor, precum și al celor 35 de arii naturale protejate de interes național de pe suprafaţa acestora</w:t>
            </w:r>
          </w:p>
        </w:tc>
        <w:tc>
          <w:tcPr>
            <w:tcW w:w="4429" w:type="dxa"/>
            <w:tcBorders>
              <w:top w:val="nil"/>
              <w:left w:val="nil"/>
              <w:bottom w:val="single" w:sz="4" w:space="0" w:color="auto"/>
              <w:right w:val="single" w:sz="4" w:space="0" w:color="auto"/>
            </w:tcBorders>
            <w:shd w:val="clear" w:color="auto" w:fill="auto"/>
            <w:vAlign w:val="center"/>
            <w:hideMark/>
          </w:tcPr>
          <w:p w14:paraId="3B97F29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1526/2016 privind aprobarea Planului de management și a Regulamentului siturilor Natura 2000 ROSPA0087 Munții Trascăului, ROSCI0253 Trascău, ROSCI0300 Fânațele Pietroasa-Podeni, ROSCI0035 Cheile Turzii, ROSCI0034 Cheile Turenilor, precum și al celor 35 de arii naturale protejate de interes național de pe suprafaţa acestora</w:t>
            </w:r>
          </w:p>
        </w:tc>
        <w:tc>
          <w:tcPr>
            <w:tcW w:w="1410" w:type="dxa"/>
            <w:tcBorders>
              <w:top w:val="nil"/>
              <w:left w:val="nil"/>
              <w:bottom w:val="single" w:sz="4" w:space="0" w:color="auto"/>
              <w:right w:val="single" w:sz="4" w:space="0" w:color="auto"/>
            </w:tcBorders>
            <w:shd w:val="clear" w:color="auto" w:fill="auto"/>
            <w:vAlign w:val="center"/>
            <w:hideMark/>
          </w:tcPr>
          <w:p w14:paraId="4F4377D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66</w:t>
            </w:r>
          </w:p>
        </w:tc>
        <w:tc>
          <w:tcPr>
            <w:tcW w:w="1385" w:type="dxa"/>
            <w:tcBorders>
              <w:top w:val="nil"/>
              <w:left w:val="nil"/>
              <w:bottom w:val="single" w:sz="4" w:space="0" w:color="auto"/>
              <w:right w:val="single" w:sz="4" w:space="0" w:color="auto"/>
            </w:tcBorders>
            <w:shd w:val="clear" w:color="auto" w:fill="auto"/>
            <w:vAlign w:val="center"/>
            <w:hideMark/>
          </w:tcPr>
          <w:p w14:paraId="6A58F77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26.01.2017</w:t>
            </w:r>
          </w:p>
        </w:tc>
      </w:tr>
      <w:tr w:rsidR="00413204" w:rsidRPr="00156CA6" w14:paraId="34A83C66"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678ABA2"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E5D54F8"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ROSCI0303</w:t>
            </w:r>
          </w:p>
        </w:tc>
        <w:tc>
          <w:tcPr>
            <w:tcW w:w="1550" w:type="dxa"/>
            <w:tcBorders>
              <w:top w:val="nil"/>
              <w:left w:val="nil"/>
              <w:bottom w:val="single" w:sz="4" w:space="0" w:color="auto"/>
              <w:right w:val="single" w:sz="4" w:space="0" w:color="auto"/>
            </w:tcBorders>
            <w:shd w:val="clear" w:color="auto" w:fill="auto"/>
            <w:vAlign w:val="center"/>
            <w:hideMark/>
          </w:tcPr>
          <w:p w14:paraId="1D91963F"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Hârtibaciu Sud - Est</w:t>
            </w:r>
          </w:p>
        </w:tc>
        <w:tc>
          <w:tcPr>
            <w:tcW w:w="3289" w:type="dxa"/>
            <w:tcBorders>
              <w:top w:val="nil"/>
              <w:left w:val="nil"/>
              <w:bottom w:val="single" w:sz="4" w:space="0" w:color="auto"/>
              <w:right w:val="single" w:sz="4" w:space="0" w:color="auto"/>
            </w:tcBorders>
            <w:shd w:val="clear" w:color="auto" w:fill="auto"/>
            <w:vAlign w:val="center"/>
            <w:hideMark/>
          </w:tcPr>
          <w:p w14:paraId="753DB4C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ROSPA0099 Podișul Hârtibaciului, ROSCI0227 Sighișoara-Târnava Mare, ROSCI0144 Pădurea de gorun și stejar de pe Dealul Purcărețului, ROSCI0143 Pădurea de gorun și stejar de la Dosul Fânațului, ROSCI0132 Oltul Mijlociu-Cibin-Hârtibaciu, ROSCI0303 Hârtibaciu Sud-Est, ROSCI0304 Hârtibaciu Sud-Vest, Rezervația Naturală „Stejarii seculari de la Breite municipiul Sighișoara“, Rezervația „Canionul Mihăileni“, „Rezervația de stejar pufos“ - sat Criș</w:t>
            </w:r>
          </w:p>
        </w:tc>
        <w:tc>
          <w:tcPr>
            <w:tcW w:w="4429" w:type="dxa"/>
            <w:tcBorders>
              <w:top w:val="nil"/>
              <w:left w:val="nil"/>
              <w:bottom w:val="single" w:sz="4" w:space="0" w:color="auto"/>
              <w:right w:val="single" w:sz="4" w:space="0" w:color="auto"/>
            </w:tcBorders>
            <w:shd w:val="clear" w:color="auto" w:fill="auto"/>
            <w:vAlign w:val="center"/>
            <w:hideMark/>
          </w:tcPr>
          <w:p w14:paraId="5B4DBBA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1166/2016 privind aprobarea Planului de management al ariilor naturale protejate ROSPA0099 Podișul Hârtibaciului, ROSCI0227 Sighișoara-Târnava Mare, ROSCI0144 Pădurea de gorun și stejar de pe Dealul Purcărețului, ROSCI0143 Pădurea de gorun și stejar de la Dosul Fânațului, ROSCI0132 Oltul Mijlociu-Cibin-Hârtibaciu, ROSCI0303 Hârtibaciu Sud-Est, ROSCI0304 Hârtibaciu Sud-Vest, Rezervația Naturală „Stejarii seculari de la Breite municipiul Sighișoara“, Rezervația „Canionul Mihăileni“, „Rezervația de stejar pufos“ - sat Criș</w:t>
            </w:r>
          </w:p>
        </w:tc>
        <w:tc>
          <w:tcPr>
            <w:tcW w:w="1410" w:type="dxa"/>
            <w:tcBorders>
              <w:top w:val="nil"/>
              <w:left w:val="nil"/>
              <w:bottom w:val="single" w:sz="4" w:space="0" w:color="auto"/>
              <w:right w:val="single" w:sz="4" w:space="0" w:color="auto"/>
            </w:tcBorders>
            <w:shd w:val="clear" w:color="auto" w:fill="auto"/>
            <w:vAlign w:val="center"/>
            <w:hideMark/>
          </w:tcPr>
          <w:p w14:paraId="502471F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781</w:t>
            </w:r>
          </w:p>
        </w:tc>
        <w:tc>
          <w:tcPr>
            <w:tcW w:w="1385" w:type="dxa"/>
            <w:tcBorders>
              <w:top w:val="nil"/>
              <w:left w:val="nil"/>
              <w:bottom w:val="single" w:sz="4" w:space="0" w:color="auto"/>
              <w:right w:val="single" w:sz="4" w:space="0" w:color="auto"/>
            </w:tcBorders>
            <w:shd w:val="clear" w:color="auto" w:fill="auto"/>
            <w:vAlign w:val="center"/>
            <w:hideMark/>
          </w:tcPr>
          <w:p w14:paraId="2136214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05.10.2016</w:t>
            </w:r>
          </w:p>
        </w:tc>
      </w:tr>
      <w:tr w:rsidR="00413204" w:rsidRPr="00156CA6" w14:paraId="42D7741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521DC16"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F051952"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ROSCI0304</w:t>
            </w:r>
          </w:p>
        </w:tc>
        <w:tc>
          <w:tcPr>
            <w:tcW w:w="1550" w:type="dxa"/>
            <w:tcBorders>
              <w:top w:val="nil"/>
              <w:left w:val="nil"/>
              <w:bottom w:val="single" w:sz="4" w:space="0" w:color="auto"/>
              <w:right w:val="single" w:sz="4" w:space="0" w:color="auto"/>
            </w:tcBorders>
            <w:shd w:val="clear" w:color="auto" w:fill="auto"/>
            <w:vAlign w:val="center"/>
            <w:hideMark/>
          </w:tcPr>
          <w:p w14:paraId="31A95D1F"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Hârtibaciu Sud - Vest</w:t>
            </w:r>
          </w:p>
        </w:tc>
        <w:tc>
          <w:tcPr>
            <w:tcW w:w="3289" w:type="dxa"/>
            <w:tcBorders>
              <w:top w:val="nil"/>
              <w:left w:val="nil"/>
              <w:bottom w:val="single" w:sz="4" w:space="0" w:color="auto"/>
              <w:right w:val="single" w:sz="4" w:space="0" w:color="auto"/>
            </w:tcBorders>
            <w:shd w:val="clear" w:color="auto" w:fill="auto"/>
            <w:vAlign w:val="center"/>
            <w:hideMark/>
          </w:tcPr>
          <w:p w14:paraId="49662B5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ROSPA0099 Podișul Hârtibaciului, ROSCI0227 Sighișoara-Târnava Mare, ROSCI0144 Pădurea de gorun și stejar de pe Dealul Purcărețului, ROSCI0143 Pădurea de gorun și stejar de la Dosul Fânațului, ROSCI0132 Oltul Mijlociu-Cibin-Hârtibaciu, ROSCI0303 Hârtibaciu Sud-Est, ROSCI0304 Hârtibaciu Sud-Vest, Rezervația Naturală „Stejarii seculari de la Breite municipiul Sighișoara“, Rezervația „Canionul Mihăileni“, „Rezervația de stejar pufos“ - sat Criș</w:t>
            </w:r>
          </w:p>
        </w:tc>
        <w:tc>
          <w:tcPr>
            <w:tcW w:w="4429" w:type="dxa"/>
            <w:tcBorders>
              <w:top w:val="nil"/>
              <w:left w:val="nil"/>
              <w:bottom w:val="single" w:sz="4" w:space="0" w:color="auto"/>
              <w:right w:val="single" w:sz="4" w:space="0" w:color="auto"/>
            </w:tcBorders>
            <w:shd w:val="clear" w:color="auto" w:fill="auto"/>
            <w:vAlign w:val="center"/>
            <w:hideMark/>
          </w:tcPr>
          <w:p w14:paraId="6F9910C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1166/2016 privind aprobarea Planului de management al ariilor naturale protejate ROSPA0099 Podișul Hârtibaciului, ROSCI0227 Sighișoara-Târnava Mare, ROSCI0144 Pădurea de gorun și stejar de pe Dealul Purcărețului, ROSCI0143 Pădurea de gorun și stejar de la Dosul Fânațului, ROSCI0132 Oltul Mijlociu-Cibin-Hârtibaciu, ROSCI0303 Hârtibaciu Sud-Est, ROSCI0304 Hârtibaciu Sud-Vest, Rezervația Naturală „Stejarii seculari de la Breite municipiul Sighișoara“, Rezervația „Canionul Mihăileni“, „Rezervația de stejar pufos“ - sat Criș</w:t>
            </w:r>
          </w:p>
        </w:tc>
        <w:tc>
          <w:tcPr>
            <w:tcW w:w="1410" w:type="dxa"/>
            <w:tcBorders>
              <w:top w:val="nil"/>
              <w:left w:val="nil"/>
              <w:bottom w:val="single" w:sz="4" w:space="0" w:color="auto"/>
              <w:right w:val="single" w:sz="4" w:space="0" w:color="auto"/>
            </w:tcBorders>
            <w:shd w:val="clear" w:color="auto" w:fill="auto"/>
            <w:vAlign w:val="center"/>
            <w:hideMark/>
          </w:tcPr>
          <w:p w14:paraId="5E25854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781</w:t>
            </w:r>
          </w:p>
        </w:tc>
        <w:tc>
          <w:tcPr>
            <w:tcW w:w="1385" w:type="dxa"/>
            <w:tcBorders>
              <w:top w:val="nil"/>
              <w:left w:val="nil"/>
              <w:bottom w:val="single" w:sz="4" w:space="0" w:color="auto"/>
              <w:right w:val="single" w:sz="4" w:space="0" w:color="auto"/>
            </w:tcBorders>
            <w:shd w:val="clear" w:color="auto" w:fill="auto"/>
            <w:vAlign w:val="center"/>
            <w:hideMark/>
          </w:tcPr>
          <w:p w14:paraId="6076A65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05.10.2016</w:t>
            </w:r>
          </w:p>
        </w:tc>
      </w:tr>
      <w:tr w:rsidR="00413204" w:rsidRPr="00156CA6" w14:paraId="57DFE041"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E8DDAE4"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31347A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ROSCI0305</w:t>
            </w:r>
          </w:p>
        </w:tc>
        <w:tc>
          <w:tcPr>
            <w:tcW w:w="1550" w:type="dxa"/>
            <w:tcBorders>
              <w:top w:val="nil"/>
              <w:left w:val="nil"/>
              <w:bottom w:val="single" w:sz="4" w:space="0" w:color="auto"/>
              <w:right w:val="single" w:sz="4" w:space="0" w:color="auto"/>
            </w:tcBorders>
            <w:shd w:val="clear" w:color="auto" w:fill="auto"/>
            <w:vAlign w:val="center"/>
            <w:hideMark/>
          </w:tcPr>
          <w:p w14:paraId="15B1927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Ianca - Plopu - Sărat - Comăneasca</w:t>
            </w:r>
          </w:p>
        </w:tc>
        <w:tc>
          <w:tcPr>
            <w:tcW w:w="3289" w:type="dxa"/>
            <w:tcBorders>
              <w:top w:val="nil"/>
              <w:left w:val="nil"/>
              <w:bottom w:val="single" w:sz="4" w:space="0" w:color="auto"/>
              <w:right w:val="single" w:sz="4" w:space="0" w:color="auto"/>
            </w:tcBorders>
            <w:shd w:val="clear" w:color="auto" w:fill="auto"/>
            <w:vAlign w:val="center"/>
            <w:hideMark/>
          </w:tcPr>
          <w:p w14:paraId="584B9D5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ROSPA0048 Ianca - Plopu Sărat</w:t>
            </w:r>
          </w:p>
        </w:tc>
        <w:tc>
          <w:tcPr>
            <w:tcW w:w="4429" w:type="dxa"/>
            <w:tcBorders>
              <w:top w:val="nil"/>
              <w:left w:val="nil"/>
              <w:bottom w:val="single" w:sz="4" w:space="0" w:color="auto"/>
              <w:right w:val="single" w:sz="4" w:space="0" w:color="auto"/>
            </w:tcBorders>
            <w:shd w:val="clear" w:color="auto" w:fill="auto"/>
            <w:vAlign w:val="center"/>
            <w:hideMark/>
          </w:tcPr>
          <w:p w14:paraId="67DF19F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1215/2016 privind aprobarea Planului de management și a Regulamentului sitului Natura 2000 ROSPA0048 Ianca - Plopu Sărat</w:t>
            </w:r>
          </w:p>
        </w:tc>
        <w:tc>
          <w:tcPr>
            <w:tcW w:w="1410" w:type="dxa"/>
            <w:tcBorders>
              <w:top w:val="nil"/>
              <w:left w:val="nil"/>
              <w:bottom w:val="single" w:sz="4" w:space="0" w:color="auto"/>
              <w:right w:val="single" w:sz="4" w:space="0" w:color="auto"/>
            </w:tcBorders>
            <w:shd w:val="clear" w:color="auto" w:fill="auto"/>
            <w:vAlign w:val="center"/>
            <w:hideMark/>
          </w:tcPr>
          <w:p w14:paraId="74F42E5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885</w:t>
            </w:r>
          </w:p>
        </w:tc>
        <w:tc>
          <w:tcPr>
            <w:tcW w:w="1385" w:type="dxa"/>
            <w:tcBorders>
              <w:top w:val="nil"/>
              <w:left w:val="nil"/>
              <w:bottom w:val="single" w:sz="4" w:space="0" w:color="auto"/>
              <w:right w:val="single" w:sz="4" w:space="0" w:color="auto"/>
            </w:tcBorders>
            <w:shd w:val="clear" w:color="auto" w:fill="auto"/>
            <w:vAlign w:val="center"/>
            <w:hideMark/>
          </w:tcPr>
          <w:p w14:paraId="56A3758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04.11.2016</w:t>
            </w:r>
          </w:p>
        </w:tc>
      </w:tr>
      <w:tr w:rsidR="00413204" w:rsidRPr="00156CA6" w14:paraId="7AB1D19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2AB0A42"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6B56E5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ROSCI0306</w:t>
            </w:r>
          </w:p>
        </w:tc>
        <w:tc>
          <w:tcPr>
            <w:tcW w:w="1550" w:type="dxa"/>
            <w:tcBorders>
              <w:top w:val="nil"/>
              <w:left w:val="nil"/>
              <w:bottom w:val="single" w:sz="4" w:space="0" w:color="auto"/>
              <w:right w:val="single" w:sz="4" w:space="0" w:color="auto"/>
            </w:tcBorders>
            <w:shd w:val="clear" w:color="auto" w:fill="auto"/>
            <w:vAlign w:val="center"/>
            <w:hideMark/>
          </w:tcPr>
          <w:p w14:paraId="69574D82"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Jiana</w:t>
            </w:r>
          </w:p>
        </w:tc>
        <w:tc>
          <w:tcPr>
            <w:tcW w:w="3289" w:type="dxa"/>
            <w:tcBorders>
              <w:top w:val="nil"/>
              <w:left w:val="nil"/>
              <w:bottom w:val="single" w:sz="4" w:space="0" w:color="auto"/>
              <w:right w:val="single" w:sz="4" w:space="0" w:color="auto"/>
            </w:tcBorders>
            <w:shd w:val="clear" w:color="auto" w:fill="auto"/>
            <w:vAlign w:val="center"/>
            <w:hideMark/>
          </w:tcPr>
          <w:p w14:paraId="554553C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ROSPA0011 Blahnița, ROSCI0173 Pădurea Stârmina, ROSCI0306 Jiana și ROSPA0024 Gruia-Gârla Mare, doar trupul care se suprapune parțial cu ROSCI0306 Jiana</w:t>
            </w:r>
          </w:p>
        </w:tc>
        <w:tc>
          <w:tcPr>
            <w:tcW w:w="4429" w:type="dxa"/>
            <w:tcBorders>
              <w:top w:val="nil"/>
              <w:left w:val="nil"/>
              <w:bottom w:val="single" w:sz="4" w:space="0" w:color="auto"/>
              <w:right w:val="single" w:sz="4" w:space="0" w:color="auto"/>
            </w:tcBorders>
            <w:shd w:val="clear" w:color="auto" w:fill="auto"/>
            <w:vAlign w:val="center"/>
            <w:hideMark/>
          </w:tcPr>
          <w:p w14:paraId="5FAB2A0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1203/2016 privind aprobarea Planului de management și a Regulamentului siturilor Natura 2000 ROSPA0011 Blahnița, ROSCI0173 Pădurea Stârmina, ROSCI0306 Jiana și ROSPA0024 Gruia-Gârla Mare, doar trupul care se suprapune parțial cu ROSCI0306 Jiana</w:t>
            </w:r>
          </w:p>
        </w:tc>
        <w:tc>
          <w:tcPr>
            <w:tcW w:w="1410" w:type="dxa"/>
            <w:tcBorders>
              <w:top w:val="nil"/>
              <w:left w:val="nil"/>
              <w:bottom w:val="single" w:sz="4" w:space="0" w:color="auto"/>
              <w:right w:val="single" w:sz="4" w:space="0" w:color="auto"/>
            </w:tcBorders>
            <w:shd w:val="clear" w:color="auto" w:fill="auto"/>
            <w:vAlign w:val="center"/>
            <w:hideMark/>
          </w:tcPr>
          <w:p w14:paraId="4477D4E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35</w:t>
            </w:r>
          </w:p>
        </w:tc>
        <w:tc>
          <w:tcPr>
            <w:tcW w:w="1385" w:type="dxa"/>
            <w:tcBorders>
              <w:top w:val="nil"/>
              <w:left w:val="nil"/>
              <w:bottom w:val="single" w:sz="4" w:space="0" w:color="auto"/>
              <w:right w:val="single" w:sz="4" w:space="0" w:color="auto"/>
            </w:tcBorders>
            <w:shd w:val="clear" w:color="auto" w:fill="auto"/>
            <w:vAlign w:val="center"/>
            <w:hideMark/>
          </w:tcPr>
          <w:p w14:paraId="442FD95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12.01.2017</w:t>
            </w:r>
          </w:p>
        </w:tc>
      </w:tr>
      <w:tr w:rsidR="00413204" w:rsidRPr="00156CA6" w14:paraId="766ABF3C"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2C393A3"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40383C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ROSCI0318</w:t>
            </w:r>
          </w:p>
        </w:tc>
        <w:tc>
          <w:tcPr>
            <w:tcW w:w="1550" w:type="dxa"/>
            <w:tcBorders>
              <w:top w:val="nil"/>
              <w:left w:val="nil"/>
              <w:bottom w:val="single" w:sz="4" w:space="0" w:color="auto"/>
              <w:right w:val="single" w:sz="4" w:space="0" w:color="auto"/>
            </w:tcBorders>
            <w:shd w:val="clear" w:color="auto" w:fill="auto"/>
            <w:vAlign w:val="center"/>
            <w:hideMark/>
          </w:tcPr>
          <w:p w14:paraId="45E3E9B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Măgura Târgu Ocna</w:t>
            </w:r>
          </w:p>
        </w:tc>
        <w:tc>
          <w:tcPr>
            <w:tcW w:w="3289" w:type="dxa"/>
            <w:tcBorders>
              <w:top w:val="nil"/>
              <w:left w:val="nil"/>
              <w:bottom w:val="single" w:sz="4" w:space="0" w:color="auto"/>
              <w:right w:val="single" w:sz="4" w:space="0" w:color="auto"/>
            </w:tcBorders>
            <w:shd w:val="clear" w:color="auto" w:fill="auto"/>
            <w:vAlign w:val="center"/>
            <w:hideMark/>
          </w:tcPr>
          <w:p w14:paraId="538941A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ROSCI0318 Măgura Târgu Ocna</w:t>
            </w:r>
          </w:p>
        </w:tc>
        <w:tc>
          <w:tcPr>
            <w:tcW w:w="4429" w:type="dxa"/>
            <w:tcBorders>
              <w:top w:val="nil"/>
              <w:left w:val="nil"/>
              <w:bottom w:val="single" w:sz="4" w:space="0" w:color="auto"/>
              <w:right w:val="single" w:sz="4" w:space="0" w:color="auto"/>
            </w:tcBorders>
            <w:shd w:val="clear" w:color="auto" w:fill="auto"/>
            <w:vAlign w:val="center"/>
            <w:hideMark/>
          </w:tcPr>
          <w:p w14:paraId="53A99F4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1004/2016 privind aprobarea Planului de management al sitului Natura 2000 ROSCI0318 Măgura Târgu Ocna</w:t>
            </w:r>
          </w:p>
        </w:tc>
        <w:tc>
          <w:tcPr>
            <w:tcW w:w="1410" w:type="dxa"/>
            <w:tcBorders>
              <w:top w:val="nil"/>
              <w:left w:val="nil"/>
              <w:bottom w:val="single" w:sz="4" w:space="0" w:color="auto"/>
              <w:right w:val="single" w:sz="4" w:space="0" w:color="auto"/>
            </w:tcBorders>
            <w:shd w:val="clear" w:color="auto" w:fill="auto"/>
            <w:vAlign w:val="center"/>
            <w:hideMark/>
          </w:tcPr>
          <w:p w14:paraId="2D4F61C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756</w:t>
            </w:r>
          </w:p>
        </w:tc>
        <w:tc>
          <w:tcPr>
            <w:tcW w:w="1385" w:type="dxa"/>
            <w:tcBorders>
              <w:top w:val="nil"/>
              <w:left w:val="nil"/>
              <w:bottom w:val="single" w:sz="4" w:space="0" w:color="auto"/>
              <w:right w:val="single" w:sz="4" w:space="0" w:color="auto"/>
            </w:tcBorders>
            <w:shd w:val="clear" w:color="auto" w:fill="auto"/>
            <w:vAlign w:val="center"/>
            <w:hideMark/>
          </w:tcPr>
          <w:p w14:paraId="5967992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28.09.2016</w:t>
            </w:r>
          </w:p>
        </w:tc>
      </w:tr>
      <w:tr w:rsidR="00413204" w:rsidRPr="00156CA6" w14:paraId="09510163"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83753BC"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D9445B5"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ROSCI0321</w:t>
            </w:r>
          </w:p>
        </w:tc>
        <w:tc>
          <w:tcPr>
            <w:tcW w:w="1550" w:type="dxa"/>
            <w:tcBorders>
              <w:top w:val="nil"/>
              <w:left w:val="nil"/>
              <w:bottom w:val="single" w:sz="4" w:space="0" w:color="auto"/>
              <w:right w:val="single" w:sz="4" w:space="0" w:color="auto"/>
            </w:tcBorders>
            <w:shd w:val="clear" w:color="auto" w:fill="auto"/>
            <w:vAlign w:val="center"/>
            <w:hideMark/>
          </w:tcPr>
          <w:p w14:paraId="3C433F0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Moldova Superioară</w:t>
            </w:r>
          </w:p>
        </w:tc>
        <w:tc>
          <w:tcPr>
            <w:tcW w:w="3289" w:type="dxa"/>
            <w:tcBorders>
              <w:top w:val="nil"/>
              <w:left w:val="nil"/>
              <w:bottom w:val="single" w:sz="4" w:space="0" w:color="auto"/>
              <w:right w:val="single" w:sz="4" w:space="0" w:color="auto"/>
            </w:tcBorders>
            <w:shd w:val="clear" w:color="auto" w:fill="auto"/>
            <w:vAlign w:val="center"/>
            <w:hideMark/>
          </w:tcPr>
          <w:p w14:paraId="7AD6606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ROSCI0321 Moldova Superioară</w:t>
            </w:r>
          </w:p>
        </w:tc>
        <w:tc>
          <w:tcPr>
            <w:tcW w:w="4429" w:type="dxa"/>
            <w:tcBorders>
              <w:top w:val="nil"/>
              <w:left w:val="nil"/>
              <w:bottom w:val="single" w:sz="4" w:space="0" w:color="auto"/>
              <w:right w:val="single" w:sz="4" w:space="0" w:color="auto"/>
            </w:tcBorders>
            <w:shd w:val="clear" w:color="auto" w:fill="auto"/>
            <w:vAlign w:val="center"/>
            <w:hideMark/>
          </w:tcPr>
          <w:p w14:paraId="0D3E818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1136/2016 privind aprobarea Planului de management și Regulamentului sitului ROSCI0321 Moldova Superioară</w:t>
            </w:r>
          </w:p>
        </w:tc>
        <w:tc>
          <w:tcPr>
            <w:tcW w:w="1410" w:type="dxa"/>
            <w:tcBorders>
              <w:top w:val="nil"/>
              <w:left w:val="nil"/>
              <w:bottom w:val="single" w:sz="4" w:space="0" w:color="auto"/>
              <w:right w:val="single" w:sz="4" w:space="0" w:color="auto"/>
            </w:tcBorders>
            <w:shd w:val="clear" w:color="auto" w:fill="auto"/>
            <w:vAlign w:val="center"/>
            <w:hideMark/>
          </w:tcPr>
          <w:p w14:paraId="31FCE88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764</w:t>
            </w:r>
          </w:p>
        </w:tc>
        <w:tc>
          <w:tcPr>
            <w:tcW w:w="1385" w:type="dxa"/>
            <w:tcBorders>
              <w:top w:val="nil"/>
              <w:left w:val="nil"/>
              <w:bottom w:val="single" w:sz="4" w:space="0" w:color="auto"/>
              <w:right w:val="single" w:sz="4" w:space="0" w:color="auto"/>
            </w:tcBorders>
            <w:shd w:val="clear" w:color="auto" w:fill="auto"/>
            <w:vAlign w:val="center"/>
            <w:hideMark/>
          </w:tcPr>
          <w:p w14:paraId="4E72130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30.09.2016</w:t>
            </w:r>
          </w:p>
        </w:tc>
      </w:tr>
      <w:tr w:rsidR="00413204" w:rsidRPr="00156CA6" w14:paraId="4B5BE6F4"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3AEE086"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6E838F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ROSCI0322</w:t>
            </w:r>
          </w:p>
        </w:tc>
        <w:tc>
          <w:tcPr>
            <w:tcW w:w="1550" w:type="dxa"/>
            <w:tcBorders>
              <w:top w:val="nil"/>
              <w:left w:val="nil"/>
              <w:bottom w:val="single" w:sz="4" w:space="0" w:color="auto"/>
              <w:right w:val="single" w:sz="4" w:space="0" w:color="auto"/>
            </w:tcBorders>
            <w:shd w:val="clear" w:color="auto" w:fill="auto"/>
            <w:vAlign w:val="center"/>
            <w:hideMark/>
          </w:tcPr>
          <w:p w14:paraId="75DD3B3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Muntele Șes</w:t>
            </w:r>
          </w:p>
        </w:tc>
        <w:tc>
          <w:tcPr>
            <w:tcW w:w="3289" w:type="dxa"/>
            <w:tcBorders>
              <w:top w:val="nil"/>
              <w:left w:val="nil"/>
              <w:bottom w:val="single" w:sz="4" w:space="0" w:color="auto"/>
              <w:right w:val="single" w:sz="4" w:space="0" w:color="auto"/>
            </w:tcBorders>
            <w:shd w:val="clear" w:color="auto" w:fill="auto"/>
            <w:vAlign w:val="center"/>
            <w:hideMark/>
          </w:tcPr>
          <w:p w14:paraId="433643C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ROSCI0322 Muntele Șes</w:t>
            </w:r>
          </w:p>
        </w:tc>
        <w:tc>
          <w:tcPr>
            <w:tcW w:w="4429" w:type="dxa"/>
            <w:tcBorders>
              <w:top w:val="nil"/>
              <w:left w:val="nil"/>
              <w:bottom w:val="single" w:sz="4" w:space="0" w:color="auto"/>
              <w:right w:val="single" w:sz="4" w:space="0" w:color="auto"/>
            </w:tcBorders>
            <w:shd w:val="clear" w:color="auto" w:fill="auto"/>
            <w:vAlign w:val="center"/>
            <w:hideMark/>
          </w:tcPr>
          <w:p w14:paraId="13D371E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1041/2016 privind aprobarea Planului de management al sitului de importanță comunitară ROSCI0322 Muntele Șes</w:t>
            </w:r>
          </w:p>
        </w:tc>
        <w:tc>
          <w:tcPr>
            <w:tcW w:w="1410" w:type="dxa"/>
            <w:tcBorders>
              <w:top w:val="nil"/>
              <w:left w:val="nil"/>
              <w:bottom w:val="single" w:sz="4" w:space="0" w:color="auto"/>
              <w:right w:val="single" w:sz="4" w:space="0" w:color="auto"/>
            </w:tcBorders>
            <w:shd w:val="clear" w:color="auto" w:fill="auto"/>
            <w:vAlign w:val="center"/>
            <w:hideMark/>
          </w:tcPr>
          <w:p w14:paraId="31C481E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606</w:t>
            </w:r>
          </w:p>
        </w:tc>
        <w:tc>
          <w:tcPr>
            <w:tcW w:w="1385" w:type="dxa"/>
            <w:tcBorders>
              <w:top w:val="nil"/>
              <w:left w:val="nil"/>
              <w:bottom w:val="single" w:sz="4" w:space="0" w:color="auto"/>
              <w:right w:val="single" w:sz="4" w:space="0" w:color="auto"/>
            </w:tcBorders>
            <w:shd w:val="clear" w:color="auto" w:fill="auto"/>
            <w:vAlign w:val="center"/>
            <w:hideMark/>
          </w:tcPr>
          <w:p w14:paraId="5AB776F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09.08.2016</w:t>
            </w:r>
          </w:p>
        </w:tc>
      </w:tr>
      <w:tr w:rsidR="00413204" w:rsidRPr="00156CA6" w14:paraId="1A0A535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FB7F6D5"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F851B3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ROSCI0326</w:t>
            </w:r>
          </w:p>
        </w:tc>
        <w:tc>
          <w:tcPr>
            <w:tcW w:w="1550" w:type="dxa"/>
            <w:tcBorders>
              <w:top w:val="nil"/>
              <w:left w:val="nil"/>
              <w:bottom w:val="single" w:sz="4" w:space="0" w:color="auto"/>
              <w:right w:val="single" w:sz="4" w:space="0" w:color="auto"/>
            </w:tcBorders>
            <w:shd w:val="clear" w:color="auto" w:fill="auto"/>
            <w:vAlign w:val="center"/>
            <w:hideMark/>
          </w:tcPr>
          <w:p w14:paraId="60715AD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Muscelele Argeșului</w:t>
            </w:r>
          </w:p>
        </w:tc>
        <w:tc>
          <w:tcPr>
            <w:tcW w:w="3289" w:type="dxa"/>
            <w:tcBorders>
              <w:top w:val="nil"/>
              <w:left w:val="nil"/>
              <w:bottom w:val="single" w:sz="4" w:space="0" w:color="auto"/>
              <w:right w:val="single" w:sz="4" w:space="0" w:color="auto"/>
            </w:tcBorders>
            <w:shd w:val="clear" w:color="auto" w:fill="auto"/>
            <w:vAlign w:val="center"/>
            <w:hideMark/>
          </w:tcPr>
          <w:p w14:paraId="77B7499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ROSCI0326 Muscelele Argeșului</w:t>
            </w:r>
          </w:p>
        </w:tc>
        <w:tc>
          <w:tcPr>
            <w:tcW w:w="4429" w:type="dxa"/>
            <w:tcBorders>
              <w:top w:val="nil"/>
              <w:left w:val="nil"/>
              <w:bottom w:val="single" w:sz="4" w:space="0" w:color="auto"/>
              <w:right w:val="single" w:sz="4" w:space="0" w:color="auto"/>
            </w:tcBorders>
            <w:shd w:val="clear" w:color="auto" w:fill="auto"/>
            <w:vAlign w:val="center"/>
            <w:hideMark/>
          </w:tcPr>
          <w:p w14:paraId="4D9005D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1165/2016 privind aprobarea Planului de management al sitului Natura 2000 ROSCI0326 Muscelele Argeșului</w:t>
            </w:r>
          </w:p>
        </w:tc>
        <w:tc>
          <w:tcPr>
            <w:tcW w:w="1410" w:type="dxa"/>
            <w:tcBorders>
              <w:top w:val="nil"/>
              <w:left w:val="nil"/>
              <w:bottom w:val="single" w:sz="4" w:space="0" w:color="auto"/>
              <w:right w:val="single" w:sz="4" w:space="0" w:color="auto"/>
            </w:tcBorders>
            <w:shd w:val="clear" w:color="auto" w:fill="auto"/>
            <w:vAlign w:val="center"/>
            <w:hideMark/>
          </w:tcPr>
          <w:p w14:paraId="293DFCF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745</w:t>
            </w:r>
          </w:p>
        </w:tc>
        <w:tc>
          <w:tcPr>
            <w:tcW w:w="1385" w:type="dxa"/>
            <w:tcBorders>
              <w:top w:val="nil"/>
              <w:left w:val="nil"/>
              <w:bottom w:val="single" w:sz="4" w:space="0" w:color="auto"/>
              <w:right w:val="single" w:sz="4" w:space="0" w:color="auto"/>
            </w:tcBorders>
            <w:shd w:val="clear" w:color="auto" w:fill="auto"/>
            <w:vAlign w:val="center"/>
            <w:hideMark/>
          </w:tcPr>
          <w:p w14:paraId="4A1EC8C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26.09.2016</w:t>
            </w:r>
          </w:p>
        </w:tc>
      </w:tr>
      <w:tr w:rsidR="00413204" w:rsidRPr="00156CA6" w14:paraId="31FD116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92BF58B"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6778D2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ROSCI0329</w:t>
            </w:r>
          </w:p>
        </w:tc>
        <w:tc>
          <w:tcPr>
            <w:tcW w:w="1550" w:type="dxa"/>
            <w:tcBorders>
              <w:top w:val="nil"/>
              <w:left w:val="nil"/>
              <w:bottom w:val="single" w:sz="4" w:space="0" w:color="auto"/>
              <w:right w:val="single" w:sz="4" w:space="0" w:color="auto"/>
            </w:tcBorders>
            <w:shd w:val="clear" w:color="auto" w:fill="auto"/>
            <w:vAlign w:val="center"/>
            <w:hideMark/>
          </w:tcPr>
          <w:p w14:paraId="736F82E2"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Oltul Superior</w:t>
            </w:r>
          </w:p>
        </w:tc>
        <w:tc>
          <w:tcPr>
            <w:tcW w:w="3289" w:type="dxa"/>
            <w:tcBorders>
              <w:top w:val="nil"/>
              <w:left w:val="nil"/>
              <w:bottom w:val="single" w:sz="4" w:space="0" w:color="auto"/>
              <w:right w:val="single" w:sz="4" w:space="0" w:color="auto"/>
            </w:tcBorders>
            <w:shd w:val="clear" w:color="auto" w:fill="auto"/>
            <w:vAlign w:val="center"/>
            <w:hideMark/>
          </w:tcPr>
          <w:p w14:paraId="17FD174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ROSCI0329 Oltul Superior</w:t>
            </w:r>
          </w:p>
        </w:tc>
        <w:tc>
          <w:tcPr>
            <w:tcW w:w="4429" w:type="dxa"/>
            <w:tcBorders>
              <w:top w:val="nil"/>
              <w:left w:val="nil"/>
              <w:bottom w:val="single" w:sz="4" w:space="0" w:color="auto"/>
              <w:right w:val="single" w:sz="4" w:space="0" w:color="auto"/>
            </w:tcBorders>
            <w:shd w:val="clear" w:color="auto" w:fill="auto"/>
            <w:vAlign w:val="center"/>
            <w:hideMark/>
          </w:tcPr>
          <w:p w14:paraId="6371FBE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995/2016 privind aprobarea Planului de management și a Regulamentului sitului Natura 2000 ROSCI0329 Oltul Superior</w:t>
            </w:r>
          </w:p>
        </w:tc>
        <w:tc>
          <w:tcPr>
            <w:tcW w:w="1410" w:type="dxa"/>
            <w:tcBorders>
              <w:top w:val="nil"/>
              <w:left w:val="nil"/>
              <w:bottom w:val="single" w:sz="4" w:space="0" w:color="auto"/>
              <w:right w:val="single" w:sz="4" w:space="0" w:color="auto"/>
            </w:tcBorders>
            <w:shd w:val="clear" w:color="auto" w:fill="auto"/>
            <w:vAlign w:val="center"/>
            <w:hideMark/>
          </w:tcPr>
          <w:p w14:paraId="26D94D8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590</w:t>
            </w:r>
          </w:p>
        </w:tc>
        <w:tc>
          <w:tcPr>
            <w:tcW w:w="1385" w:type="dxa"/>
            <w:tcBorders>
              <w:top w:val="nil"/>
              <w:left w:val="nil"/>
              <w:bottom w:val="single" w:sz="4" w:space="0" w:color="auto"/>
              <w:right w:val="single" w:sz="4" w:space="0" w:color="auto"/>
            </w:tcBorders>
            <w:shd w:val="clear" w:color="auto" w:fill="auto"/>
            <w:vAlign w:val="center"/>
            <w:hideMark/>
          </w:tcPr>
          <w:p w14:paraId="797FAC2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03.08.2016</w:t>
            </w:r>
          </w:p>
        </w:tc>
      </w:tr>
      <w:tr w:rsidR="00413204" w:rsidRPr="00156CA6" w14:paraId="5342D12D"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491EC0B"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D194858"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ROSCI0330</w:t>
            </w:r>
          </w:p>
        </w:tc>
        <w:tc>
          <w:tcPr>
            <w:tcW w:w="1550" w:type="dxa"/>
            <w:tcBorders>
              <w:top w:val="nil"/>
              <w:left w:val="nil"/>
              <w:bottom w:val="single" w:sz="4" w:space="0" w:color="auto"/>
              <w:right w:val="single" w:sz="4" w:space="0" w:color="auto"/>
            </w:tcBorders>
            <w:shd w:val="clear" w:color="auto" w:fill="auto"/>
            <w:vAlign w:val="center"/>
            <w:hideMark/>
          </w:tcPr>
          <w:p w14:paraId="4DF95CD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Osești - Bârzești</w:t>
            </w:r>
          </w:p>
        </w:tc>
        <w:tc>
          <w:tcPr>
            <w:tcW w:w="3289" w:type="dxa"/>
            <w:tcBorders>
              <w:top w:val="nil"/>
              <w:left w:val="nil"/>
              <w:bottom w:val="single" w:sz="4" w:space="0" w:color="auto"/>
              <w:right w:val="single" w:sz="4" w:space="0" w:color="auto"/>
            </w:tcBorders>
            <w:shd w:val="clear" w:color="auto" w:fill="auto"/>
            <w:vAlign w:val="center"/>
            <w:hideMark/>
          </w:tcPr>
          <w:p w14:paraId="726A99B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ROSCI0330 Oșești-Bârzești</w:t>
            </w:r>
          </w:p>
        </w:tc>
        <w:tc>
          <w:tcPr>
            <w:tcW w:w="4429" w:type="dxa"/>
            <w:tcBorders>
              <w:top w:val="nil"/>
              <w:left w:val="nil"/>
              <w:bottom w:val="single" w:sz="4" w:space="0" w:color="auto"/>
              <w:right w:val="single" w:sz="4" w:space="0" w:color="auto"/>
            </w:tcBorders>
            <w:shd w:val="clear" w:color="auto" w:fill="auto"/>
            <w:vAlign w:val="center"/>
            <w:hideMark/>
          </w:tcPr>
          <w:p w14:paraId="7E97C88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2036/2015 privind aprobarea Planului de management al sitului ROSCI0330 Oșești-Bârzești</w:t>
            </w:r>
          </w:p>
        </w:tc>
        <w:tc>
          <w:tcPr>
            <w:tcW w:w="1410" w:type="dxa"/>
            <w:tcBorders>
              <w:top w:val="nil"/>
              <w:left w:val="nil"/>
              <w:bottom w:val="single" w:sz="4" w:space="0" w:color="auto"/>
              <w:right w:val="single" w:sz="4" w:space="0" w:color="auto"/>
            </w:tcBorders>
            <w:shd w:val="clear" w:color="auto" w:fill="auto"/>
            <w:vAlign w:val="center"/>
            <w:hideMark/>
          </w:tcPr>
          <w:p w14:paraId="1FF42AE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443</w:t>
            </w:r>
          </w:p>
        </w:tc>
        <w:tc>
          <w:tcPr>
            <w:tcW w:w="1385" w:type="dxa"/>
            <w:tcBorders>
              <w:top w:val="nil"/>
              <w:left w:val="nil"/>
              <w:bottom w:val="single" w:sz="4" w:space="0" w:color="auto"/>
              <w:right w:val="single" w:sz="4" w:space="0" w:color="auto"/>
            </w:tcBorders>
            <w:shd w:val="clear" w:color="auto" w:fill="auto"/>
            <w:vAlign w:val="center"/>
            <w:hideMark/>
          </w:tcPr>
          <w:p w14:paraId="751F77C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14.06.2016</w:t>
            </w:r>
          </w:p>
        </w:tc>
      </w:tr>
      <w:tr w:rsidR="00413204" w:rsidRPr="00156CA6" w14:paraId="7164DF34"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55F9B11"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FCCAE58"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ROSCI0334</w:t>
            </w:r>
          </w:p>
        </w:tc>
        <w:tc>
          <w:tcPr>
            <w:tcW w:w="1550" w:type="dxa"/>
            <w:tcBorders>
              <w:top w:val="nil"/>
              <w:left w:val="nil"/>
              <w:bottom w:val="single" w:sz="4" w:space="0" w:color="auto"/>
              <w:right w:val="single" w:sz="4" w:space="0" w:color="auto"/>
            </w:tcBorders>
            <w:shd w:val="clear" w:color="auto" w:fill="auto"/>
            <w:vAlign w:val="center"/>
            <w:hideMark/>
          </w:tcPr>
          <w:p w14:paraId="6A4957A2"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Buciumeni - Homocea</w:t>
            </w:r>
          </w:p>
        </w:tc>
        <w:tc>
          <w:tcPr>
            <w:tcW w:w="3289" w:type="dxa"/>
            <w:tcBorders>
              <w:top w:val="nil"/>
              <w:left w:val="nil"/>
              <w:bottom w:val="single" w:sz="4" w:space="0" w:color="auto"/>
              <w:right w:val="single" w:sz="4" w:space="0" w:color="auto"/>
            </w:tcBorders>
            <w:shd w:val="clear" w:color="auto" w:fill="auto"/>
            <w:vAlign w:val="center"/>
            <w:hideMark/>
          </w:tcPr>
          <w:p w14:paraId="1AB3D0D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ROSCI0334 Pădurea Buciumeni - Homocea și ale Rezervației Naturale Pădurea Buciumeni</w:t>
            </w:r>
          </w:p>
        </w:tc>
        <w:tc>
          <w:tcPr>
            <w:tcW w:w="4429" w:type="dxa"/>
            <w:tcBorders>
              <w:top w:val="nil"/>
              <w:left w:val="nil"/>
              <w:bottom w:val="single" w:sz="4" w:space="0" w:color="auto"/>
              <w:right w:val="single" w:sz="4" w:space="0" w:color="auto"/>
            </w:tcBorders>
            <w:shd w:val="clear" w:color="auto" w:fill="auto"/>
            <w:vAlign w:val="center"/>
            <w:hideMark/>
          </w:tcPr>
          <w:p w14:paraId="7F5EE28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1058/2016 privind aprobarea Planului de management și a Regulamentului sitului ROSCI0334 Pădurea Buciumeni - Homocea și ale Rezervației Naturale Pădurea Buciumeni</w:t>
            </w:r>
          </w:p>
        </w:tc>
        <w:tc>
          <w:tcPr>
            <w:tcW w:w="1410" w:type="dxa"/>
            <w:tcBorders>
              <w:top w:val="nil"/>
              <w:left w:val="nil"/>
              <w:bottom w:val="single" w:sz="4" w:space="0" w:color="auto"/>
              <w:right w:val="single" w:sz="4" w:space="0" w:color="auto"/>
            </w:tcBorders>
            <w:shd w:val="clear" w:color="auto" w:fill="auto"/>
            <w:vAlign w:val="center"/>
            <w:hideMark/>
          </w:tcPr>
          <w:p w14:paraId="76243D0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845</w:t>
            </w:r>
          </w:p>
        </w:tc>
        <w:tc>
          <w:tcPr>
            <w:tcW w:w="1385" w:type="dxa"/>
            <w:tcBorders>
              <w:top w:val="nil"/>
              <w:left w:val="nil"/>
              <w:bottom w:val="single" w:sz="4" w:space="0" w:color="auto"/>
              <w:right w:val="single" w:sz="4" w:space="0" w:color="auto"/>
            </w:tcBorders>
            <w:shd w:val="clear" w:color="auto" w:fill="auto"/>
            <w:vAlign w:val="center"/>
            <w:hideMark/>
          </w:tcPr>
          <w:p w14:paraId="6745874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25.10.2016</w:t>
            </w:r>
          </w:p>
        </w:tc>
      </w:tr>
      <w:tr w:rsidR="00413204" w:rsidRPr="00156CA6" w14:paraId="6BCC3E7D"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5D3B13F"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5439254"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ROSCI0337</w:t>
            </w:r>
          </w:p>
        </w:tc>
        <w:tc>
          <w:tcPr>
            <w:tcW w:w="1550" w:type="dxa"/>
            <w:tcBorders>
              <w:top w:val="nil"/>
              <w:left w:val="nil"/>
              <w:bottom w:val="single" w:sz="4" w:space="0" w:color="auto"/>
              <w:right w:val="single" w:sz="4" w:space="0" w:color="auto"/>
            </w:tcBorders>
            <w:shd w:val="clear" w:color="auto" w:fill="auto"/>
            <w:vAlign w:val="center"/>
            <w:hideMark/>
          </w:tcPr>
          <w:p w14:paraId="6C51958D"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Neudorfului</w:t>
            </w:r>
          </w:p>
        </w:tc>
        <w:tc>
          <w:tcPr>
            <w:tcW w:w="3289" w:type="dxa"/>
            <w:tcBorders>
              <w:top w:val="nil"/>
              <w:left w:val="nil"/>
              <w:bottom w:val="single" w:sz="4" w:space="0" w:color="auto"/>
              <w:right w:val="single" w:sz="4" w:space="0" w:color="auto"/>
            </w:tcBorders>
            <w:shd w:val="clear" w:color="auto" w:fill="auto"/>
            <w:vAlign w:val="center"/>
            <w:hideMark/>
          </w:tcPr>
          <w:p w14:paraId="10E337C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ROSCI0337 Pădurea Neudorfului</w:t>
            </w:r>
          </w:p>
        </w:tc>
        <w:tc>
          <w:tcPr>
            <w:tcW w:w="4429" w:type="dxa"/>
            <w:tcBorders>
              <w:top w:val="nil"/>
              <w:left w:val="nil"/>
              <w:bottom w:val="single" w:sz="4" w:space="0" w:color="auto"/>
              <w:right w:val="single" w:sz="4" w:space="0" w:color="auto"/>
            </w:tcBorders>
            <w:shd w:val="clear" w:color="auto" w:fill="auto"/>
            <w:vAlign w:val="center"/>
            <w:hideMark/>
          </w:tcPr>
          <w:p w14:paraId="77DFF3B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1120/2016 privind aprobarea Planului de management al sitului Natura 2000 ROSCI0337 Pădurea Neudorfului</w:t>
            </w:r>
          </w:p>
        </w:tc>
        <w:tc>
          <w:tcPr>
            <w:tcW w:w="1410" w:type="dxa"/>
            <w:tcBorders>
              <w:top w:val="nil"/>
              <w:left w:val="nil"/>
              <w:bottom w:val="single" w:sz="4" w:space="0" w:color="auto"/>
              <w:right w:val="single" w:sz="4" w:space="0" w:color="auto"/>
            </w:tcBorders>
            <w:shd w:val="clear" w:color="auto" w:fill="auto"/>
            <w:vAlign w:val="center"/>
            <w:hideMark/>
          </w:tcPr>
          <w:p w14:paraId="659550D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688</w:t>
            </w:r>
          </w:p>
        </w:tc>
        <w:tc>
          <w:tcPr>
            <w:tcW w:w="1385" w:type="dxa"/>
            <w:tcBorders>
              <w:top w:val="nil"/>
              <w:left w:val="nil"/>
              <w:bottom w:val="single" w:sz="4" w:space="0" w:color="auto"/>
              <w:right w:val="single" w:sz="4" w:space="0" w:color="auto"/>
            </w:tcBorders>
            <w:shd w:val="clear" w:color="auto" w:fill="auto"/>
            <w:vAlign w:val="center"/>
            <w:hideMark/>
          </w:tcPr>
          <w:p w14:paraId="2C4B9CD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05.09.2016</w:t>
            </w:r>
          </w:p>
        </w:tc>
      </w:tr>
      <w:tr w:rsidR="00413204" w:rsidRPr="00156CA6" w14:paraId="6B0643A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5863A92"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981C1F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ROSCI0344</w:t>
            </w:r>
          </w:p>
        </w:tc>
        <w:tc>
          <w:tcPr>
            <w:tcW w:w="1550" w:type="dxa"/>
            <w:tcBorders>
              <w:top w:val="nil"/>
              <w:left w:val="nil"/>
              <w:bottom w:val="single" w:sz="4" w:space="0" w:color="auto"/>
              <w:right w:val="single" w:sz="4" w:space="0" w:color="auto"/>
            </w:tcBorders>
            <w:shd w:val="clear" w:color="auto" w:fill="auto"/>
            <w:vAlign w:val="center"/>
            <w:hideMark/>
          </w:tcPr>
          <w:p w14:paraId="61F9F84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Pădurile din Sudul Piemontului Cândești</w:t>
            </w:r>
          </w:p>
        </w:tc>
        <w:tc>
          <w:tcPr>
            <w:tcW w:w="3289" w:type="dxa"/>
            <w:tcBorders>
              <w:top w:val="nil"/>
              <w:left w:val="nil"/>
              <w:bottom w:val="single" w:sz="4" w:space="0" w:color="auto"/>
              <w:right w:val="single" w:sz="4" w:space="0" w:color="auto"/>
            </w:tcBorders>
            <w:shd w:val="clear" w:color="auto" w:fill="auto"/>
            <w:vAlign w:val="center"/>
            <w:hideMark/>
          </w:tcPr>
          <w:p w14:paraId="4DB7227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ROSCI0344 Pădurile din Sudul Piemontului Cândești</w:t>
            </w:r>
          </w:p>
        </w:tc>
        <w:tc>
          <w:tcPr>
            <w:tcW w:w="4429" w:type="dxa"/>
            <w:tcBorders>
              <w:top w:val="nil"/>
              <w:left w:val="nil"/>
              <w:bottom w:val="single" w:sz="4" w:space="0" w:color="auto"/>
              <w:right w:val="single" w:sz="4" w:space="0" w:color="auto"/>
            </w:tcBorders>
            <w:shd w:val="clear" w:color="auto" w:fill="auto"/>
            <w:vAlign w:val="center"/>
            <w:hideMark/>
          </w:tcPr>
          <w:p w14:paraId="05B3466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1200/2016 privind aprobarea Planului de management al sitului Natura 2000 ROSCI0344 Pădurile din Sudul Piemontului Cândești</w:t>
            </w:r>
          </w:p>
        </w:tc>
        <w:tc>
          <w:tcPr>
            <w:tcW w:w="1410" w:type="dxa"/>
            <w:tcBorders>
              <w:top w:val="nil"/>
              <w:left w:val="nil"/>
              <w:bottom w:val="single" w:sz="4" w:space="0" w:color="auto"/>
              <w:right w:val="single" w:sz="4" w:space="0" w:color="auto"/>
            </w:tcBorders>
            <w:shd w:val="clear" w:color="auto" w:fill="auto"/>
            <w:vAlign w:val="center"/>
            <w:hideMark/>
          </w:tcPr>
          <w:p w14:paraId="49A0458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791</w:t>
            </w:r>
          </w:p>
        </w:tc>
        <w:tc>
          <w:tcPr>
            <w:tcW w:w="1385" w:type="dxa"/>
            <w:tcBorders>
              <w:top w:val="nil"/>
              <w:left w:val="nil"/>
              <w:bottom w:val="single" w:sz="4" w:space="0" w:color="auto"/>
              <w:right w:val="single" w:sz="4" w:space="0" w:color="auto"/>
            </w:tcBorders>
            <w:shd w:val="clear" w:color="auto" w:fill="auto"/>
            <w:vAlign w:val="center"/>
            <w:hideMark/>
          </w:tcPr>
          <w:p w14:paraId="2497B4F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07.10.2016</w:t>
            </w:r>
          </w:p>
        </w:tc>
      </w:tr>
      <w:tr w:rsidR="00413204" w:rsidRPr="00156CA6" w14:paraId="1E61D3E5"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A5ECC16"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1C86798"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ROSCI0350</w:t>
            </w:r>
          </w:p>
        </w:tc>
        <w:tc>
          <w:tcPr>
            <w:tcW w:w="1550" w:type="dxa"/>
            <w:tcBorders>
              <w:top w:val="nil"/>
              <w:left w:val="nil"/>
              <w:bottom w:val="single" w:sz="4" w:space="0" w:color="auto"/>
              <w:right w:val="single" w:sz="4" w:space="0" w:color="auto"/>
            </w:tcBorders>
            <w:shd w:val="clear" w:color="auto" w:fill="auto"/>
            <w:vAlign w:val="center"/>
            <w:hideMark/>
          </w:tcPr>
          <w:p w14:paraId="103B18E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Lunca Teuzului</w:t>
            </w:r>
          </w:p>
        </w:tc>
        <w:tc>
          <w:tcPr>
            <w:tcW w:w="3289" w:type="dxa"/>
            <w:tcBorders>
              <w:top w:val="nil"/>
              <w:left w:val="nil"/>
              <w:bottom w:val="single" w:sz="4" w:space="0" w:color="auto"/>
              <w:right w:val="single" w:sz="4" w:space="0" w:color="auto"/>
            </w:tcBorders>
            <w:shd w:val="clear" w:color="auto" w:fill="auto"/>
            <w:vAlign w:val="center"/>
            <w:hideMark/>
          </w:tcPr>
          <w:p w14:paraId="4635F70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al sitului Natura 2000 ROSPA0014 Câmpia Cermeiului și al ariilor naturale protejate conexe </w:t>
            </w:r>
          </w:p>
        </w:tc>
        <w:tc>
          <w:tcPr>
            <w:tcW w:w="4429" w:type="dxa"/>
            <w:tcBorders>
              <w:top w:val="nil"/>
              <w:left w:val="nil"/>
              <w:bottom w:val="single" w:sz="4" w:space="0" w:color="auto"/>
              <w:right w:val="single" w:sz="4" w:space="0" w:color="auto"/>
            </w:tcBorders>
            <w:shd w:val="clear" w:color="auto" w:fill="auto"/>
            <w:vAlign w:val="center"/>
            <w:hideMark/>
          </w:tcPr>
          <w:p w14:paraId="1F51D2F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Ordinul ministrului mediului, apelor și pădurilor nr. 1180/2016 privind aprobarea planului de management al sitului Natura 2000 ROSPA0014 Câmpia Cermeiului și al ariilor naturale protejate conexe </w:t>
            </w:r>
          </w:p>
        </w:tc>
        <w:tc>
          <w:tcPr>
            <w:tcW w:w="1410" w:type="dxa"/>
            <w:tcBorders>
              <w:top w:val="nil"/>
              <w:left w:val="nil"/>
              <w:bottom w:val="single" w:sz="4" w:space="0" w:color="auto"/>
              <w:right w:val="single" w:sz="4" w:space="0" w:color="auto"/>
            </w:tcBorders>
            <w:shd w:val="clear" w:color="auto" w:fill="auto"/>
            <w:vAlign w:val="center"/>
            <w:hideMark/>
          </w:tcPr>
          <w:p w14:paraId="2116C29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850</w:t>
            </w:r>
          </w:p>
        </w:tc>
        <w:tc>
          <w:tcPr>
            <w:tcW w:w="1385" w:type="dxa"/>
            <w:tcBorders>
              <w:top w:val="nil"/>
              <w:left w:val="nil"/>
              <w:bottom w:val="single" w:sz="4" w:space="0" w:color="auto"/>
              <w:right w:val="single" w:sz="4" w:space="0" w:color="auto"/>
            </w:tcBorders>
            <w:shd w:val="clear" w:color="auto" w:fill="auto"/>
            <w:vAlign w:val="center"/>
            <w:hideMark/>
          </w:tcPr>
          <w:p w14:paraId="01330C0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26.10.2016</w:t>
            </w:r>
          </w:p>
        </w:tc>
      </w:tr>
      <w:tr w:rsidR="00413204" w:rsidRPr="00156CA6" w14:paraId="2C4312D6"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A0AC020"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97958F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ROSCI0354</w:t>
            </w:r>
          </w:p>
        </w:tc>
        <w:tc>
          <w:tcPr>
            <w:tcW w:w="1550" w:type="dxa"/>
            <w:tcBorders>
              <w:top w:val="nil"/>
              <w:left w:val="nil"/>
              <w:bottom w:val="single" w:sz="4" w:space="0" w:color="auto"/>
              <w:right w:val="single" w:sz="4" w:space="0" w:color="auto"/>
            </w:tcBorders>
            <w:shd w:val="clear" w:color="auto" w:fill="auto"/>
            <w:vAlign w:val="center"/>
            <w:hideMark/>
          </w:tcPr>
          <w:p w14:paraId="3F57BD6F"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Platforma Cotmeana</w:t>
            </w:r>
          </w:p>
        </w:tc>
        <w:tc>
          <w:tcPr>
            <w:tcW w:w="3289" w:type="dxa"/>
            <w:tcBorders>
              <w:top w:val="nil"/>
              <w:left w:val="nil"/>
              <w:bottom w:val="single" w:sz="4" w:space="0" w:color="auto"/>
              <w:right w:val="single" w:sz="4" w:space="0" w:color="auto"/>
            </w:tcBorders>
            <w:shd w:val="clear" w:color="auto" w:fill="auto"/>
            <w:vAlign w:val="center"/>
            <w:hideMark/>
          </w:tcPr>
          <w:p w14:paraId="240B338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ROSCI0354 Platforma Cotmeana</w:t>
            </w:r>
          </w:p>
        </w:tc>
        <w:tc>
          <w:tcPr>
            <w:tcW w:w="4429" w:type="dxa"/>
            <w:tcBorders>
              <w:top w:val="nil"/>
              <w:left w:val="nil"/>
              <w:bottom w:val="single" w:sz="4" w:space="0" w:color="auto"/>
              <w:right w:val="single" w:sz="4" w:space="0" w:color="auto"/>
            </w:tcBorders>
            <w:shd w:val="clear" w:color="auto" w:fill="auto"/>
            <w:vAlign w:val="center"/>
            <w:hideMark/>
          </w:tcPr>
          <w:p w14:paraId="5CC5751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1201/2016 privind aprobarea Planului de management și a Regulamentului sitului Natura 2000 ROSCI0354 Platforma Cotmeana</w:t>
            </w:r>
          </w:p>
        </w:tc>
        <w:tc>
          <w:tcPr>
            <w:tcW w:w="1410" w:type="dxa"/>
            <w:tcBorders>
              <w:top w:val="nil"/>
              <w:left w:val="nil"/>
              <w:bottom w:val="single" w:sz="4" w:space="0" w:color="auto"/>
              <w:right w:val="single" w:sz="4" w:space="0" w:color="auto"/>
            </w:tcBorders>
            <w:shd w:val="clear" w:color="auto" w:fill="auto"/>
            <w:vAlign w:val="center"/>
            <w:hideMark/>
          </w:tcPr>
          <w:p w14:paraId="1E2A27D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795</w:t>
            </w:r>
          </w:p>
        </w:tc>
        <w:tc>
          <w:tcPr>
            <w:tcW w:w="1385" w:type="dxa"/>
            <w:tcBorders>
              <w:top w:val="nil"/>
              <w:left w:val="nil"/>
              <w:bottom w:val="single" w:sz="4" w:space="0" w:color="auto"/>
              <w:right w:val="single" w:sz="4" w:space="0" w:color="auto"/>
            </w:tcBorders>
            <w:shd w:val="clear" w:color="auto" w:fill="auto"/>
            <w:vAlign w:val="center"/>
            <w:hideMark/>
          </w:tcPr>
          <w:p w14:paraId="5247EC5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10.10.2016</w:t>
            </w:r>
          </w:p>
        </w:tc>
      </w:tr>
      <w:tr w:rsidR="00413204" w:rsidRPr="00156CA6" w14:paraId="45F19BC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43662ED"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57DE70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ROSCI0356</w:t>
            </w:r>
          </w:p>
        </w:tc>
        <w:tc>
          <w:tcPr>
            <w:tcW w:w="1550" w:type="dxa"/>
            <w:tcBorders>
              <w:top w:val="nil"/>
              <w:left w:val="nil"/>
              <w:bottom w:val="single" w:sz="4" w:space="0" w:color="auto"/>
              <w:right w:val="single" w:sz="4" w:space="0" w:color="auto"/>
            </w:tcBorders>
            <w:shd w:val="clear" w:color="auto" w:fill="auto"/>
            <w:vAlign w:val="center"/>
            <w:hideMark/>
          </w:tcPr>
          <w:p w14:paraId="5A13E116"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Poienile de la Șard</w:t>
            </w:r>
          </w:p>
        </w:tc>
        <w:tc>
          <w:tcPr>
            <w:tcW w:w="3289" w:type="dxa"/>
            <w:tcBorders>
              <w:top w:val="nil"/>
              <w:left w:val="nil"/>
              <w:bottom w:val="single" w:sz="4" w:space="0" w:color="auto"/>
              <w:right w:val="single" w:sz="4" w:space="0" w:color="auto"/>
            </w:tcBorders>
            <w:shd w:val="clear" w:color="auto" w:fill="auto"/>
            <w:vAlign w:val="center"/>
            <w:hideMark/>
          </w:tcPr>
          <w:p w14:paraId="47AEED0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ROSCI0356 Poienile de la Șard</w:t>
            </w:r>
          </w:p>
        </w:tc>
        <w:tc>
          <w:tcPr>
            <w:tcW w:w="4429" w:type="dxa"/>
            <w:tcBorders>
              <w:top w:val="nil"/>
              <w:left w:val="nil"/>
              <w:bottom w:val="single" w:sz="4" w:space="0" w:color="auto"/>
              <w:right w:val="single" w:sz="4" w:space="0" w:color="auto"/>
            </w:tcBorders>
            <w:shd w:val="clear" w:color="auto" w:fill="auto"/>
            <w:vAlign w:val="center"/>
            <w:hideMark/>
          </w:tcPr>
          <w:p w14:paraId="1CC7C57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1015/2016 privind aprobarea Planului de management al sitului de importanță comunitară ROSCI0356 Poienile de la Șard</w:t>
            </w:r>
          </w:p>
        </w:tc>
        <w:tc>
          <w:tcPr>
            <w:tcW w:w="1410" w:type="dxa"/>
            <w:tcBorders>
              <w:top w:val="nil"/>
              <w:left w:val="nil"/>
              <w:bottom w:val="single" w:sz="4" w:space="0" w:color="auto"/>
              <w:right w:val="single" w:sz="4" w:space="0" w:color="auto"/>
            </w:tcBorders>
            <w:shd w:val="clear" w:color="auto" w:fill="auto"/>
            <w:vAlign w:val="center"/>
            <w:hideMark/>
          </w:tcPr>
          <w:p w14:paraId="36EF283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520</w:t>
            </w:r>
          </w:p>
        </w:tc>
        <w:tc>
          <w:tcPr>
            <w:tcW w:w="1385" w:type="dxa"/>
            <w:tcBorders>
              <w:top w:val="nil"/>
              <w:left w:val="nil"/>
              <w:bottom w:val="single" w:sz="4" w:space="0" w:color="auto"/>
              <w:right w:val="single" w:sz="4" w:space="0" w:color="auto"/>
            </w:tcBorders>
            <w:shd w:val="clear" w:color="auto" w:fill="auto"/>
            <w:vAlign w:val="center"/>
            <w:hideMark/>
          </w:tcPr>
          <w:p w14:paraId="0FE7AD5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11.0.7.2016</w:t>
            </w:r>
          </w:p>
        </w:tc>
      </w:tr>
      <w:tr w:rsidR="00413204" w:rsidRPr="00156CA6" w14:paraId="357D1844"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0F1EB78"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BE3540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ROSCI0359</w:t>
            </w:r>
          </w:p>
        </w:tc>
        <w:tc>
          <w:tcPr>
            <w:tcW w:w="1550" w:type="dxa"/>
            <w:tcBorders>
              <w:top w:val="nil"/>
              <w:left w:val="nil"/>
              <w:bottom w:val="single" w:sz="4" w:space="0" w:color="auto"/>
              <w:right w:val="single" w:sz="4" w:space="0" w:color="auto"/>
            </w:tcBorders>
            <w:shd w:val="clear" w:color="auto" w:fill="auto"/>
            <w:vAlign w:val="center"/>
            <w:hideMark/>
          </w:tcPr>
          <w:p w14:paraId="1B1C616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Prigoria - Bengești</w:t>
            </w:r>
          </w:p>
        </w:tc>
        <w:tc>
          <w:tcPr>
            <w:tcW w:w="3289" w:type="dxa"/>
            <w:tcBorders>
              <w:top w:val="nil"/>
              <w:left w:val="nil"/>
              <w:bottom w:val="single" w:sz="4" w:space="0" w:color="auto"/>
              <w:right w:val="single" w:sz="4" w:space="0" w:color="auto"/>
            </w:tcBorders>
            <w:shd w:val="clear" w:color="auto" w:fill="auto"/>
            <w:vAlign w:val="center"/>
            <w:hideMark/>
          </w:tcPr>
          <w:p w14:paraId="2AD238E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ROSCI0359 Prigoria Bengești</w:t>
            </w:r>
          </w:p>
        </w:tc>
        <w:tc>
          <w:tcPr>
            <w:tcW w:w="4429" w:type="dxa"/>
            <w:tcBorders>
              <w:top w:val="nil"/>
              <w:left w:val="nil"/>
              <w:bottom w:val="single" w:sz="4" w:space="0" w:color="auto"/>
              <w:right w:val="single" w:sz="4" w:space="0" w:color="auto"/>
            </w:tcBorders>
            <w:shd w:val="clear" w:color="auto" w:fill="auto"/>
            <w:vAlign w:val="center"/>
            <w:hideMark/>
          </w:tcPr>
          <w:p w14:paraId="5DDD2F5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2017/2015 privind aprobarea Planului de management și a Regulamentului sitului Natura 2000 ROSCI0359 Prigoria Bengești</w:t>
            </w:r>
          </w:p>
        </w:tc>
        <w:tc>
          <w:tcPr>
            <w:tcW w:w="1410" w:type="dxa"/>
            <w:tcBorders>
              <w:top w:val="nil"/>
              <w:left w:val="nil"/>
              <w:bottom w:val="single" w:sz="4" w:space="0" w:color="auto"/>
              <w:right w:val="single" w:sz="4" w:space="0" w:color="auto"/>
            </w:tcBorders>
            <w:shd w:val="clear" w:color="auto" w:fill="auto"/>
            <w:vAlign w:val="center"/>
            <w:hideMark/>
          </w:tcPr>
          <w:p w14:paraId="096DCC0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408</w:t>
            </w:r>
          </w:p>
        </w:tc>
        <w:tc>
          <w:tcPr>
            <w:tcW w:w="1385" w:type="dxa"/>
            <w:tcBorders>
              <w:top w:val="nil"/>
              <w:left w:val="nil"/>
              <w:bottom w:val="single" w:sz="4" w:space="0" w:color="auto"/>
              <w:right w:val="single" w:sz="4" w:space="0" w:color="auto"/>
            </w:tcBorders>
            <w:shd w:val="clear" w:color="auto" w:fill="auto"/>
            <w:vAlign w:val="center"/>
            <w:hideMark/>
          </w:tcPr>
          <w:p w14:paraId="54394E4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30.05.2016</w:t>
            </w:r>
          </w:p>
        </w:tc>
      </w:tr>
      <w:tr w:rsidR="00413204" w:rsidRPr="00156CA6" w14:paraId="41D4CC1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B18C910"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0E634E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ROSCI0362</w:t>
            </w:r>
          </w:p>
        </w:tc>
        <w:tc>
          <w:tcPr>
            <w:tcW w:w="1550" w:type="dxa"/>
            <w:tcBorders>
              <w:top w:val="nil"/>
              <w:left w:val="nil"/>
              <w:bottom w:val="single" w:sz="4" w:space="0" w:color="auto"/>
              <w:right w:val="single" w:sz="4" w:space="0" w:color="auto"/>
            </w:tcBorders>
            <w:shd w:val="clear" w:color="auto" w:fill="auto"/>
            <w:vAlign w:val="center"/>
            <w:hideMark/>
          </w:tcPr>
          <w:p w14:paraId="3A88E78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Râul Gilort</w:t>
            </w:r>
          </w:p>
        </w:tc>
        <w:tc>
          <w:tcPr>
            <w:tcW w:w="3289" w:type="dxa"/>
            <w:tcBorders>
              <w:top w:val="nil"/>
              <w:left w:val="nil"/>
              <w:bottom w:val="single" w:sz="4" w:space="0" w:color="auto"/>
              <w:right w:val="single" w:sz="4" w:space="0" w:color="auto"/>
            </w:tcBorders>
            <w:shd w:val="clear" w:color="auto" w:fill="auto"/>
            <w:vAlign w:val="center"/>
            <w:hideMark/>
          </w:tcPr>
          <w:p w14:paraId="3125E1F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ROSCI0362 - Râul Gilort</w:t>
            </w:r>
          </w:p>
        </w:tc>
        <w:tc>
          <w:tcPr>
            <w:tcW w:w="4429" w:type="dxa"/>
            <w:tcBorders>
              <w:top w:val="nil"/>
              <w:left w:val="nil"/>
              <w:bottom w:val="single" w:sz="4" w:space="0" w:color="auto"/>
              <w:right w:val="single" w:sz="4" w:space="0" w:color="auto"/>
            </w:tcBorders>
            <w:shd w:val="clear" w:color="auto" w:fill="auto"/>
            <w:vAlign w:val="center"/>
            <w:hideMark/>
          </w:tcPr>
          <w:p w14:paraId="155A404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140/2016 privind aprobarea Planului de management al sitului Natura 2000 ROSCI0362 - Râul Gilort</w:t>
            </w:r>
          </w:p>
        </w:tc>
        <w:tc>
          <w:tcPr>
            <w:tcW w:w="1410" w:type="dxa"/>
            <w:tcBorders>
              <w:top w:val="nil"/>
              <w:left w:val="nil"/>
              <w:bottom w:val="single" w:sz="4" w:space="0" w:color="auto"/>
              <w:right w:val="single" w:sz="4" w:space="0" w:color="auto"/>
            </w:tcBorders>
            <w:shd w:val="clear" w:color="auto" w:fill="auto"/>
            <w:vAlign w:val="center"/>
            <w:hideMark/>
          </w:tcPr>
          <w:p w14:paraId="4260E08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192</w:t>
            </w:r>
          </w:p>
        </w:tc>
        <w:tc>
          <w:tcPr>
            <w:tcW w:w="1385" w:type="dxa"/>
            <w:tcBorders>
              <w:top w:val="nil"/>
              <w:left w:val="nil"/>
              <w:bottom w:val="single" w:sz="4" w:space="0" w:color="auto"/>
              <w:right w:val="single" w:sz="4" w:space="0" w:color="auto"/>
            </w:tcBorders>
            <w:shd w:val="clear" w:color="auto" w:fill="auto"/>
            <w:vAlign w:val="center"/>
            <w:hideMark/>
          </w:tcPr>
          <w:p w14:paraId="1993454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15.03.2016</w:t>
            </w:r>
          </w:p>
        </w:tc>
      </w:tr>
      <w:tr w:rsidR="00413204" w:rsidRPr="00156CA6" w14:paraId="2BF9DD25"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BA77E42"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3A357E9"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ROSCI0363</w:t>
            </w:r>
          </w:p>
        </w:tc>
        <w:tc>
          <w:tcPr>
            <w:tcW w:w="1550" w:type="dxa"/>
            <w:tcBorders>
              <w:top w:val="nil"/>
              <w:left w:val="nil"/>
              <w:bottom w:val="single" w:sz="4" w:space="0" w:color="auto"/>
              <w:right w:val="single" w:sz="4" w:space="0" w:color="auto"/>
            </w:tcBorders>
            <w:shd w:val="clear" w:color="auto" w:fill="auto"/>
            <w:vAlign w:val="center"/>
            <w:hideMark/>
          </w:tcPr>
          <w:p w14:paraId="2C704662"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Râul Moldova între Oniceni și Mitești</w:t>
            </w:r>
          </w:p>
        </w:tc>
        <w:tc>
          <w:tcPr>
            <w:tcW w:w="3289" w:type="dxa"/>
            <w:tcBorders>
              <w:top w:val="nil"/>
              <w:left w:val="nil"/>
              <w:bottom w:val="single" w:sz="4" w:space="0" w:color="auto"/>
              <w:right w:val="single" w:sz="4" w:space="0" w:color="auto"/>
            </w:tcBorders>
            <w:shd w:val="clear" w:color="auto" w:fill="auto"/>
            <w:vAlign w:val="center"/>
            <w:hideMark/>
          </w:tcPr>
          <w:p w14:paraId="6A48F50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ROSCI0363 Râul Moldova între Oniceni și Mitești</w:t>
            </w:r>
          </w:p>
        </w:tc>
        <w:tc>
          <w:tcPr>
            <w:tcW w:w="4429" w:type="dxa"/>
            <w:tcBorders>
              <w:top w:val="nil"/>
              <w:left w:val="nil"/>
              <w:bottom w:val="single" w:sz="4" w:space="0" w:color="auto"/>
              <w:right w:val="single" w:sz="4" w:space="0" w:color="auto"/>
            </w:tcBorders>
            <w:shd w:val="clear" w:color="auto" w:fill="auto"/>
            <w:vAlign w:val="center"/>
            <w:hideMark/>
          </w:tcPr>
          <w:p w14:paraId="0BED7FD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1640/2016 privind aprobarea Planului de management și a Regulamentului sitului ROSCI0363 Râul Moldova între Oniceni și Mitești</w:t>
            </w:r>
          </w:p>
        </w:tc>
        <w:tc>
          <w:tcPr>
            <w:tcW w:w="1410" w:type="dxa"/>
            <w:tcBorders>
              <w:top w:val="nil"/>
              <w:left w:val="nil"/>
              <w:bottom w:val="single" w:sz="4" w:space="0" w:color="auto"/>
              <w:right w:val="single" w:sz="4" w:space="0" w:color="auto"/>
            </w:tcBorders>
            <w:shd w:val="clear" w:color="auto" w:fill="auto"/>
            <w:vAlign w:val="center"/>
            <w:hideMark/>
          </w:tcPr>
          <w:p w14:paraId="314F051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922</w:t>
            </w:r>
          </w:p>
        </w:tc>
        <w:tc>
          <w:tcPr>
            <w:tcW w:w="1385" w:type="dxa"/>
            <w:tcBorders>
              <w:top w:val="nil"/>
              <w:left w:val="nil"/>
              <w:bottom w:val="single" w:sz="4" w:space="0" w:color="auto"/>
              <w:right w:val="single" w:sz="4" w:space="0" w:color="auto"/>
            </w:tcBorders>
            <w:shd w:val="clear" w:color="auto" w:fill="auto"/>
            <w:vAlign w:val="center"/>
            <w:hideMark/>
          </w:tcPr>
          <w:p w14:paraId="3F83525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16.11.2016</w:t>
            </w:r>
          </w:p>
        </w:tc>
      </w:tr>
      <w:tr w:rsidR="00413204" w:rsidRPr="00156CA6" w14:paraId="25047A54"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BA5A79D"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D1BFD57"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ROSCI0364</w:t>
            </w:r>
          </w:p>
        </w:tc>
        <w:tc>
          <w:tcPr>
            <w:tcW w:w="1550" w:type="dxa"/>
            <w:tcBorders>
              <w:top w:val="nil"/>
              <w:left w:val="nil"/>
              <w:bottom w:val="single" w:sz="4" w:space="0" w:color="auto"/>
              <w:right w:val="single" w:sz="4" w:space="0" w:color="auto"/>
            </w:tcBorders>
            <w:shd w:val="clear" w:color="auto" w:fill="auto"/>
            <w:vAlign w:val="center"/>
            <w:hideMark/>
          </w:tcPr>
          <w:p w14:paraId="05D2BB24"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Râul Moldova între Tupilați și Roman</w:t>
            </w:r>
          </w:p>
        </w:tc>
        <w:tc>
          <w:tcPr>
            <w:tcW w:w="3289" w:type="dxa"/>
            <w:tcBorders>
              <w:top w:val="nil"/>
              <w:left w:val="nil"/>
              <w:bottom w:val="single" w:sz="4" w:space="0" w:color="auto"/>
              <w:right w:val="single" w:sz="4" w:space="0" w:color="auto"/>
            </w:tcBorders>
            <w:shd w:val="clear" w:color="auto" w:fill="auto"/>
            <w:vAlign w:val="center"/>
            <w:hideMark/>
          </w:tcPr>
          <w:p w14:paraId="006200F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ROSCI0364 Râul Moldova între Tupilați și Roman</w:t>
            </w:r>
          </w:p>
        </w:tc>
        <w:tc>
          <w:tcPr>
            <w:tcW w:w="4429" w:type="dxa"/>
            <w:tcBorders>
              <w:top w:val="nil"/>
              <w:left w:val="nil"/>
              <w:bottom w:val="single" w:sz="4" w:space="0" w:color="auto"/>
              <w:right w:val="single" w:sz="4" w:space="0" w:color="auto"/>
            </w:tcBorders>
            <w:shd w:val="clear" w:color="auto" w:fill="auto"/>
            <w:vAlign w:val="center"/>
            <w:hideMark/>
          </w:tcPr>
          <w:p w14:paraId="4ACBAFA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Ordinul ministrului mediului, apelor și pădurilor nr. 1554/2016 privind aprobarea Planului de management și a Regulamentului sitului ROSCI0364 Râul Moldova între Tupilați și Roman </w:t>
            </w:r>
          </w:p>
        </w:tc>
        <w:tc>
          <w:tcPr>
            <w:tcW w:w="1410" w:type="dxa"/>
            <w:tcBorders>
              <w:top w:val="nil"/>
              <w:left w:val="nil"/>
              <w:bottom w:val="single" w:sz="4" w:space="0" w:color="auto"/>
              <w:right w:val="single" w:sz="4" w:space="0" w:color="auto"/>
            </w:tcBorders>
            <w:shd w:val="clear" w:color="auto" w:fill="auto"/>
            <w:vAlign w:val="center"/>
            <w:hideMark/>
          </w:tcPr>
          <w:p w14:paraId="031DEAF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1062</w:t>
            </w:r>
          </w:p>
        </w:tc>
        <w:tc>
          <w:tcPr>
            <w:tcW w:w="1385" w:type="dxa"/>
            <w:tcBorders>
              <w:top w:val="nil"/>
              <w:left w:val="nil"/>
              <w:bottom w:val="single" w:sz="4" w:space="0" w:color="auto"/>
              <w:right w:val="single" w:sz="4" w:space="0" w:color="auto"/>
            </w:tcBorders>
            <w:shd w:val="clear" w:color="auto" w:fill="auto"/>
            <w:vAlign w:val="center"/>
            <w:hideMark/>
          </w:tcPr>
          <w:p w14:paraId="2DCCCDE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29.12.2016</w:t>
            </w:r>
          </w:p>
        </w:tc>
      </w:tr>
      <w:tr w:rsidR="00413204" w:rsidRPr="00156CA6" w14:paraId="782752A3"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7D5BDB6"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DDBB6C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ROSCI0365</w:t>
            </w:r>
          </w:p>
        </w:tc>
        <w:tc>
          <w:tcPr>
            <w:tcW w:w="1550" w:type="dxa"/>
            <w:tcBorders>
              <w:top w:val="nil"/>
              <w:left w:val="nil"/>
              <w:bottom w:val="single" w:sz="4" w:space="0" w:color="auto"/>
              <w:right w:val="single" w:sz="4" w:space="0" w:color="auto"/>
            </w:tcBorders>
            <w:shd w:val="clear" w:color="auto" w:fill="auto"/>
            <w:vAlign w:val="center"/>
            <w:hideMark/>
          </w:tcPr>
          <w:p w14:paraId="10FEB01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Râul Moldova între Păltinoasa și Ruși</w:t>
            </w:r>
          </w:p>
        </w:tc>
        <w:tc>
          <w:tcPr>
            <w:tcW w:w="3289" w:type="dxa"/>
            <w:tcBorders>
              <w:top w:val="nil"/>
              <w:left w:val="nil"/>
              <w:bottom w:val="single" w:sz="4" w:space="0" w:color="auto"/>
              <w:right w:val="single" w:sz="4" w:space="0" w:color="auto"/>
            </w:tcBorders>
            <w:shd w:val="clear" w:color="auto" w:fill="auto"/>
            <w:vAlign w:val="center"/>
            <w:hideMark/>
          </w:tcPr>
          <w:p w14:paraId="15B6B2C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ROSCI0365 Râul Moldova între Păltinoasa și Ruși</w:t>
            </w:r>
          </w:p>
        </w:tc>
        <w:tc>
          <w:tcPr>
            <w:tcW w:w="4429" w:type="dxa"/>
            <w:tcBorders>
              <w:top w:val="nil"/>
              <w:left w:val="nil"/>
              <w:bottom w:val="single" w:sz="4" w:space="0" w:color="auto"/>
              <w:right w:val="single" w:sz="4" w:space="0" w:color="auto"/>
            </w:tcBorders>
            <w:shd w:val="clear" w:color="auto" w:fill="auto"/>
            <w:vAlign w:val="center"/>
            <w:hideMark/>
          </w:tcPr>
          <w:p w14:paraId="1CF66F1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1570/2016 privind aprobarea Planului de management și a Regulamentului sitului ROSCI0365 Râul Moldova între Păltinoasa și Ruși</w:t>
            </w:r>
          </w:p>
        </w:tc>
        <w:tc>
          <w:tcPr>
            <w:tcW w:w="1410" w:type="dxa"/>
            <w:tcBorders>
              <w:top w:val="nil"/>
              <w:left w:val="nil"/>
              <w:bottom w:val="single" w:sz="4" w:space="0" w:color="auto"/>
              <w:right w:val="single" w:sz="4" w:space="0" w:color="auto"/>
            </w:tcBorders>
            <w:shd w:val="clear" w:color="auto" w:fill="auto"/>
            <w:vAlign w:val="center"/>
            <w:hideMark/>
          </w:tcPr>
          <w:p w14:paraId="3511830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57</w:t>
            </w:r>
          </w:p>
        </w:tc>
        <w:tc>
          <w:tcPr>
            <w:tcW w:w="1385" w:type="dxa"/>
            <w:tcBorders>
              <w:top w:val="nil"/>
              <w:left w:val="nil"/>
              <w:bottom w:val="single" w:sz="4" w:space="0" w:color="auto"/>
              <w:right w:val="single" w:sz="4" w:space="0" w:color="auto"/>
            </w:tcBorders>
            <w:shd w:val="clear" w:color="auto" w:fill="auto"/>
            <w:vAlign w:val="center"/>
            <w:hideMark/>
          </w:tcPr>
          <w:p w14:paraId="7BDD698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19.01.2017</w:t>
            </w:r>
          </w:p>
        </w:tc>
      </w:tr>
      <w:tr w:rsidR="00413204" w:rsidRPr="00156CA6" w14:paraId="56FC2C1D"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79A2058"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ED77D74"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ROSCI0366</w:t>
            </w:r>
          </w:p>
        </w:tc>
        <w:tc>
          <w:tcPr>
            <w:tcW w:w="1550" w:type="dxa"/>
            <w:tcBorders>
              <w:top w:val="nil"/>
              <w:left w:val="nil"/>
              <w:bottom w:val="single" w:sz="4" w:space="0" w:color="auto"/>
              <w:right w:val="single" w:sz="4" w:space="0" w:color="auto"/>
            </w:tcBorders>
            <w:shd w:val="clear" w:color="auto" w:fill="auto"/>
            <w:vAlign w:val="center"/>
            <w:hideMark/>
          </w:tcPr>
          <w:p w14:paraId="7BF4886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Râul Motru</w:t>
            </w:r>
          </w:p>
        </w:tc>
        <w:tc>
          <w:tcPr>
            <w:tcW w:w="3289" w:type="dxa"/>
            <w:tcBorders>
              <w:top w:val="nil"/>
              <w:left w:val="nil"/>
              <w:bottom w:val="single" w:sz="4" w:space="0" w:color="auto"/>
              <w:right w:val="single" w:sz="4" w:space="0" w:color="auto"/>
            </w:tcBorders>
            <w:shd w:val="clear" w:color="auto" w:fill="auto"/>
            <w:vAlign w:val="center"/>
            <w:hideMark/>
          </w:tcPr>
          <w:p w14:paraId="6F22D42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ROSCI0366 Râul Motru</w:t>
            </w:r>
          </w:p>
        </w:tc>
        <w:tc>
          <w:tcPr>
            <w:tcW w:w="4429" w:type="dxa"/>
            <w:tcBorders>
              <w:top w:val="nil"/>
              <w:left w:val="nil"/>
              <w:bottom w:val="single" w:sz="4" w:space="0" w:color="auto"/>
              <w:right w:val="single" w:sz="4" w:space="0" w:color="auto"/>
            </w:tcBorders>
            <w:shd w:val="clear" w:color="auto" w:fill="auto"/>
            <w:vAlign w:val="center"/>
            <w:hideMark/>
          </w:tcPr>
          <w:p w14:paraId="2630CCA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1206/2016 privind aprobarea Planului de management și a Regulamentului sitului Natura 2000 ROSCI0366 Râul Motru</w:t>
            </w:r>
          </w:p>
        </w:tc>
        <w:tc>
          <w:tcPr>
            <w:tcW w:w="1410" w:type="dxa"/>
            <w:tcBorders>
              <w:top w:val="nil"/>
              <w:left w:val="nil"/>
              <w:bottom w:val="single" w:sz="4" w:space="0" w:color="auto"/>
              <w:right w:val="single" w:sz="4" w:space="0" w:color="auto"/>
            </w:tcBorders>
            <w:shd w:val="clear" w:color="auto" w:fill="auto"/>
            <w:vAlign w:val="center"/>
            <w:hideMark/>
          </w:tcPr>
          <w:p w14:paraId="39290F3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908</w:t>
            </w:r>
          </w:p>
        </w:tc>
        <w:tc>
          <w:tcPr>
            <w:tcW w:w="1385" w:type="dxa"/>
            <w:tcBorders>
              <w:top w:val="nil"/>
              <w:left w:val="nil"/>
              <w:bottom w:val="single" w:sz="4" w:space="0" w:color="auto"/>
              <w:right w:val="single" w:sz="4" w:space="0" w:color="auto"/>
            </w:tcBorders>
            <w:shd w:val="clear" w:color="auto" w:fill="auto"/>
            <w:vAlign w:val="center"/>
            <w:hideMark/>
          </w:tcPr>
          <w:p w14:paraId="7738BEC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11.11.2016</w:t>
            </w:r>
          </w:p>
        </w:tc>
      </w:tr>
      <w:tr w:rsidR="00413204" w:rsidRPr="00156CA6" w14:paraId="46498798"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335418F"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D20C97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ROSCI0370</w:t>
            </w:r>
          </w:p>
        </w:tc>
        <w:tc>
          <w:tcPr>
            <w:tcW w:w="1550" w:type="dxa"/>
            <w:tcBorders>
              <w:top w:val="nil"/>
              <w:left w:val="nil"/>
              <w:bottom w:val="single" w:sz="4" w:space="0" w:color="auto"/>
              <w:right w:val="single" w:sz="4" w:space="0" w:color="auto"/>
            </w:tcBorders>
            <w:shd w:val="clear" w:color="auto" w:fill="auto"/>
            <w:vAlign w:val="center"/>
            <w:hideMark/>
          </w:tcPr>
          <w:p w14:paraId="7DDCBA4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Râul Mureș între Lipova și Păuliș</w:t>
            </w:r>
          </w:p>
        </w:tc>
        <w:tc>
          <w:tcPr>
            <w:tcW w:w="3289" w:type="dxa"/>
            <w:tcBorders>
              <w:top w:val="nil"/>
              <w:left w:val="nil"/>
              <w:bottom w:val="single" w:sz="4" w:space="0" w:color="auto"/>
              <w:right w:val="single" w:sz="4" w:space="0" w:color="auto"/>
            </w:tcBorders>
            <w:shd w:val="clear" w:color="auto" w:fill="auto"/>
            <w:vAlign w:val="center"/>
            <w:hideMark/>
          </w:tcPr>
          <w:p w14:paraId="17E2576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ROSCI0370 Râul Mureș între Lipova și Păuliș</w:t>
            </w:r>
          </w:p>
        </w:tc>
        <w:tc>
          <w:tcPr>
            <w:tcW w:w="4429" w:type="dxa"/>
            <w:tcBorders>
              <w:top w:val="nil"/>
              <w:left w:val="nil"/>
              <w:bottom w:val="single" w:sz="4" w:space="0" w:color="auto"/>
              <w:right w:val="single" w:sz="4" w:space="0" w:color="auto"/>
            </w:tcBorders>
            <w:shd w:val="clear" w:color="auto" w:fill="auto"/>
            <w:vAlign w:val="center"/>
            <w:hideMark/>
          </w:tcPr>
          <w:p w14:paraId="613F298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1191/2016 privind aprobarea Planului de management și a Regulamentului sitului Natura 2000 ROSCI0370 Râul Mureș între Lipova și Păuliș</w:t>
            </w:r>
          </w:p>
        </w:tc>
        <w:tc>
          <w:tcPr>
            <w:tcW w:w="1410" w:type="dxa"/>
            <w:tcBorders>
              <w:top w:val="nil"/>
              <w:left w:val="nil"/>
              <w:bottom w:val="single" w:sz="4" w:space="0" w:color="auto"/>
              <w:right w:val="single" w:sz="4" w:space="0" w:color="auto"/>
            </w:tcBorders>
            <w:shd w:val="clear" w:color="auto" w:fill="auto"/>
            <w:vAlign w:val="center"/>
            <w:hideMark/>
          </w:tcPr>
          <w:p w14:paraId="4F294BE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693</w:t>
            </w:r>
          </w:p>
        </w:tc>
        <w:tc>
          <w:tcPr>
            <w:tcW w:w="1385" w:type="dxa"/>
            <w:tcBorders>
              <w:top w:val="nil"/>
              <w:left w:val="nil"/>
              <w:bottom w:val="single" w:sz="4" w:space="0" w:color="auto"/>
              <w:right w:val="single" w:sz="4" w:space="0" w:color="auto"/>
            </w:tcBorders>
            <w:shd w:val="clear" w:color="auto" w:fill="auto"/>
            <w:vAlign w:val="center"/>
            <w:hideMark/>
          </w:tcPr>
          <w:p w14:paraId="7E52B72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07.09.20116</w:t>
            </w:r>
          </w:p>
        </w:tc>
      </w:tr>
      <w:tr w:rsidR="00413204" w:rsidRPr="00156CA6" w14:paraId="5915DBA0"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DE3BB0C"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48B734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ROSCI0374</w:t>
            </w:r>
          </w:p>
        </w:tc>
        <w:tc>
          <w:tcPr>
            <w:tcW w:w="1550" w:type="dxa"/>
            <w:tcBorders>
              <w:top w:val="nil"/>
              <w:left w:val="nil"/>
              <w:bottom w:val="single" w:sz="4" w:space="0" w:color="auto"/>
              <w:right w:val="single" w:sz="4" w:space="0" w:color="auto"/>
            </w:tcBorders>
            <w:shd w:val="clear" w:color="auto" w:fill="auto"/>
            <w:vAlign w:val="center"/>
            <w:hideMark/>
          </w:tcPr>
          <w:p w14:paraId="24D171C9"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Râul Negru</w:t>
            </w:r>
          </w:p>
        </w:tc>
        <w:tc>
          <w:tcPr>
            <w:tcW w:w="3289" w:type="dxa"/>
            <w:tcBorders>
              <w:top w:val="nil"/>
              <w:left w:val="nil"/>
              <w:bottom w:val="single" w:sz="4" w:space="0" w:color="auto"/>
              <w:right w:val="single" w:sz="4" w:space="0" w:color="auto"/>
            </w:tcBorders>
            <w:shd w:val="clear" w:color="auto" w:fill="auto"/>
            <w:vAlign w:val="center"/>
            <w:hideMark/>
          </w:tcPr>
          <w:p w14:paraId="1206F88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ROSCI0374 Râul Negru</w:t>
            </w:r>
          </w:p>
        </w:tc>
        <w:tc>
          <w:tcPr>
            <w:tcW w:w="4429" w:type="dxa"/>
            <w:tcBorders>
              <w:top w:val="nil"/>
              <w:left w:val="nil"/>
              <w:bottom w:val="single" w:sz="4" w:space="0" w:color="auto"/>
              <w:right w:val="single" w:sz="4" w:space="0" w:color="auto"/>
            </w:tcBorders>
            <w:shd w:val="clear" w:color="auto" w:fill="auto"/>
            <w:vAlign w:val="center"/>
            <w:hideMark/>
          </w:tcPr>
          <w:p w14:paraId="3078F19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908/2016 privind aprobarea Planului de management și a Regulamentului Sitului ROSCI0374 Râul Negru</w:t>
            </w:r>
          </w:p>
        </w:tc>
        <w:tc>
          <w:tcPr>
            <w:tcW w:w="1410" w:type="dxa"/>
            <w:tcBorders>
              <w:top w:val="nil"/>
              <w:left w:val="nil"/>
              <w:bottom w:val="single" w:sz="4" w:space="0" w:color="auto"/>
              <w:right w:val="single" w:sz="4" w:space="0" w:color="auto"/>
            </w:tcBorders>
            <w:shd w:val="clear" w:color="auto" w:fill="auto"/>
            <w:vAlign w:val="center"/>
            <w:hideMark/>
          </w:tcPr>
          <w:p w14:paraId="2AD9F21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458</w:t>
            </w:r>
          </w:p>
        </w:tc>
        <w:tc>
          <w:tcPr>
            <w:tcW w:w="1385" w:type="dxa"/>
            <w:tcBorders>
              <w:top w:val="nil"/>
              <w:left w:val="nil"/>
              <w:bottom w:val="single" w:sz="4" w:space="0" w:color="auto"/>
              <w:right w:val="single" w:sz="4" w:space="0" w:color="auto"/>
            </w:tcBorders>
            <w:shd w:val="clear" w:color="auto" w:fill="auto"/>
            <w:vAlign w:val="center"/>
            <w:hideMark/>
          </w:tcPr>
          <w:p w14:paraId="062874C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21.06.2016</w:t>
            </w:r>
          </w:p>
        </w:tc>
      </w:tr>
      <w:tr w:rsidR="00413204" w:rsidRPr="00156CA6" w14:paraId="2E9FAE26"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6976C55"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A23BF3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ROSCI0376</w:t>
            </w:r>
          </w:p>
        </w:tc>
        <w:tc>
          <w:tcPr>
            <w:tcW w:w="1550" w:type="dxa"/>
            <w:tcBorders>
              <w:top w:val="nil"/>
              <w:left w:val="nil"/>
              <w:bottom w:val="single" w:sz="4" w:space="0" w:color="auto"/>
              <w:right w:val="single" w:sz="4" w:space="0" w:color="auto"/>
            </w:tcBorders>
            <w:shd w:val="clear" w:color="auto" w:fill="auto"/>
            <w:vAlign w:val="center"/>
            <w:hideMark/>
          </w:tcPr>
          <w:p w14:paraId="786C502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Râul Olt între Mărunței și Turnu Măgurele</w:t>
            </w:r>
          </w:p>
        </w:tc>
        <w:tc>
          <w:tcPr>
            <w:tcW w:w="3289" w:type="dxa"/>
            <w:tcBorders>
              <w:top w:val="nil"/>
              <w:left w:val="nil"/>
              <w:bottom w:val="single" w:sz="4" w:space="0" w:color="auto"/>
              <w:right w:val="single" w:sz="4" w:space="0" w:color="auto"/>
            </w:tcBorders>
            <w:shd w:val="clear" w:color="auto" w:fill="auto"/>
            <w:vAlign w:val="center"/>
            <w:hideMark/>
          </w:tcPr>
          <w:p w14:paraId="6E4B4BC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ROSCI0376 Râul Olt între Mărunței și Turnu Măgurele</w:t>
            </w:r>
          </w:p>
        </w:tc>
        <w:tc>
          <w:tcPr>
            <w:tcW w:w="4429" w:type="dxa"/>
            <w:tcBorders>
              <w:top w:val="nil"/>
              <w:left w:val="nil"/>
              <w:bottom w:val="single" w:sz="4" w:space="0" w:color="auto"/>
              <w:right w:val="single" w:sz="4" w:space="0" w:color="auto"/>
            </w:tcBorders>
            <w:shd w:val="clear" w:color="auto" w:fill="auto"/>
            <w:vAlign w:val="center"/>
            <w:hideMark/>
          </w:tcPr>
          <w:p w14:paraId="59A6A48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1199/2016 privind aprobarea Planului de management și a Regulamentului sitului Natura 2000 ROSCI0376 Râul Olt între Mărunței și Turnu Măgurele</w:t>
            </w:r>
          </w:p>
        </w:tc>
        <w:tc>
          <w:tcPr>
            <w:tcW w:w="1410" w:type="dxa"/>
            <w:tcBorders>
              <w:top w:val="nil"/>
              <w:left w:val="nil"/>
              <w:bottom w:val="single" w:sz="4" w:space="0" w:color="auto"/>
              <w:right w:val="single" w:sz="4" w:space="0" w:color="auto"/>
            </w:tcBorders>
            <w:shd w:val="clear" w:color="auto" w:fill="auto"/>
            <w:vAlign w:val="center"/>
            <w:hideMark/>
          </w:tcPr>
          <w:p w14:paraId="690382E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752</w:t>
            </w:r>
          </w:p>
        </w:tc>
        <w:tc>
          <w:tcPr>
            <w:tcW w:w="1385" w:type="dxa"/>
            <w:tcBorders>
              <w:top w:val="nil"/>
              <w:left w:val="nil"/>
              <w:bottom w:val="single" w:sz="4" w:space="0" w:color="auto"/>
              <w:right w:val="single" w:sz="4" w:space="0" w:color="auto"/>
            </w:tcBorders>
            <w:shd w:val="clear" w:color="auto" w:fill="auto"/>
            <w:vAlign w:val="center"/>
            <w:hideMark/>
          </w:tcPr>
          <w:p w14:paraId="46C27F6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27.09.2016</w:t>
            </w:r>
          </w:p>
        </w:tc>
      </w:tr>
      <w:tr w:rsidR="00413204" w:rsidRPr="00156CA6" w14:paraId="59243FD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EE8C611"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30340FD"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ROSCI0384</w:t>
            </w:r>
          </w:p>
        </w:tc>
        <w:tc>
          <w:tcPr>
            <w:tcW w:w="1550" w:type="dxa"/>
            <w:tcBorders>
              <w:top w:val="nil"/>
              <w:left w:val="nil"/>
              <w:bottom w:val="single" w:sz="4" w:space="0" w:color="auto"/>
              <w:right w:val="single" w:sz="4" w:space="0" w:color="auto"/>
            </w:tcBorders>
            <w:shd w:val="clear" w:color="auto" w:fill="auto"/>
            <w:vAlign w:val="center"/>
            <w:hideMark/>
          </w:tcPr>
          <w:p w14:paraId="2EE0CFF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Râul Târnava Mică</w:t>
            </w:r>
          </w:p>
        </w:tc>
        <w:tc>
          <w:tcPr>
            <w:tcW w:w="3289" w:type="dxa"/>
            <w:tcBorders>
              <w:top w:val="nil"/>
              <w:left w:val="nil"/>
              <w:bottom w:val="single" w:sz="4" w:space="0" w:color="auto"/>
              <w:right w:val="single" w:sz="4" w:space="0" w:color="auto"/>
            </w:tcBorders>
            <w:shd w:val="clear" w:color="auto" w:fill="auto"/>
            <w:vAlign w:val="center"/>
            <w:hideMark/>
          </w:tcPr>
          <w:p w14:paraId="019767C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ROSPA0028 Dealurile Târnavelor și Valea Nirajului, ROSCI0186 Pădurile de Stejar Pufos de pe Târnava Mare, ROSCI0297 Dealurile Târnavei Mici - Bicheș și ROSCI0384 Râul Târnava Mică</w:t>
            </w:r>
          </w:p>
        </w:tc>
        <w:tc>
          <w:tcPr>
            <w:tcW w:w="4429" w:type="dxa"/>
            <w:tcBorders>
              <w:top w:val="nil"/>
              <w:left w:val="nil"/>
              <w:bottom w:val="single" w:sz="4" w:space="0" w:color="auto"/>
              <w:right w:val="single" w:sz="4" w:space="0" w:color="auto"/>
            </w:tcBorders>
            <w:shd w:val="clear" w:color="auto" w:fill="auto"/>
            <w:vAlign w:val="center"/>
            <w:hideMark/>
          </w:tcPr>
          <w:p w14:paraId="2875832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1553/2016 privind aprobarea Planului de management și a Regulamentului siturilor Natura 2000 ROSPA0028 Dealurile Târnavelor și Valea Nirajului, ROSCI0186 Pădurile de Stejar Pufos de pe Târnava Mare, ROSCI0297 Dealurile Târnavei Mici - Bicheș și ROSCI0384 Râul Târnava Mică</w:t>
            </w:r>
          </w:p>
        </w:tc>
        <w:tc>
          <w:tcPr>
            <w:tcW w:w="1410" w:type="dxa"/>
            <w:tcBorders>
              <w:top w:val="nil"/>
              <w:left w:val="nil"/>
              <w:bottom w:val="single" w:sz="4" w:space="0" w:color="auto"/>
              <w:right w:val="single" w:sz="4" w:space="0" w:color="auto"/>
            </w:tcBorders>
            <w:shd w:val="clear" w:color="auto" w:fill="auto"/>
            <w:vAlign w:val="center"/>
            <w:hideMark/>
          </w:tcPr>
          <w:p w14:paraId="3F364A8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918</w:t>
            </w:r>
          </w:p>
        </w:tc>
        <w:tc>
          <w:tcPr>
            <w:tcW w:w="1385" w:type="dxa"/>
            <w:tcBorders>
              <w:top w:val="nil"/>
              <w:left w:val="nil"/>
              <w:bottom w:val="single" w:sz="4" w:space="0" w:color="auto"/>
              <w:right w:val="single" w:sz="4" w:space="0" w:color="auto"/>
            </w:tcBorders>
            <w:shd w:val="clear" w:color="auto" w:fill="auto"/>
            <w:vAlign w:val="center"/>
            <w:hideMark/>
          </w:tcPr>
          <w:p w14:paraId="20D6526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15.11.2016</w:t>
            </w:r>
          </w:p>
        </w:tc>
      </w:tr>
      <w:tr w:rsidR="00413204" w:rsidRPr="00156CA6" w14:paraId="44778D79"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EB1EFB3"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B4582A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ROSCI0386</w:t>
            </w:r>
          </w:p>
        </w:tc>
        <w:tc>
          <w:tcPr>
            <w:tcW w:w="1550" w:type="dxa"/>
            <w:tcBorders>
              <w:top w:val="nil"/>
              <w:left w:val="nil"/>
              <w:bottom w:val="single" w:sz="4" w:space="0" w:color="auto"/>
              <w:right w:val="single" w:sz="4" w:space="0" w:color="auto"/>
            </w:tcBorders>
            <w:shd w:val="clear" w:color="auto" w:fill="auto"/>
            <w:vAlign w:val="center"/>
            <w:hideMark/>
          </w:tcPr>
          <w:p w14:paraId="64B19489"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Râul Vedea</w:t>
            </w:r>
          </w:p>
        </w:tc>
        <w:tc>
          <w:tcPr>
            <w:tcW w:w="3289" w:type="dxa"/>
            <w:tcBorders>
              <w:top w:val="nil"/>
              <w:left w:val="nil"/>
              <w:bottom w:val="single" w:sz="4" w:space="0" w:color="auto"/>
              <w:right w:val="single" w:sz="4" w:space="0" w:color="auto"/>
            </w:tcBorders>
            <w:shd w:val="clear" w:color="auto" w:fill="auto"/>
            <w:vAlign w:val="center"/>
            <w:hideMark/>
          </w:tcPr>
          <w:p w14:paraId="0B9C263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ROSCI0386 Râul Vedea</w:t>
            </w:r>
          </w:p>
        </w:tc>
        <w:tc>
          <w:tcPr>
            <w:tcW w:w="4429" w:type="dxa"/>
            <w:tcBorders>
              <w:top w:val="nil"/>
              <w:left w:val="nil"/>
              <w:bottom w:val="single" w:sz="4" w:space="0" w:color="auto"/>
              <w:right w:val="single" w:sz="4" w:space="0" w:color="auto"/>
            </w:tcBorders>
            <w:shd w:val="clear" w:color="auto" w:fill="auto"/>
            <w:vAlign w:val="center"/>
            <w:hideMark/>
          </w:tcPr>
          <w:p w14:paraId="0072A25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1175/2016 privind aprobarea Planului de management și a Regulamentului sitului Natura 2000 ROSCI0386 Râul Vedea</w:t>
            </w:r>
          </w:p>
        </w:tc>
        <w:tc>
          <w:tcPr>
            <w:tcW w:w="1410" w:type="dxa"/>
            <w:tcBorders>
              <w:top w:val="nil"/>
              <w:left w:val="nil"/>
              <w:bottom w:val="single" w:sz="4" w:space="0" w:color="auto"/>
              <w:right w:val="single" w:sz="4" w:space="0" w:color="auto"/>
            </w:tcBorders>
            <w:shd w:val="clear" w:color="auto" w:fill="auto"/>
            <w:vAlign w:val="center"/>
            <w:hideMark/>
          </w:tcPr>
          <w:p w14:paraId="48C98F7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785</w:t>
            </w:r>
          </w:p>
        </w:tc>
        <w:tc>
          <w:tcPr>
            <w:tcW w:w="1385" w:type="dxa"/>
            <w:tcBorders>
              <w:top w:val="nil"/>
              <w:left w:val="nil"/>
              <w:bottom w:val="single" w:sz="4" w:space="0" w:color="auto"/>
              <w:right w:val="single" w:sz="4" w:space="0" w:color="auto"/>
            </w:tcBorders>
            <w:shd w:val="clear" w:color="auto" w:fill="auto"/>
            <w:vAlign w:val="center"/>
            <w:hideMark/>
          </w:tcPr>
          <w:p w14:paraId="7792594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06.10.2016</w:t>
            </w:r>
          </w:p>
        </w:tc>
      </w:tr>
      <w:tr w:rsidR="00413204" w:rsidRPr="00156CA6" w14:paraId="18807BE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97B39E4"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768BEFD"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ROSCI0390</w:t>
            </w:r>
          </w:p>
        </w:tc>
        <w:tc>
          <w:tcPr>
            <w:tcW w:w="1550" w:type="dxa"/>
            <w:tcBorders>
              <w:top w:val="nil"/>
              <w:left w:val="nil"/>
              <w:bottom w:val="single" w:sz="4" w:space="0" w:color="auto"/>
              <w:right w:val="single" w:sz="4" w:space="0" w:color="auto"/>
            </w:tcBorders>
            <w:shd w:val="clear" w:color="auto" w:fill="auto"/>
            <w:vAlign w:val="center"/>
            <w:hideMark/>
          </w:tcPr>
          <w:p w14:paraId="1873BD9D"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Sărăturile Diniaș</w:t>
            </w:r>
          </w:p>
        </w:tc>
        <w:tc>
          <w:tcPr>
            <w:tcW w:w="3289" w:type="dxa"/>
            <w:tcBorders>
              <w:top w:val="nil"/>
              <w:left w:val="nil"/>
              <w:bottom w:val="single" w:sz="4" w:space="0" w:color="auto"/>
              <w:right w:val="single" w:sz="4" w:space="0" w:color="auto"/>
            </w:tcBorders>
            <w:shd w:val="clear" w:color="auto" w:fill="auto"/>
            <w:vAlign w:val="center"/>
            <w:hideMark/>
          </w:tcPr>
          <w:p w14:paraId="2B3DF16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ROSPA0144 Uivar-Diniaș și ROSCI0390 Sărăturile Diniaș</w:t>
            </w:r>
          </w:p>
        </w:tc>
        <w:tc>
          <w:tcPr>
            <w:tcW w:w="4429" w:type="dxa"/>
            <w:tcBorders>
              <w:top w:val="nil"/>
              <w:left w:val="nil"/>
              <w:bottom w:val="single" w:sz="4" w:space="0" w:color="auto"/>
              <w:right w:val="single" w:sz="4" w:space="0" w:color="auto"/>
            </w:tcBorders>
            <w:shd w:val="clear" w:color="auto" w:fill="auto"/>
            <w:vAlign w:val="center"/>
            <w:hideMark/>
          </w:tcPr>
          <w:p w14:paraId="0261B25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1531/2016 privind aprobarea Planului de management și a Regulamentului siturilor Natura 2000 ROSPA0144 Uivar - Diniaș și ROSCI0390 Sărăturile Diniaș</w:t>
            </w:r>
          </w:p>
        </w:tc>
        <w:tc>
          <w:tcPr>
            <w:tcW w:w="1410" w:type="dxa"/>
            <w:tcBorders>
              <w:top w:val="nil"/>
              <w:left w:val="nil"/>
              <w:bottom w:val="single" w:sz="4" w:space="0" w:color="auto"/>
              <w:right w:val="single" w:sz="4" w:space="0" w:color="auto"/>
            </w:tcBorders>
            <w:shd w:val="clear" w:color="auto" w:fill="auto"/>
            <w:vAlign w:val="center"/>
            <w:hideMark/>
          </w:tcPr>
          <w:p w14:paraId="79036B8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923</w:t>
            </w:r>
          </w:p>
        </w:tc>
        <w:tc>
          <w:tcPr>
            <w:tcW w:w="1385" w:type="dxa"/>
            <w:tcBorders>
              <w:top w:val="nil"/>
              <w:left w:val="nil"/>
              <w:bottom w:val="single" w:sz="4" w:space="0" w:color="auto"/>
              <w:right w:val="single" w:sz="4" w:space="0" w:color="auto"/>
            </w:tcBorders>
            <w:shd w:val="clear" w:color="auto" w:fill="auto"/>
            <w:vAlign w:val="center"/>
            <w:hideMark/>
          </w:tcPr>
          <w:p w14:paraId="133FFAA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16.11.2016</w:t>
            </w:r>
          </w:p>
        </w:tc>
      </w:tr>
      <w:tr w:rsidR="00413204" w:rsidRPr="00156CA6" w14:paraId="34E2E8F3"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41E9B46"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537890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ROSCI0391</w:t>
            </w:r>
          </w:p>
        </w:tc>
        <w:tc>
          <w:tcPr>
            <w:tcW w:w="1550" w:type="dxa"/>
            <w:tcBorders>
              <w:top w:val="nil"/>
              <w:left w:val="nil"/>
              <w:bottom w:val="single" w:sz="4" w:space="0" w:color="auto"/>
              <w:right w:val="single" w:sz="4" w:space="0" w:color="auto"/>
            </w:tcBorders>
            <w:shd w:val="clear" w:color="auto" w:fill="auto"/>
            <w:vAlign w:val="center"/>
            <w:hideMark/>
          </w:tcPr>
          <w:p w14:paraId="6E91692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Siretul Mijlociu - Bucecea</w:t>
            </w:r>
          </w:p>
        </w:tc>
        <w:tc>
          <w:tcPr>
            <w:tcW w:w="3289" w:type="dxa"/>
            <w:tcBorders>
              <w:top w:val="nil"/>
              <w:left w:val="nil"/>
              <w:bottom w:val="single" w:sz="4" w:space="0" w:color="auto"/>
              <w:right w:val="single" w:sz="4" w:space="0" w:color="auto"/>
            </w:tcBorders>
            <w:shd w:val="clear" w:color="auto" w:fill="auto"/>
            <w:vAlign w:val="center"/>
            <w:hideMark/>
          </w:tcPr>
          <w:p w14:paraId="5B7CB8B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ROSCI0391 Siretul Mijlociu - Bucecea</w:t>
            </w:r>
          </w:p>
        </w:tc>
        <w:tc>
          <w:tcPr>
            <w:tcW w:w="4429" w:type="dxa"/>
            <w:tcBorders>
              <w:top w:val="nil"/>
              <w:left w:val="nil"/>
              <w:bottom w:val="single" w:sz="4" w:space="0" w:color="auto"/>
              <w:right w:val="single" w:sz="4" w:space="0" w:color="auto"/>
            </w:tcBorders>
            <w:shd w:val="clear" w:color="auto" w:fill="auto"/>
            <w:vAlign w:val="center"/>
            <w:hideMark/>
          </w:tcPr>
          <w:p w14:paraId="5AC633F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1205/2016 privind aprobarea Planului de management și a Regulamentului sitului ROSCI0391 Siretul Mijlociu - Bucecea</w:t>
            </w:r>
          </w:p>
        </w:tc>
        <w:tc>
          <w:tcPr>
            <w:tcW w:w="1410" w:type="dxa"/>
            <w:tcBorders>
              <w:top w:val="nil"/>
              <w:left w:val="nil"/>
              <w:bottom w:val="single" w:sz="4" w:space="0" w:color="auto"/>
              <w:right w:val="single" w:sz="4" w:space="0" w:color="auto"/>
            </w:tcBorders>
            <w:shd w:val="clear" w:color="auto" w:fill="auto"/>
            <w:vAlign w:val="center"/>
            <w:hideMark/>
          </w:tcPr>
          <w:p w14:paraId="00C395F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826</w:t>
            </w:r>
          </w:p>
        </w:tc>
        <w:tc>
          <w:tcPr>
            <w:tcW w:w="1385" w:type="dxa"/>
            <w:tcBorders>
              <w:top w:val="nil"/>
              <w:left w:val="nil"/>
              <w:bottom w:val="single" w:sz="4" w:space="0" w:color="auto"/>
              <w:right w:val="single" w:sz="4" w:space="0" w:color="auto"/>
            </w:tcBorders>
            <w:shd w:val="clear" w:color="auto" w:fill="auto"/>
            <w:vAlign w:val="center"/>
            <w:hideMark/>
          </w:tcPr>
          <w:p w14:paraId="6A5E0B4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19.10.2016</w:t>
            </w:r>
          </w:p>
        </w:tc>
      </w:tr>
      <w:tr w:rsidR="00413204" w:rsidRPr="00156CA6" w14:paraId="249F081F"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00F8EE5"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FE987C8"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ROSCI0394</w:t>
            </w:r>
          </w:p>
        </w:tc>
        <w:tc>
          <w:tcPr>
            <w:tcW w:w="1550" w:type="dxa"/>
            <w:tcBorders>
              <w:top w:val="nil"/>
              <w:left w:val="nil"/>
              <w:bottom w:val="single" w:sz="4" w:space="0" w:color="auto"/>
              <w:right w:val="single" w:sz="4" w:space="0" w:color="auto"/>
            </w:tcBorders>
            <w:shd w:val="clear" w:color="auto" w:fill="auto"/>
            <w:vAlign w:val="center"/>
            <w:hideMark/>
          </w:tcPr>
          <w:p w14:paraId="6D0B0462"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Someșul Mic</w:t>
            </w:r>
          </w:p>
        </w:tc>
        <w:tc>
          <w:tcPr>
            <w:tcW w:w="3289" w:type="dxa"/>
            <w:tcBorders>
              <w:top w:val="nil"/>
              <w:left w:val="nil"/>
              <w:bottom w:val="single" w:sz="4" w:space="0" w:color="auto"/>
              <w:right w:val="single" w:sz="4" w:space="0" w:color="auto"/>
            </w:tcBorders>
            <w:shd w:val="clear" w:color="auto" w:fill="auto"/>
            <w:vAlign w:val="center"/>
            <w:hideMark/>
          </w:tcPr>
          <w:p w14:paraId="5AB40D7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ROSCI0394 Someșul Mic</w:t>
            </w:r>
          </w:p>
        </w:tc>
        <w:tc>
          <w:tcPr>
            <w:tcW w:w="4429" w:type="dxa"/>
            <w:tcBorders>
              <w:top w:val="nil"/>
              <w:left w:val="nil"/>
              <w:bottom w:val="single" w:sz="4" w:space="0" w:color="auto"/>
              <w:right w:val="single" w:sz="4" w:space="0" w:color="auto"/>
            </w:tcBorders>
            <w:shd w:val="clear" w:color="auto" w:fill="auto"/>
            <w:vAlign w:val="center"/>
            <w:hideMark/>
          </w:tcPr>
          <w:p w14:paraId="4875CE1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1070/2016 privind aprobarea Planului de management al sitului de importanță comunitară ROSCI0394 Someșul Mic</w:t>
            </w:r>
          </w:p>
        </w:tc>
        <w:tc>
          <w:tcPr>
            <w:tcW w:w="1410" w:type="dxa"/>
            <w:tcBorders>
              <w:top w:val="nil"/>
              <w:left w:val="nil"/>
              <w:bottom w:val="single" w:sz="4" w:space="0" w:color="auto"/>
              <w:right w:val="single" w:sz="4" w:space="0" w:color="auto"/>
            </w:tcBorders>
            <w:shd w:val="clear" w:color="auto" w:fill="auto"/>
            <w:vAlign w:val="center"/>
            <w:hideMark/>
          </w:tcPr>
          <w:p w14:paraId="6A715C1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529</w:t>
            </w:r>
          </w:p>
        </w:tc>
        <w:tc>
          <w:tcPr>
            <w:tcW w:w="1385" w:type="dxa"/>
            <w:tcBorders>
              <w:top w:val="nil"/>
              <w:left w:val="nil"/>
              <w:bottom w:val="single" w:sz="4" w:space="0" w:color="auto"/>
              <w:right w:val="single" w:sz="4" w:space="0" w:color="auto"/>
            </w:tcBorders>
            <w:shd w:val="clear" w:color="auto" w:fill="auto"/>
            <w:vAlign w:val="center"/>
            <w:hideMark/>
          </w:tcPr>
          <w:p w14:paraId="19E5EC1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14.07.2016</w:t>
            </w:r>
          </w:p>
        </w:tc>
      </w:tr>
      <w:tr w:rsidR="00413204" w:rsidRPr="00156CA6" w14:paraId="73FE3612"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40757F8"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8C67C3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ROSCI0395</w:t>
            </w:r>
          </w:p>
        </w:tc>
        <w:tc>
          <w:tcPr>
            <w:tcW w:w="1550" w:type="dxa"/>
            <w:tcBorders>
              <w:top w:val="nil"/>
              <w:left w:val="nil"/>
              <w:bottom w:val="single" w:sz="4" w:space="0" w:color="auto"/>
              <w:right w:val="single" w:sz="4" w:space="0" w:color="auto"/>
            </w:tcBorders>
            <w:shd w:val="clear" w:color="auto" w:fill="auto"/>
            <w:vAlign w:val="center"/>
            <w:hideMark/>
          </w:tcPr>
          <w:p w14:paraId="6199245F"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Soveja</w:t>
            </w:r>
          </w:p>
        </w:tc>
        <w:tc>
          <w:tcPr>
            <w:tcW w:w="3289" w:type="dxa"/>
            <w:tcBorders>
              <w:top w:val="nil"/>
              <w:left w:val="nil"/>
              <w:bottom w:val="single" w:sz="4" w:space="0" w:color="auto"/>
              <w:right w:val="single" w:sz="4" w:space="0" w:color="auto"/>
            </w:tcBorders>
            <w:shd w:val="clear" w:color="auto" w:fill="auto"/>
            <w:vAlign w:val="center"/>
            <w:hideMark/>
          </w:tcPr>
          <w:p w14:paraId="4B15462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al sitului ROSCI0395 Soveja </w:t>
            </w:r>
          </w:p>
        </w:tc>
        <w:tc>
          <w:tcPr>
            <w:tcW w:w="4429" w:type="dxa"/>
            <w:tcBorders>
              <w:top w:val="nil"/>
              <w:left w:val="nil"/>
              <w:bottom w:val="single" w:sz="4" w:space="0" w:color="auto"/>
              <w:right w:val="single" w:sz="4" w:space="0" w:color="auto"/>
            </w:tcBorders>
            <w:shd w:val="clear" w:color="auto" w:fill="auto"/>
            <w:vAlign w:val="center"/>
            <w:hideMark/>
          </w:tcPr>
          <w:p w14:paraId="0A31006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Ordinul ministrului mediului, apelor și pădurilor nr. 1204/2016 privind aprobarea Planului de management și a Regulamentului sitului ROSCI0395 Soveja </w:t>
            </w:r>
          </w:p>
        </w:tc>
        <w:tc>
          <w:tcPr>
            <w:tcW w:w="1410" w:type="dxa"/>
            <w:tcBorders>
              <w:top w:val="nil"/>
              <w:left w:val="nil"/>
              <w:bottom w:val="single" w:sz="4" w:space="0" w:color="auto"/>
              <w:right w:val="single" w:sz="4" w:space="0" w:color="auto"/>
            </w:tcBorders>
            <w:shd w:val="clear" w:color="auto" w:fill="auto"/>
            <w:vAlign w:val="center"/>
            <w:hideMark/>
          </w:tcPr>
          <w:p w14:paraId="14E8B4F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w:t>
            </w:r>
          </w:p>
        </w:tc>
        <w:tc>
          <w:tcPr>
            <w:tcW w:w="1385" w:type="dxa"/>
            <w:tcBorders>
              <w:top w:val="nil"/>
              <w:left w:val="nil"/>
              <w:bottom w:val="single" w:sz="4" w:space="0" w:color="auto"/>
              <w:right w:val="single" w:sz="4" w:space="0" w:color="auto"/>
            </w:tcBorders>
            <w:shd w:val="clear" w:color="auto" w:fill="auto"/>
            <w:vAlign w:val="center"/>
            <w:hideMark/>
          </w:tcPr>
          <w:p w14:paraId="3E739A9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06.01.2017</w:t>
            </w:r>
          </w:p>
        </w:tc>
      </w:tr>
      <w:tr w:rsidR="00413204" w:rsidRPr="00156CA6" w14:paraId="479BB08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A6D389C"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B21C46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ROSCI0403</w:t>
            </w:r>
          </w:p>
        </w:tc>
        <w:tc>
          <w:tcPr>
            <w:tcW w:w="1550" w:type="dxa"/>
            <w:tcBorders>
              <w:top w:val="nil"/>
              <w:left w:val="nil"/>
              <w:bottom w:val="single" w:sz="4" w:space="0" w:color="auto"/>
              <w:right w:val="single" w:sz="4" w:space="0" w:color="auto"/>
            </w:tcBorders>
            <w:shd w:val="clear" w:color="auto" w:fill="auto"/>
            <w:vAlign w:val="center"/>
            <w:hideMark/>
          </w:tcPr>
          <w:p w14:paraId="6978E734"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Vânju Mare</w:t>
            </w:r>
          </w:p>
        </w:tc>
        <w:tc>
          <w:tcPr>
            <w:tcW w:w="3289" w:type="dxa"/>
            <w:tcBorders>
              <w:top w:val="nil"/>
              <w:left w:val="nil"/>
              <w:bottom w:val="single" w:sz="4" w:space="0" w:color="auto"/>
              <w:right w:val="single" w:sz="4" w:space="0" w:color="auto"/>
            </w:tcBorders>
            <w:shd w:val="clear" w:color="auto" w:fill="auto"/>
            <w:vAlign w:val="center"/>
            <w:hideMark/>
          </w:tcPr>
          <w:p w14:paraId="5E4AA7C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ROSCI0403 Vânju Mare</w:t>
            </w:r>
          </w:p>
        </w:tc>
        <w:tc>
          <w:tcPr>
            <w:tcW w:w="4429" w:type="dxa"/>
            <w:tcBorders>
              <w:top w:val="nil"/>
              <w:left w:val="nil"/>
              <w:bottom w:val="single" w:sz="4" w:space="0" w:color="auto"/>
              <w:right w:val="single" w:sz="4" w:space="0" w:color="auto"/>
            </w:tcBorders>
            <w:shd w:val="clear" w:color="auto" w:fill="auto"/>
            <w:vAlign w:val="center"/>
            <w:hideMark/>
          </w:tcPr>
          <w:p w14:paraId="7113811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794/2016 privind aprobarea Planului de management și a Regulamentului sitului Natura 2000 ROSCI0403 Vânju Mare</w:t>
            </w:r>
          </w:p>
        </w:tc>
        <w:tc>
          <w:tcPr>
            <w:tcW w:w="1410" w:type="dxa"/>
            <w:tcBorders>
              <w:top w:val="nil"/>
              <w:left w:val="nil"/>
              <w:bottom w:val="single" w:sz="4" w:space="0" w:color="auto"/>
              <w:right w:val="single" w:sz="4" w:space="0" w:color="auto"/>
            </w:tcBorders>
            <w:shd w:val="clear" w:color="auto" w:fill="auto"/>
            <w:vAlign w:val="center"/>
            <w:hideMark/>
          </w:tcPr>
          <w:p w14:paraId="144C3C9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382</w:t>
            </w:r>
          </w:p>
        </w:tc>
        <w:tc>
          <w:tcPr>
            <w:tcW w:w="1385" w:type="dxa"/>
            <w:tcBorders>
              <w:top w:val="nil"/>
              <w:left w:val="nil"/>
              <w:bottom w:val="single" w:sz="4" w:space="0" w:color="auto"/>
              <w:right w:val="single" w:sz="4" w:space="0" w:color="auto"/>
            </w:tcBorders>
            <w:shd w:val="clear" w:color="auto" w:fill="auto"/>
            <w:vAlign w:val="center"/>
            <w:hideMark/>
          </w:tcPr>
          <w:p w14:paraId="4BBDB37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19.05.2016</w:t>
            </w:r>
          </w:p>
        </w:tc>
      </w:tr>
      <w:tr w:rsidR="00413204" w:rsidRPr="00156CA6" w14:paraId="10BA97F6"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AD111E0"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1A7937F"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ROSPA0001</w:t>
            </w:r>
          </w:p>
        </w:tc>
        <w:tc>
          <w:tcPr>
            <w:tcW w:w="1550" w:type="dxa"/>
            <w:tcBorders>
              <w:top w:val="nil"/>
              <w:left w:val="nil"/>
              <w:bottom w:val="single" w:sz="4" w:space="0" w:color="auto"/>
              <w:right w:val="single" w:sz="4" w:space="0" w:color="auto"/>
            </w:tcBorders>
            <w:shd w:val="clear" w:color="auto" w:fill="auto"/>
            <w:vAlign w:val="center"/>
            <w:hideMark/>
          </w:tcPr>
          <w:p w14:paraId="14D22FC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Aliman - Adamclisi</w:t>
            </w:r>
          </w:p>
        </w:tc>
        <w:tc>
          <w:tcPr>
            <w:tcW w:w="3289" w:type="dxa"/>
            <w:tcBorders>
              <w:top w:val="nil"/>
              <w:left w:val="nil"/>
              <w:bottom w:val="single" w:sz="4" w:space="0" w:color="auto"/>
              <w:right w:val="single" w:sz="4" w:space="0" w:color="auto"/>
            </w:tcBorders>
            <w:shd w:val="clear" w:color="auto" w:fill="auto"/>
            <w:vAlign w:val="center"/>
            <w:hideMark/>
          </w:tcPr>
          <w:p w14:paraId="5E809BF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ROSCI0071 Dumbrăveni - Valea Urluia - Lacul Vederoasa, ROSPA0036 Dumbrăveni, ROSPA0001 Aliman - Adamclisi, ROSPA0007 Balta Vederoasa, 2.361 Pădurea Dumbrăveni, 2.350 Pereții calcaroși de la Petroșani - Comuna Deleni, 2.351 Locul fosilifer Aliman și IV.30 Lacul Vederoasa</w:t>
            </w:r>
          </w:p>
        </w:tc>
        <w:tc>
          <w:tcPr>
            <w:tcW w:w="4429" w:type="dxa"/>
            <w:tcBorders>
              <w:top w:val="nil"/>
              <w:left w:val="nil"/>
              <w:bottom w:val="single" w:sz="4" w:space="0" w:color="auto"/>
              <w:right w:val="single" w:sz="4" w:space="0" w:color="auto"/>
            </w:tcBorders>
            <w:shd w:val="clear" w:color="auto" w:fill="auto"/>
            <w:vAlign w:val="center"/>
            <w:hideMark/>
          </w:tcPr>
          <w:p w14:paraId="06EB7B6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1557/2016 privind aprobarea Planului de management și a Regulamentului ariilor naturale protejate ROSCI0071 Dumbrăveni - Valea Urluia - Lacul Vederoasa, ROSPA0036 Dumbrăveni, ROSPA0001 Aliman - Adamclisi, ROSPA0007 Balta Vederoasa, 2.361 Pădurea Dumbrăveni, 2.350 Pereții calcaroși de la Petroșani - Comuna Deleni, 2.351 Locul fosilifer Aliman și IV.30 Lacul Vederoasa</w:t>
            </w:r>
          </w:p>
        </w:tc>
        <w:tc>
          <w:tcPr>
            <w:tcW w:w="1410" w:type="dxa"/>
            <w:tcBorders>
              <w:top w:val="nil"/>
              <w:left w:val="nil"/>
              <w:bottom w:val="single" w:sz="4" w:space="0" w:color="auto"/>
              <w:right w:val="single" w:sz="4" w:space="0" w:color="auto"/>
            </w:tcBorders>
            <w:shd w:val="clear" w:color="auto" w:fill="auto"/>
            <w:vAlign w:val="center"/>
            <w:hideMark/>
          </w:tcPr>
          <w:p w14:paraId="12E9F08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917</w:t>
            </w:r>
          </w:p>
        </w:tc>
        <w:tc>
          <w:tcPr>
            <w:tcW w:w="1385" w:type="dxa"/>
            <w:tcBorders>
              <w:top w:val="nil"/>
              <w:left w:val="nil"/>
              <w:bottom w:val="single" w:sz="4" w:space="0" w:color="auto"/>
              <w:right w:val="single" w:sz="4" w:space="0" w:color="auto"/>
            </w:tcBorders>
            <w:shd w:val="clear" w:color="auto" w:fill="auto"/>
            <w:vAlign w:val="center"/>
            <w:hideMark/>
          </w:tcPr>
          <w:p w14:paraId="33BDBAF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15.11.2016</w:t>
            </w:r>
          </w:p>
        </w:tc>
      </w:tr>
      <w:tr w:rsidR="00413204" w:rsidRPr="00156CA6" w14:paraId="04C7F44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1646001"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2C3E39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ROSPA0002</w:t>
            </w:r>
          </w:p>
        </w:tc>
        <w:tc>
          <w:tcPr>
            <w:tcW w:w="1550" w:type="dxa"/>
            <w:tcBorders>
              <w:top w:val="nil"/>
              <w:left w:val="nil"/>
              <w:bottom w:val="single" w:sz="4" w:space="0" w:color="auto"/>
              <w:right w:val="single" w:sz="4" w:space="0" w:color="auto"/>
            </w:tcBorders>
            <w:shd w:val="clear" w:color="auto" w:fill="auto"/>
            <w:vAlign w:val="center"/>
            <w:hideMark/>
          </w:tcPr>
          <w:p w14:paraId="0FFE56BF"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Allah Bair - Capidava</w:t>
            </w:r>
          </w:p>
        </w:tc>
        <w:tc>
          <w:tcPr>
            <w:tcW w:w="3289" w:type="dxa"/>
            <w:tcBorders>
              <w:top w:val="nil"/>
              <w:left w:val="nil"/>
              <w:bottom w:val="single" w:sz="4" w:space="0" w:color="auto"/>
              <w:right w:val="single" w:sz="4" w:space="0" w:color="auto"/>
            </w:tcBorders>
            <w:shd w:val="clear" w:color="auto" w:fill="auto"/>
            <w:vAlign w:val="center"/>
            <w:hideMark/>
          </w:tcPr>
          <w:p w14:paraId="2B5296C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pentru ariile naturale protejate: ROSCI0022 Canaralele Dunării, ROSCI0053 Dealul Allah Bair, ROSPA0002 Allah Bair-Capidava, ROSPA0017 Canaralele de la Hârșova, ROSPA0039 Dunăre-Ostroave, Reciful neojurasic de la Topalu - 2352, Reciful fosilifer Seimenii Mari - 2355, Dealul Allah Bair - 2367, Ostrovul Șoimul - IV.19, Celea Mare-Valea lui Ene - IV.24, Pădurea Cetate - IV.25, Pădurea Bratca - IV.26, Canaralele din Portul Hârșova - 2.369, Locul fosilifer Cernavodă - 2.534, Punctul fosilifer Movila Banului</w:t>
            </w:r>
          </w:p>
        </w:tc>
        <w:tc>
          <w:tcPr>
            <w:tcW w:w="4429" w:type="dxa"/>
            <w:tcBorders>
              <w:top w:val="nil"/>
              <w:left w:val="nil"/>
              <w:bottom w:val="single" w:sz="4" w:space="0" w:color="auto"/>
              <w:right w:val="single" w:sz="4" w:space="0" w:color="auto"/>
            </w:tcBorders>
            <w:shd w:val="clear" w:color="auto" w:fill="auto"/>
            <w:vAlign w:val="center"/>
            <w:hideMark/>
          </w:tcPr>
          <w:p w14:paraId="1A6F55B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1252/2016 privind aprobarea Planului de management pentru ariile naturale protejate: ROSCI0022 Canaralele Dunării, ROSCI0053 Dealul Allah Bair, ROSPA0002 Allah Bair-Capidava, ROSPA0017 Canaralele de la Hârșova, ROSPA0039 Dunăre-Ostroave, Reciful neojurasic de la Topalu - 2352, Reciful fosilifer Seimenii Mari - 2355, Dealul Allah Bair - 2367, Ostrovul Șoimul - IV.19, Celea Mare-Valea lui Ene - IV.24, Pădurea Cetate - IV.25, Pădurea Bratca - IV.26, Canaralele din Portul Hârșova - 2.369, Locul fosilifer Cernavodă - 2.534, Punctul fosilifer Movila Banului</w:t>
            </w:r>
          </w:p>
        </w:tc>
        <w:tc>
          <w:tcPr>
            <w:tcW w:w="1410" w:type="dxa"/>
            <w:tcBorders>
              <w:top w:val="nil"/>
              <w:left w:val="nil"/>
              <w:bottom w:val="single" w:sz="4" w:space="0" w:color="auto"/>
              <w:right w:val="single" w:sz="4" w:space="0" w:color="auto"/>
            </w:tcBorders>
            <w:shd w:val="clear" w:color="auto" w:fill="auto"/>
            <w:vAlign w:val="center"/>
            <w:hideMark/>
          </w:tcPr>
          <w:p w14:paraId="3C3920C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63</w:t>
            </w:r>
          </w:p>
        </w:tc>
        <w:tc>
          <w:tcPr>
            <w:tcW w:w="1385" w:type="dxa"/>
            <w:tcBorders>
              <w:top w:val="nil"/>
              <w:left w:val="nil"/>
              <w:bottom w:val="single" w:sz="4" w:space="0" w:color="auto"/>
              <w:right w:val="single" w:sz="4" w:space="0" w:color="auto"/>
            </w:tcBorders>
            <w:shd w:val="clear" w:color="auto" w:fill="auto"/>
            <w:vAlign w:val="center"/>
            <w:hideMark/>
          </w:tcPr>
          <w:p w14:paraId="76AA77E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25.01.2017</w:t>
            </w:r>
          </w:p>
        </w:tc>
      </w:tr>
      <w:tr w:rsidR="00413204" w:rsidRPr="00156CA6" w14:paraId="2FF8810F"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5F3035D"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6D4C9C5"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ROSPA0005</w:t>
            </w:r>
          </w:p>
        </w:tc>
        <w:tc>
          <w:tcPr>
            <w:tcW w:w="1550" w:type="dxa"/>
            <w:tcBorders>
              <w:top w:val="nil"/>
              <w:left w:val="nil"/>
              <w:bottom w:val="single" w:sz="4" w:space="0" w:color="auto"/>
              <w:right w:val="single" w:sz="4" w:space="0" w:color="auto"/>
            </w:tcBorders>
            <w:shd w:val="clear" w:color="auto" w:fill="auto"/>
            <w:vAlign w:val="center"/>
            <w:hideMark/>
          </w:tcPr>
          <w:p w14:paraId="3C4D733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Balta Mică a Brăilei</w:t>
            </w:r>
          </w:p>
        </w:tc>
        <w:tc>
          <w:tcPr>
            <w:tcW w:w="3289" w:type="dxa"/>
            <w:tcBorders>
              <w:top w:val="nil"/>
              <w:left w:val="nil"/>
              <w:bottom w:val="single" w:sz="4" w:space="0" w:color="auto"/>
              <w:right w:val="single" w:sz="4" w:space="0" w:color="auto"/>
            </w:tcBorders>
            <w:shd w:val="clear" w:color="auto" w:fill="auto"/>
            <w:vAlign w:val="center"/>
            <w:hideMark/>
          </w:tcPr>
          <w:p w14:paraId="024AE1D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Balta Mică a Brăilei</w:t>
            </w:r>
          </w:p>
        </w:tc>
        <w:tc>
          <w:tcPr>
            <w:tcW w:w="4429" w:type="dxa"/>
            <w:tcBorders>
              <w:top w:val="nil"/>
              <w:left w:val="nil"/>
              <w:bottom w:val="single" w:sz="4" w:space="0" w:color="auto"/>
              <w:right w:val="single" w:sz="4" w:space="0" w:color="auto"/>
            </w:tcBorders>
            <w:shd w:val="clear" w:color="auto" w:fill="auto"/>
            <w:vAlign w:val="center"/>
            <w:hideMark/>
          </w:tcPr>
          <w:p w14:paraId="0DC710E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Hotărârea Guvernului nr. 538/2011 pentru aprobarea Planului de management al Parcului Natural Balta Mică a Brăilei</w:t>
            </w:r>
          </w:p>
        </w:tc>
        <w:tc>
          <w:tcPr>
            <w:tcW w:w="1410" w:type="dxa"/>
            <w:tcBorders>
              <w:top w:val="nil"/>
              <w:left w:val="nil"/>
              <w:bottom w:val="single" w:sz="4" w:space="0" w:color="auto"/>
              <w:right w:val="single" w:sz="4" w:space="0" w:color="auto"/>
            </w:tcBorders>
            <w:shd w:val="clear" w:color="auto" w:fill="auto"/>
            <w:vAlign w:val="center"/>
            <w:hideMark/>
          </w:tcPr>
          <w:p w14:paraId="28DF79C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498</w:t>
            </w:r>
          </w:p>
        </w:tc>
        <w:tc>
          <w:tcPr>
            <w:tcW w:w="1385" w:type="dxa"/>
            <w:tcBorders>
              <w:top w:val="nil"/>
              <w:left w:val="nil"/>
              <w:bottom w:val="single" w:sz="4" w:space="0" w:color="auto"/>
              <w:right w:val="single" w:sz="4" w:space="0" w:color="auto"/>
            </w:tcBorders>
            <w:shd w:val="clear" w:color="auto" w:fill="auto"/>
            <w:vAlign w:val="center"/>
            <w:hideMark/>
          </w:tcPr>
          <w:p w14:paraId="204FC9A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13.07.2011</w:t>
            </w:r>
          </w:p>
        </w:tc>
      </w:tr>
      <w:tr w:rsidR="00413204" w:rsidRPr="00156CA6" w14:paraId="24879262"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B7BF16A"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CE96EF7"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ROSPA0006</w:t>
            </w:r>
          </w:p>
        </w:tc>
        <w:tc>
          <w:tcPr>
            <w:tcW w:w="1550" w:type="dxa"/>
            <w:tcBorders>
              <w:top w:val="nil"/>
              <w:left w:val="nil"/>
              <w:bottom w:val="single" w:sz="4" w:space="0" w:color="auto"/>
              <w:right w:val="single" w:sz="4" w:space="0" w:color="auto"/>
            </w:tcBorders>
            <w:shd w:val="clear" w:color="auto" w:fill="auto"/>
            <w:vAlign w:val="center"/>
            <w:hideMark/>
          </w:tcPr>
          <w:p w14:paraId="7252AC28"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Balta Tătaru</w:t>
            </w:r>
          </w:p>
        </w:tc>
        <w:tc>
          <w:tcPr>
            <w:tcW w:w="3289" w:type="dxa"/>
            <w:tcBorders>
              <w:top w:val="nil"/>
              <w:left w:val="nil"/>
              <w:bottom w:val="single" w:sz="4" w:space="0" w:color="auto"/>
              <w:right w:val="single" w:sz="4" w:space="0" w:color="auto"/>
            </w:tcBorders>
            <w:shd w:val="clear" w:color="auto" w:fill="auto"/>
            <w:vAlign w:val="center"/>
            <w:hideMark/>
          </w:tcPr>
          <w:p w14:paraId="68A35DB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și Regulamentul sitului Natura 2000 ROSPA0006 Balta Tătaru</w:t>
            </w:r>
          </w:p>
        </w:tc>
        <w:tc>
          <w:tcPr>
            <w:tcW w:w="4429" w:type="dxa"/>
            <w:tcBorders>
              <w:top w:val="nil"/>
              <w:left w:val="nil"/>
              <w:bottom w:val="single" w:sz="4" w:space="0" w:color="auto"/>
              <w:right w:val="single" w:sz="4" w:space="0" w:color="auto"/>
            </w:tcBorders>
            <w:shd w:val="clear" w:color="auto" w:fill="auto"/>
            <w:vAlign w:val="center"/>
            <w:hideMark/>
          </w:tcPr>
          <w:p w14:paraId="5E4FE20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1217/2016 privind aprobarea Planului de management și a Regulamentului sitului Natura 2000 ROSPA0006 Balta Tătaru</w:t>
            </w:r>
          </w:p>
        </w:tc>
        <w:tc>
          <w:tcPr>
            <w:tcW w:w="1410" w:type="dxa"/>
            <w:tcBorders>
              <w:top w:val="nil"/>
              <w:left w:val="nil"/>
              <w:bottom w:val="single" w:sz="4" w:space="0" w:color="auto"/>
              <w:right w:val="single" w:sz="4" w:space="0" w:color="auto"/>
            </w:tcBorders>
            <w:shd w:val="clear" w:color="auto" w:fill="auto"/>
            <w:vAlign w:val="center"/>
            <w:hideMark/>
          </w:tcPr>
          <w:p w14:paraId="399EA2C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1029</w:t>
            </w:r>
          </w:p>
        </w:tc>
        <w:tc>
          <w:tcPr>
            <w:tcW w:w="1385" w:type="dxa"/>
            <w:tcBorders>
              <w:top w:val="nil"/>
              <w:left w:val="nil"/>
              <w:bottom w:val="single" w:sz="4" w:space="0" w:color="auto"/>
              <w:right w:val="single" w:sz="4" w:space="0" w:color="auto"/>
            </w:tcBorders>
            <w:shd w:val="clear" w:color="auto" w:fill="auto"/>
            <w:vAlign w:val="center"/>
            <w:hideMark/>
          </w:tcPr>
          <w:p w14:paraId="15D842C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21.12.2016</w:t>
            </w:r>
          </w:p>
        </w:tc>
      </w:tr>
      <w:tr w:rsidR="00413204" w:rsidRPr="00156CA6" w14:paraId="293B5585"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0078043"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AD048D5"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ROSPA0007</w:t>
            </w:r>
          </w:p>
        </w:tc>
        <w:tc>
          <w:tcPr>
            <w:tcW w:w="1550" w:type="dxa"/>
            <w:tcBorders>
              <w:top w:val="nil"/>
              <w:left w:val="nil"/>
              <w:bottom w:val="single" w:sz="4" w:space="0" w:color="auto"/>
              <w:right w:val="single" w:sz="4" w:space="0" w:color="auto"/>
            </w:tcBorders>
            <w:shd w:val="clear" w:color="auto" w:fill="auto"/>
            <w:vAlign w:val="center"/>
            <w:hideMark/>
          </w:tcPr>
          <w:p w14:paraId="6386D996"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Balta Vederoasa</w:t>
            </w:r>
          </w:p>
        </w:tc>
        <w:tc>
          <w:tcPr>
            <w:tcW w:w="3289" w:type="dxa"/>
            <w:tcBorders>
              <w:top w:val="nil"/>
              <w:left w:val="nil"/>
              <w:bottom w:val="single" w:sz="4" w:space="0" w:color="auto"/>
              <w:right w:val="single" w:sz="4" w:space="0" w:color="auto"/>
            </w:tcBorders>
            <w:shd w:val="clear" w:color="auto" w:fill="auto"/>
            <w:vAlign w:val="center"/>
            <w:hideMark/>
          </w:tcPr>
          <w:p w14:paraId="47563E8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ROSCI0071 Dumbrăveni - Valea Urluia - Lacul Vederoasa, ROSPA0036 Dumbrăveni, ROSPA0001 Aliman - Adamclisi, ROSPA0007 Balta Vederoasa, 2.361 Pădurea Dumbrăveni, 2.350 Pereții calcaroși de la Petroșani - Comuna Deleni, 2.351 Locul fosilifer Aliman și IV.30 Lacul Vederoasa</w:t>
            </w:r>
          </w:p>
        </w:tc>
        <w:tc>
          <w:tcPr>
            <w:tcW w:w="4429" w:type="dxa"/>
            <w:tcBorders>
              <w:top w:val="nil"/>
              <w:left w:val="nil"/>
              <w:bottom w:val="single" w:sz="4" w:space="0" w:color="auto"/>
              <w:right w:val="single" w:sz="4" w:space="0" w:color="auto"/>
            </w:tcBorders>
            <w:shd w:val="clear" w:color="auto" w:fill="auto"/>
            <w:vAlign w:val="center"/>
            <w:hideMark/>
          </w:tcPr>
          <w:p w14:paraId="52A9EEF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1557/2016 privind aprobarea Planului de management și a Regulamentului ariilor naturale protejate ROSCI0071 Dumbrăveni - Valea Urluia - Lacul Vederoasa, ROSPA0036 Dumbrăveni, ROSPA0001 Aliman - Adamclisi, ROSPA0007 Balta Vederoasa, 2.361 Pădurea Dumbrăveni, 2.350 Pereții calcaroși de la Petroșani - Comuna Deleni, 2.351 Locul fosilifer Aliman și IV.30 Lacul Vederoasa</w:t>
            </w:r>
          </w:p>
        </w:tc>
        <w:tc>
          <w:tcPr>
            <w:tcW w:w="1410" w:type="dxa"/>
            <w:tcBorders>
              <w:top w:val="nil"/>
              <w:left w:val="nil"/>
              <w:bottom w:val="single" w:sz="4" w:space="0" w:color="auto"/>
              <w:right w:val="single" w:sz="4" w:space="0" w:color="auto"/>
            </w:tcBorders>
            <w:shd w:val="clear" w:color="auto" w:fill="auto"/>
            <w:vAlign w:val="center"/>
            <w:hideMark/>
          </w:tcPr>
          <w:p w14:paraId="5C40D0A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917</w:t>
            </w:r>
          </w:p>
        </w:tc>
        <w:tc>
          <w:tcPr>
            <w:tcW w:w="1385" w:type="dxa"/>
            <w:tcBorders>
              <w:top w:val="nil"/>
              <w:left w:val="nil"/>
              <w:bottom w:val="single" w:sz="4" w:space="0" w:color="auto"/>
              <w:right w:val="single" w:sz="4" w:space="0" w:color="auto"/>
            </w:tcBorders>
            <w:shd w:val="clear" w:color="auto" w:fill="auto"/>
            <w:vAlign w:val="center"/>
            <w:hideMark/>
          </w:tcPr>
          <w:p w14:paraId="3D921BA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15.11.2016</w:t>
            </w:r>
          </w:p>
        </w:tc>
      </w:tr>
      <w:tr w:rsidR="00413204" w:rsidRPr="00156CA6" w14:paraId="2F09D8FC"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44C9B38"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9EB8D4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ROSPA0008</w:t>
            </w:r>
          </w:p>
        </w:tc>
        <w:tc>
          <w:tcPr>
            <w:tcW w:w="1550" w:type="dxa"/>
            <w:tcBorders>
              <w:top w:val="nil"/>
              <w:left w:val="nil"/>
              <w:bottom w:val="single" w:sz="4" w:space="0" w:color="auto"/>
              <w:right w:val="single" w:sz="4" w:space="0" w:color="auto"/>
            </w:tcBorders>
            <w:shd w:val="clear" w:color="auto" w:fill="auto"/>
            <w:vAlign w:val="center"/>
            <w:hideMark/>
          </w:tcPr>
          <w:p w14:paraId="0C96F59F"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Băneasa - Canaraua Fetei</w:t>
            </w:r>
          </w:p>
        </w:tc>
        <w:tc>
          <w:tcPr>
            <w:tcW w:w="3289" w:type="dxa"/>
            <w:tcBorders>
              <w:top w:val="nil"/>
              <w:left w:val="nil"/>
              <w:bottom w:val="single" w:sz="4" w:space="0" w:color="auto"/>
              <w:right w:val="single" w:sz="4" w:space="0" w:color="auto"/>
            </w:tcBorders>
            <w:shd w:val="clear" w:color="auto" w:fill="auto"/>
            <w:vAlign w:val="center"/>
            <w:hideMark/>
          </w:tcPr>
          <w:p w14:paraId="165983A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ROSCI0172 Pădurea și Valea Canaraua Fetii-Iortmac, ROSPA0008 Băneasa-Canaraua Fetii, ROSPA0054 Lacul Dunăreni, ROSPA0056 Lacul Oltina și al rezervațiilor naturale 2.363 Rezervația Naturală Pădurea Canaraua Fetii, IV.29 Rezervația Naturală Lacul Dunăreni, IV.27 Rezervația Naturală Lacul Oltina</w:t>
            </w:r>
          </w:p>
        </w:tc>
        <w:tc>
          <w:tcPr>
            <w:tcW w:w="4429" w:type="dxa"/>
            <w:tcBorders>
              <w:top w:val="nil"/>
              <w:left w:val="nil"/>
              <w:bottom w:val="single" w:sz="4" w:space="0" w:color="auto"/>
              <w:right w:val="single" w:sz="4" w:space="0" w:color="auto"/>
            </w:tcBorders>
            <w:shd w:val="clear" w:color="auto" w:fill="auto"/>
            <w:vAlign w:val="center"/>
            <w:hideMark/>
          </w:tcPr>
          <w:p w14:paraId="031D05B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1228/2016 privind aprobarea Planului de management și a Regulamentului siturilor Natura 2000 ROSCI0172 Pădurea și Valea Canaraua Fetii-Iortmac, ROSPA0008 Băneasa-Canaraua Fetii, ROSPA0054 Lacul Dunăreni, ROSPA0056 Lacul Oltina și al rezervațiilor naturale 2.363 Rezervația Naturală Pădurea Canaraua Fetii, IV.29 Rezervația Naturală Lacul Dunăreni, IV.27 Rezervația Naturală Lacul Oltina</w:t>
            </w:r>
          </w:p>
        </w:tc>
        <w:tc>
          <w:tcPr>
            <w:tcW w:w="1410" w:type="dxa"/>
            <w:tcBorders>
              <w:top w:val="nil"/>
              <w:left w:val="nil"/>
              <w:bottom w:val="single" w:sz="4" w:space="0" w:color="auto"/>
              <w:right w:val="single" w:sz="4" w:space="0" w:color="auto"/>
            </w:tcBorders>
            <w:shd w:val="clear" w:color="auto" w:fill="auto"/>
            <w:vAlign w:val="center"/>
            <w:hideMark/>
          </w:tcPr>
          <w:p w14:paraId="0B71527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w:t>
            </w:r>
          </w:p>
        </w:tc>
        <w:tc>
          <w:tcPr>
            <w:tcW w:w="1385" w:type="dxa"/>
            <w:tcBorders>
              <w:top w:val="nil"/>
              <w:left w:val="nil"/>
              <w:bottom w:val="single" w:sz="4" w:space="0" w:color="auto"/>
              <w:right w:val="single" w:sz="4" w:space="0" w:color="auto"/>
            </w:tcBorders>
            <w:shd w:val="clear" w:color="auto" w:fill="auto"/>
            <w:vAlign w:val="center"/>
            <w:hideMark/>
          </w:tcPr>
          <w:p w14:paraId="1574706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10.01.2017</w:t>
            </w:r>
          </w:p>
        </w:tc>
      </w:tr>
      <w:tr w:rsidR="00413204" w:rsidRPr="00156CA6" w14:paraId="7E995841"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7D60C82"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9AAA7F6"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ROSPA0009</w:t>
            </w:r>
          </w:p>
        </w:tc>
        <w:tc>
          <w:tcPr>
            <w:tcW w:w="1550" w:type="dxa"/>
            <w:tcBorders>
              <w:top w:val="nil"/>
              <w:left w:val="nil"/>
              <w:bottom w:val="single" w:sz="4" w:space="0" w:color="auto"/>
              <w:right w:val="single" w:sz="4" w:space="0" w:color="auto"/>
            </w:tcBorders>
            <w:shd w:val="clear" w:color="auto" w:fill="auto"/>
            <w:vAlign w:val="center"/>
            <w:hideMark/>
          </w:tcPr>
          <w:p w14:paraId="02FA6A9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Beștepe - Mahmudia</w:t>
            </w:r>
          </w:p>
        </w:tc>
        <w:tc>
          <w:tcPr>
            <w:tcW w:w="3289" w:type="dxa"/>
            <w:tcBorders>
              <w:top w:val="nil"/>
              <w:left w:val="nil"/>
              <w:bottom w:val="single" w:sz="4" w:space="0" w:color="auto"/>
              <w:right w:val="single" w:sz="4" w:space="0" w:color="auto"/>
            </w:tcBorders>
            <w:shd w:val="clear" w:color="auto" w:fill="auto"/>
            <w:vAlign w:val="center"/>
            <w:hideMark/>
          </w:tcPr>
          <w:p w14:paraId="5BD6DE8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ROSPA0009 Beștepe - Mahmudia și al ariei naturale protejate de interes național Dealurile Beștepe - cod IV 59</w:t>
            </w:r>
          </w:p>
        </w:tc>
        <w:tc>
          <w:tcPr>
            <w:tcW w:w="4429" w:type="dxa"/>
            <w:tcBorders>
              <w:top w:val="nil"/>
              <w:left w:val="nil"/>
              <w:bottom w:val="single" w:sz="4" w:space="0" w:color="auto"/>
              <w:right w:val="single" w:sz="4" w:space="0" w:color="auto"/>
            </w:tcBorders>
            <w:shd w:val="clear" w:color="auto" w:fill="auto"/>
            <w:vAlign w:val="center"/>
            <w:hideMark/>
          </w:tcPr>
          <w:p w14:paraId="5D24583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1079/2016 privind aprobarea Planului de management și a Regulamentului sitului Natura 2000 ROSPA0009 Beștepe - Mahmudia și al ariei naturale protejate de interes național Dealurile Beștepe - cod IV 59</w:t>
            </w:r>
          </w:p>
        </w:tc>
        <w:tc>
          <w:tcPr>
            <w:tcW w:w="1410" w:type="dxa"/>
            <w:tcBorders>
              <w:top w:val="nil"/>
              <w:left w:val="nil"/>
              <w:bottom w:val="single" w:sz="4" w:space="0" w:color="auto"/>
              <w:right w:val="single" w:sz="4" w:space="0" w:color="auto"/>
            </w:tcBorders>
            <w:shd w:val="clear" w:color="auto" w:fill="auto"/>
            <w:vAlign w:val="center"/>
            <w:hideMark/>
          </w:tcPr>
          <w:p w14:paraId="5659C93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720</w:t>
            </w:r>
          </w:p>
        </w:tc>
        <w:tc>
          <w:tcPr>
            <w:tcW w:w="1385" w:type="dxa"/>
            <w:tcBorders>
              <w:top w:val="nil"/>
              <w:left w:val="nil"/>
              <w:bottom w:val="single" w:sz="4" w:space="0" w:color="auto"/>
              <w:right w:val="single" w:sz="4" w:space="0" w:color="auto"/>
            </w:tcBorders>
            <w:shd w:val="clear" w:color="auto" w:fill="auto"/>
            <w:vAlign w:val="center"/>
            <w:hideMark/>
          </w:tcPr>
          <w:p w14:paraId="4D883D0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19.09.2016</w:t>
            </w:r>
          </w:p>
        </w:tc>
      </w:tr>
      <w:tr w:rsidR="00413204" w:rsidRPr="00156CA6" w14:paraId="238F17AD"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BDBB058"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6090E3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ROSPA0010</w:t>
            </w:r>
          </w:p>
        </w:tc>
        <w:tc>
          <w:tcPr>
            <w:tcW w:w="1550" w:type="dxa"/>
            <w:tcBorders>
              <w:top w:val="nil"/>
              <w:left w:val="nil"/>
              <w:bottom w:val="single" w:sz="4" w:space="0" w:color="auto"/>
              <w:right w:val="single" w:sz="4" w:space="0" w:color="auto"/>
            </w:tcBorders>
            <w:shd w:val="clear" w:color="auto" w:fill="auto"/>
            <w:vAlign w:val="center"/>
            <w:hideMark/>
          </w:tcPr>
          <w:p w14:paraId="747228B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Bistreț</w:t>
            </w:r>
          </w:p>
        </w:tc>
        <w:tc>
          <w:tcPr>
            <w:tcW w:w="3289" w:type="dxa"/>
            <w:tcBorders>
              <w:top w:val="nil"/>
              <w:left w:val="nil"/>
              <w:bottom w:val="single" w:sz="4" w:space="0" w:color="auto"/>
              <w:right w:val="single" w:sz="4" w:space="0" w:color="auto"/>
            </w:tcBorders>
            <w:shd w:val="clear" w:color="auto" w:fill="auto"/>
            <w:vAlign w:val="center"/>
            <w:hideMark/>
          </w:tcPr>
          <w:p w14:paraId="5A9005A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ROSCI0045 Coridorul Jiului, ROSPA0023 Confluența Jiu - Dunăre, ROSPA0010 Bistreț și Rezervațiile Naturale Locul Fosilifer Drănic - 2.391 și Pădurea Zăval - IV.33</w:t>
            </w:r>
          </w:p>
        </w:tc>
        <w:tc>
          <w:tcPr>
            <w:tcW w:w="4429" w:type="dxa"/>
            <w:tcBorders>
              <w:top w:val="nil"/>
              <w:left w:val="nil"/>
              <w:bottom w:val="single" w:sz="4" w:space="0" w:color="auto"/>
              <w:right w:val="single" w:sz="4" w:space="0" w:color="auto"/>
            </w:tcBorders>
            <w:shd w:val="clear" w:color="auto" w:fill="auto"/>
            <w:vAlign w:val="center"/>
            <w:hideMark/>
          </w:tcPr>
          <w:p w14:paraId="62360BD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1645/2016 privind aprobarea Planului de management și a Regulamentului ariilor naturale protejate ROSCI0045 Coridorul Jiului, ROSPA0023 Confluența Jiu - Dunăre, ROSPA0010 Bistreț și Rezervațiile Naturale Locul Fosilifer Drănic - 2.391 și Pădurea Zăval - IV.33</w:t>
            </w:r>
          </w:p>
        </w:tc>
        <w:tc>
          <w:tcPr>
            <w:tcW w:w="1410" w:type="dxa"/>
            <w:tcBorders>
              <w:top w:val="nil"/>
              <w:left w:val="nil"/>
              <w:bottom w:val="single" w:sz="4" w:space="0" w:color="auto"/>
              <w:right w:val="single" w:sz="4" w:space="0" w:color="auto"/>
            </w:tcBorders>
            <w:shd w:val="clear" w:color="auto" w:fill="auto"/>
            <w:vAlign w:val="center"/>
            <w:hideMark/>
          </w:tcPr>
          <w:p w14:paraId="4E723DE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799</w:t>
            </w:r>
          </w:p>
        </w:tc>
        <w:tc>
          <w:tcPr>
            <w:tcW w:w="1385" w:type="dxa"/>
            <w:tcBorders>
              <w:top w:val="nil"/>
              <w:left w:val="nil"/>
              <w:bottom w:val="single" w:sz="4" w:space="0" w:color="auto"/>
              <w:right w:val="single" w:sz="4" w:space="0" w:color="auto"/>
            </w:tcBorders>
            <w:shd w:val="clear" w:color="auto" w:fill="auto"/>
            <w:vAlign w:val="center"/>
            <w:hideMark/>
          </w:tcPr>
          <w:p w14:paraId="0FBEBE1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11.10.2016</w:t>
            </w:r>
          </w:p>
        </w:tc>
      </w:tr>
      <w:tr w:rsidR="00413204" w:rsidRPr="00156CA6" w14:paraId="0D216D23"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38C1ED7"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187F385"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ROSPA0011</w:t>
            </w:r>
          </w:p>
        </w:tc>
        <w:tc>
          <w:tcPr>
            <w:tcW w:w="1550" w:type="dxa"/>
            <w:tcBorders>
              <w:top w:val="nil"/>
              <w:left w:val="nil"/>
              <w:bottom w:val="single" w:sz="4" w:space="0" w:color="auto"/>
              <w:right w:val="single" w:sz="4" w:space="0" w:color="auto"/>
            </w:tcBorders>
            <w:shd w:val="clear" w:color="auto" w:fill="auto"/>
            <w:vAlign w:val="center"/>
            <w:hideMark/>
          </w:tcPr>
          <w:p w14:paraId="07963838"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Blahnița</w:t>
            </w:r>
          </w:p>
        </w:tc>
        <w:tc>
          <w:tcPr>
            <w:tcW w:w="3289" w:type="dxa"/>
            <w:tcBorders>
              <w:top w:val="nil"/>
              <w:left w:val="nil"/>
              <w:bottom w:val="single" w:sz="4" w:space="0" w:color="auto"/>
              <w:right w:val="single" w:sz="4" w:space="0" w:color="auto"/>
            </w:tcBorders>
            <w:shd w:val="clear" w:color="auto" w:fill="auto"/>
            <w:vAlign w:val="center"/>
            <w:hideMark/>
          </w:tcPr>
          <w:p w14:paraId="28F77C6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ROSPA0011 Blahnița, ROSCI0173 Pădurea Stârmina, ROSCI0306 Jiana și ROSPA0024 Gruia-Gârla Mare, doar trupul care se suprapune parțial cu ROSCI0306 Jiana</w:t>
            </w:r>
          </w:p>
        </w:tc>
        <w:tc>
          <w:tcPr>
            <w:tcW w:w="4429" w:type="dxa"/>
            <w:tcBorders>
              <w:top w:val="nil"/>
              <w:left w:val="nil"/>
              <w:bottom w:val="single" w:sz="4" w:space="0" w:color="auto"/>
              <w:right w:val="single" w:sz="4" w:space="0" w:color="auto"/>
            </w:tcBorders>
            <w:shd w:val="clear" w:color="auto" w:fill="auto"/>
            <w:vAlign w:val="center"/>
            <w:hideMark/>
          </w:tcPr>
          <w:p w14:paraId="396C873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1203/2016 privind aprobarea Planului de management și a Regulamentului siturilor Natura 2000 ROSPA0011 Blahnița, ROSCI0173 Pădurea Stârmina, ROSCI0306 Jiana și ROSPA0024 Gruia-Gârla Mare, doar trupul care se suprapune parțial cu ROSCI0306 Jiana</w:t>
            </w:r>
          </w:p>
        </w:tc>
        <w:tc>
          <w:tcPr>
            <w:tcW w:w="1410" w:type="dxa"/>
            <w:tcBorders>
              <w:top w:val="nil"/>
              <w:left w:val="nil"/>
              <w:bottom w:val="single" w:sz="4" w:space="0" w:color="auto"/>
              <w:right w:val="single" w:sz="4" w:space="0" w:color="auto"/>
            </w:tcBorders>
            <w:shd w:val="clear" w:color="auto" w:fill="auto"/>
            <w:vAlign w:val="center"/>
            <w:hideMark/>
          </w:tcPr>
          <w:p w14:paraId="138CE06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35</w:t>
            </w:r>
          </w:p>
        </w:tc>
        <w:tc>
          <w:tcPr>
            <w:tcW w:w="1385" w:type="dxa"/>
            <w:tcBorders>
              <w:top w:val="nil"/>
              <w:left w:val="nil"/>
              <w:bottom w:val="single" w:sz="4" w:space="0" w:color="auto"/>
              <w:right w:val="single" w:sz="4" w:space="0" w:color="auto"/>
            </w:tcBorders>
            <w:shd w:val="clear" w:color="auto" w:fill="auto"/>
            <w:vAlign w:val="center"/>
            <w:hideMark/>
          </w:tcPr>
          <w:p w14:paraId="1E891CC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12.01.2017</w:t>
            </w:r>
          </w:p>
        </w:tc>
      </w:tr>
      <w:tr w:rsidR="00413204" w:rsidRPr="00156CA6" w14:paraId="1A508A83"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6649AB3"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C8FADB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ROSPA0013</w:t>
            </w:r>
          </w:p>
        </w:tc>
        <w:tc>
          <w:tcPr>
            <w:tcW w:w="1550" w:type="dxa"/>
            <w:tcBorders>
              <w:top w:val="nil"/>
              <w:left w:val="nil"/>
              <w:bottom w:val="single" w:sz="4" w:space="0" w:color="auto"/>
              <w:right w:val="single" w:sz="4" w:space="0" w:color="auto"/>
            </w:tcBorders>
            <w:shd w:val="clear" w:color="auto" w:fill="auto"/>
            <w:vAlign w:val="center"/>
            <w:hideMark/>
          </w:tcPr>
          <w:p w14:paraId="5F07A2B6"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Calafat - Ciuperceni - Dunăre</w:t>
            </w:r>
          </w:p>
        </w:tc>
        <w:tc>
          <w:tcPr>
            <w:tcW w:w="3289" w:type="dxa"/>
            <w:tcBorders>
              <w:top w:val="nil"/>
              <w:left w:val="nil"/>
              <w:bottom w:val="single" w:sz="4" w:space="0" w:color="auto"/>
              <w:right w:val="single" w:sz="4" w:space="0" w:color="auto"/>
            </w:tcBorders>
            <w:shd w:val="clear" w:color="auto" w:fill="auto"/>
            <w:vAlign w:val="center"/>
            <w:hideMark/>
          </w:tcPr>
          <w:p w14:paraId="42FA158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ROSCI0039 Ciuperceni-Desa, ROSPA0013 Calafat-Ciuperceni-Dunăre, 2.392. Ciuperceni-Desa, 2.398. Balta Lată, 2.397. Balta Neagră</w:t>
            </w:r>
          </w:p>
        </w:tc>
        <w:tc>
          <w:tcPr>
            <w:tcW w:w="4429" w:type="dxa"/>
            <w:tcBorders>
              <w:top w:val="nil"/>
              <w:left w:val="nil"/>
              <w:bottom w:val="single" w:sz="4" w:space="0" w:color="auto"/>
              <w:right w:val="single" w:sz="4" w:space="0" w:color="auto"/>
            </w:tcBorders>
            <w:shd w:val="clear" w:color="auto" w:fill="auto"/>
            <w:vAlign w:val="center"/>
            <w:hideMark/>
          </w:tcPr>
          <w:p w14:paraId="0F18CE1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1248/2016 privind aprobarea Planului de management și a Regulamentului ariilor naturale protejate ROSCI0039 Ciuperceni-Desa, ROSPA0013 Calafat-Ciuperceni-Dunăre, 2.392. Ciuperceni-Desa, 2.398. Balta Lată, 2.397. Balta Neagră</w:t>
            </w:r>
          </w:p>
        </w:tc>
        <w:tc>
          <w:tcPr>
            <w:tcW w:w="1410" w:type="dxa"/>
            <w:tcBorders>
              <w:top w:val="nil"/>
              <w:left w:val="nil"/>
              <w:bottom w:val="single" w:sz="4" w:space="0" w:color="auto"/>
              <w:right w:val="single" w:sz="4" w:space="0" w:color="auto"/>
            </w:tcBorders>
            <w:shd w:val="clear" w:color="auto" w:fill="auto"/>
            <w:vAlign w:val="center"/>
            <w:hideMark/>
          </w:tcPr>
          <w:p w14:paraId="45A6E70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w:t>
            </w:r>
          </w:p>
        </w:tc>
        <w:tc>
          <w:tcPr>
            <w:tcW w:w="1385" w:type="dxa"/>
            <w:tcBorders>
              <w:top w:val="nil"/>
              <w:left w:val="nil"/>
              <w:bottom w:val="single" w:sz="4" w:space="0" w:color="auto"/>
              <w:right w:val="single" w:sz="4" w:space="0" w:color="auto"/>
            </w:tcBorders>
            <w:shd w:val="clear" w:color="auto" w:fill="auto"/>
            <w:vAlign w:val="center"/>
            <w:hideMark/>
          </w:tcPr>
          <w:p w14:paraId="2EF8D00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10.01.2017</w:t>
            </w:r>
          </w:p>
        </w:tc>
      </w:tr>
      <w:tr w:rsidR="00413204" w:rsidRPr="00156CA6" w14:paraId="26E11C7F"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EDE7665"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770BA0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ROSPA0014</w:t>
            </w:r>
          </w:p>
        </w:tc>
        <w:tc>
          <w:tcPr>
            <w:tcW w:w="1550" w:type="dxa"/>
            <w:tcBorders>
              <w:top w:val="nil"/>
              <w:left w:val="nil"/>
              <w:bottom w:val="single" w:sz="4" w:space="0" w:color="auto"/>
              <w:right w:val="single" w:sz="4" w:space="0" w:color="auto"/>
            </w:tcBorders>
            <w:shd w:val="clear" w:color="auto" w:fill="auto"/>
            <w:vAlign w:val="center"/>
            <w:hideMark/>
          </w:tcPr>
          <w:p w14:paraId="1A9CDD35"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Câmpia Cermeiului</w:t>
            </w:r>
          </w:p>
        </w:tc>
        <w:tc>
          <w:tcPr>
            <w:tcW w:w="3289" w:type="dxa"/>
            <w:tcBorders>
              <w:top w:val="nil"/>
              <w:left w:val="nil"/>
              <w:bottom w:val="single" w:sz="4" w:space="0" w:color="auto"/>
              <w:right w:val="single" w:sz="4" w:space="0" w:color="auto"/>
            </w:tcBorders>
            <w:shd w:val="clear" w:color="auto" w:fill="auto"/>
            <w:vAlign w:val="center"/>
            <w:hideMark/>
          </w:tcPr>
          <w:p w14:paraId="0EDF051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ROSPA0014 Câmpia Cermeiului și al ariilor naturale protejate conexe</w:t>
            </w:r>
          </w:p>
        </w:tc>
        <w:tc>
          <w:tcPr>
            <w:tcW w:w="4429" w:type="dxa"/>
            <w:tcBorders>
              <w:top w:val="nil"/>
              <w:left w:val="nil"/>
              <w:bottom w:val="single" w:sz="4" w:space="0" w:color="auto"/>
              <w:right w:val="single" w:sz="4" w:space="0" w:color="auto"/>
            </w:tcBorders>
            <w:shd w:val="clear" w:color="auto" w:fill="auto"/>
            <w:vAlign w:val="center"/>
            <w:hideMark/>
          </w:tcPr>
          <w:p w14:paraId="1CD3C84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1180/2016 privind aprobarea Planului de management și a Regulamentului sitului Natura 2000 ROSPA0014 Câmpia Cermeiului și al ariilor naturale protejate conexe</w:t>
            </w:r>
          </w:p>
        </w:tc>
        <w:tc>
          <w:tcPr>
            <w:tcW w:w="1410" w:type="dxa"/>
            <w:tcBorders>
              <w:top w:val="nil"/>
              <w:left w:val="nil"/>
              <w:bottom w:val="single" w:sz="4" w:space="0" w:color="auto"/>
              <w:right w:val="single" w:sz="4" w:space="0" w:color="auto"/>
            </w:tcBorders>
            <w:shd w:val="clear" w:color="auto" w:fill="auto"/>
            <w:vAlign w:val="center"/>
            <w:hideMark/>
          </w:tcPr>
          <w:p w14:paraId="03B6519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850</w:t>
            </w:r>
          </w:p>
        </w:tc>
        <w:tc>
          <w:tcPr>
            <w:tcW w:w="1385" w:type="dxa"/>
            <w:tcBorders>
              <w:top w:val="nil"/>
              <w:left w:val="nil"/>
              <w:bottom w:val="single" w:sz="4" w:space="0" w:color="auto"/>
              <w:right w:val="single" w:sz="4" w:space="0" w:color="auto"/>
            </w:tcBorders>
            <w:shd w:val="clear" w:color="auto" w:fill="auto"/>
            <w:vAlign w:val="center"/>
            <w:hideMark/>
          </w:tcPr>
          <w:p w14:paraId="0464B78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26.10.2016</w:t>
            </w:r>
          </w:p>
        </w:tc>
      </w:tr>
      <w:tr w:rsidR="00413204" w:rsidRPr="00156CA6" w14:paraId="080890E8"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50EE9F0"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8315FB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ROSPA0015</w:t>
            </w:r>
          </w:p>
        </w:tc>
        <w:tc>
          <w:tcPr>
            <w:tcW w:w="1550" w:type="dxa"/>
            <w:tcBorders>
              <w:top w:val="nil"/>
              <w:left w:val="nil"/>
              <w:bottom w:val="single" w:sz="4" w:space="0" w:color="auto"/>
              <w:right w:val="single" w:sz="4" w:space="0" w:color="auto"/>
            </w:tcBorders>
            <w:shd w:val="clear" w:color="auto" w:fill="auto"/>
            <w:vAlign w:val="center"/>
            <w:hideMark/>
          </w:tcPr>
          <w:p w14:paraId="293122C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Câmpia Crișului Alb și Crișului Negru</w:t>
            </w:r>
          </w:p>
        </w:tc>
        <w:tc>
          <w:tcPr>
            <w:tcW w:w="3289" w:type="dxa"/>
            <w:tcBorders>
              <w:top w:val="nil"/>
              <w:left w:val="nil"/>
              <w:bottom w:val="single" w:sz="4" w:space="0" w:color="auto"/>
              <w:right w:val="single" w:sz="4" w:space="0" w:color="auto"/>
            </w:tcBorders>
            <w:shd w:val="clear" w:color="auto" w:fill="auto"/>
            <w:vAlign w:val="center"/>
            <w:hideMark/>
          </w:tcPr>
          <w:p w14:paraId="5D0F1FF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ROSPA0015 Câmpia Crișului Alb și Crișului Negru și ariile naturale protejate conexe</w:t>
            </w:r>
          </w:p>
        </w:tc>
        <w:tc>
          <w:tcPr>
            <w:tcW w:w="4429" w:type="dxa"/>
            <w:tcBorders>
              <w:top w:val="nil"/>
              <w:left w:val="nil"/>
              <w:bottom w:val="single" w:sz="4" w:space="0" w:color="auto"/>
              <w:right w:val="single" w:sz="4" w:space="0" w:color="auto"/>
            </w:tcBorders>
            <w:shd w:val="clear" w:color="auto" w:fill="auto"/>
            <w:vAlign w:val="center"/>
            <w:hideMark/>
          </w:tcPr>
          <w:p w14:paraId="2849A55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1181/2016 privind aprobarea Planului de management și a Regulamentului sitului Natura 2000 ROSPA0015 Câmpia Crișului Alb și Crișului Negru și ariile naturale protejate conexe</w:t>
            </w:r>
          </w:p>
        </w:tc>
        <w:tc>
          <w:tcPr>
            <w:tcW w:w="1410" w:type="dxa"/>
            <w:tcBorders>
              <w:top w:val="nil"/>
              <w:left w:val="nil"/>
              <w:bottom w:val="single" w:sz="4" w:space="0" w:color="auto"/>
              <w:right w:val="single" w:sz="4" w:space="0" w:color="auto"/>
            </w:tcBorders>
            <w:shd w:val="clear" w:color="auto" w:fill="auto"/>
            <w:vAlign w:val="center"/>
            <w:hideMark/>
          </w:tcPr>
          <w:p w14:paraId="2C57C77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808</w:t>
            </w:r>
          </w:p>
        </w:tc>
        <w:tc>
          <w:tcPr>
            <w:tcW w:w="1385" w:type="dxa"/>
            <w:tcBorders>
              <w:top w:val="nil"/>
              <w:left w:val="nil"/>
              <w:bottom w:val="single" w:sz="4" w:space="0" w:color="auto"/>
              <w:right w:val="single" w:sz="4" w:space="0" w:color="auto"/>
            </w:tcBorders>
            <w:shd w:val="clear" w:color="auto" w:fill="auto"/>
            <w:vAlign w:val="center"/>
            <w:hideMark/>
          </w:tcPr>
          <w:p w14:paraId="3E8B7B5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13.10.2016</w:t>
            </w:r>
          </w:p>
        </w:tc>
      </w:tr>
      <w:tr w:rsidR="00413204" w:rsidRPr="00156CA6" w14:paraId="4658778C"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BABB9E5"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6076714"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ROSPA0017</w:t>
            </w:r>
          </w:p>
        </w:tc>
        <w:tc>
          <w:tcPr>
            <w:tcW w:w="1550" w:type="dxa"/>
            <w:tcBorders>
              <w:top w:val="nil"/>
              <w:left w:val="nil"/>
              <w:bottom w:val="single" w:sz="4" w:space="0" w:color="auto"/>
              <w:right w:val="single" w:sz="4" w:space="0" w:color="auto"/>
            </w:tcBorders>
            <w:shd w:val="clear" w:color="auto" w:fill="auto"/>
            <w:vAlign w:val="center"/>
            <w:hideMark/>
          </w:tcPr>
          <w:p w14:paraId="350A186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Canaralele de la Hârșova</w:t>
            </w:r>
          </w:p>
        </w:tc>
        <w:tc>
          <w:tcPr>
            <w:tcW w:w="3289" w:type="dxa"/>
            <w:tcBorders>
              <w:top w:val="nil"/>
              <w:left w:val="nil"/>
              <w:bottom w:val="single" w:sz="4" w:space="0" w:color="auto"/>
              <w:right w:val="single" w:sz="4" w:space="0" w:color="auto"/>
            </w:tcBorders>
            <w:shd w:val="clear" w:color="auto" w:fill="auto"/>
            <w:vAlign w:val="center"/>
            <w:hideMark/>
          </w:tcPr>
          <w:p w14:paraId="5F57BCE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pentru ariile naturale protejate: ROSCI0022 Canaralele Dunării, ROSCI0053 Dealul Allah Bair, ROSPA0002 Allah Bair-Capidava, ROSPA0017 Canaralele de la Hârșova, ROSPA0039 Dunăre-Ostroave, Reciful neojurasic de la Topalu - 2352, Reciful fosilifer Seimenii Mari - 2355, Dealul Allah Bair - 2367, Ostrovul Șoimul - IV.19, Celea Mare-Valea lui Ene - IV.24, Pădurea Cetate - IV.25, Pădurea Bratca - IV.26, Canaralele din Portul Hârșova - 2.369, Locul fosilifer Cernavodă - 2.534, Punctul fosilifer Movila Banului</w:t>
            </w:r>
          </w:p>
        </w:tc>
        <w:tc>
          <w:tcPr>
            <w:tcW w:w="4429" w:type="dxa"/>
            <w:tcBorders>
              <w:top w:val="nil"/>
              <w:left w:val="nil"/>
              <w:bottom w:val="single" w:sz="4" w:space="0" w:color="auto"/>
              <w:right w:val="single" w:sz="4" w:space="0" w:color="auto"/>
            </w:tcBorders>
            <w:shd w:val="clear" w:color="auto" w:fill="auto"/>
            <w:vAlign w:val="center"/>
            <w:hideMark/>
          </w:tcPr>
          <w:p w14:paraId="43F5CED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1252/2016 privind aprobarea Planului de management pentru ariile naturale protejate: ROSCI0022 Canaralele Dunării, ROSCI0053 Dealul Allah Bair, ROSPA0002 Allah Bair-Capidava, ROSPA0017 Canaralele de la Hârșova, ROSPA0039 Dunăre-Ostroave, Reciful neojurasic de la Topalu - 2352, Reciful fosilifer Seimenii Mari - 2355, Dealul Allah Bair - 2367, Ostrovul Șoimul - IV.19, Celea Mare-Valea lui Ene - IV.24, Pădurea Cetate - IV.25, Pădurea Bratca - IV.26, Canaralele din Portul Hârșova - 2.369, Locul fosilifer Cernavodă - 2.534, Punctul fosilifer Movila Banului</w:t>
            </w:r>
          </w:p>
        </w:tc>
        <w:tc>
          <w:tcPr>
            <w:tcW w:w="1410" w:type="dxa"/>
            <w:tcBorders>
              <w:top w:val="nil"/>
              <w:left w:val="nil"/>
              <w:bottom w:val="single" w:sz="4" w:space="0" w:color="auto"/>
              <w:right w:val="single" w:sz="4" w:space="0" w:color="auto"/>
            </w:tcBorders>
            <w:shd w:val="clear" w:color="auto" w:fill="auto"/>
            <w:vAlign w:val="center"/>
            <w:hideMark/>
          </w:tcPr>
          <w:p w14:paraId="480C01E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63</w:t>
            </w:r>
          </w:p>
        </w:tc>
        <w:tc>
          <w:tcPr>
            <w:tcW w:w="1385" w:type="dxa"/>
            <w:tcBorders>
              <w:top w:val="nil"/>
              <w:left w:val="nil"/>
              <w:bottom w:val="single" w:sz="4" w:space="0" w:color="auto"/>
              <w:right w:val="single" w:sz="4" w:space="0" w:color="auto"/>
            </w:tcBorders>
            <w:shd w:val="clear" w:color="auto" w:fill="auto"/>
            <w:vAlign w:val="center"/>
            <w:hideMark/>
          </w:tcPr>
          <w:p w14:paraId="0FB24D9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25.01.2017</w:t>
            </w:r>
          </w:p>
        </w:tc>
      </w:tr>
      <w:tr w:rsidR="00413204" w:rsidRPr="00156CA6" w14:paraId="4603C23D"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AEF04D5"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E994A7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ROSPA0018</w:t>
            </w:r>
          </w:p>
        </w:tc>
        <w:tc>
          <w:tcPr>
            <w:tcW w:w="1550" w:type="dxa"/>
            <w:tcBorders>
              <w:top w:val="nil"/>
              <w:left w:val="nil"/>
              <w:bottom w:val="single" w:sz="4" w:space="0" w:color="auto"/>
              <w:right w:val="single" w:sz="4" w:space="0" w:color="auto"/>
            </w:tcBorders>
            <w:shd w:val="clear" w:color="auto" w:fill="auto"/>
            <w:vAlign w:val="center"/>
            <w:hideMark/>
          </w:tcPr>
          <w:p w14:paraId="69CA0D45"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Cheile Bicazului - Hășmaș</w:t>
            </w:r>
          </w:p>
        </w:tc>
        <w:tc>
          <w:tcPr>
            <w:tcW w:w="3289" w:type="dxa"/>
            <w:tcBorders>
              <w:top w:val="nil"/>
              <w:left w:val="nil"/>
              <w:bottom w:val="single" w:sz="4" w:space="0" w:color="auto"/>
              <w:right w:val="single" w:sz="4" w:space="0" w:color="auto"/>
            </w:tcBorders>
            <w:shd w:val="clear" w:color="auto" w:fill="auto"/>
            <w:vAlign w:val="center"/>
            <w:hideMark/>
          </w:tcPr>
          <w:p w14:paraId="076BF4B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al siturilor Natura 2000 ROSCI0033 Cheile Șugăului-Munticelul și ROSPA0018 Cheile Bicazului-Hășmaș </w:t>
            </w:r>
          </w:p>
        </w:tc>
        <w:tc>
          <w:tcPr>
            <w:tcW w:w="4429" w:type="dxa"/>
            <w:tcBorders>
              <w:top w:val="nil"/>
              <w:left w:val="nil"/>
              <w:bottom w:val="single" w:sz="4" w:space="0" w:color="auto"/>
              <w:right w:val="single" w:sz="4" w:space="0" w:color="auto"/>
            </w:tcBorders>
            <w:shd w:val="clear" w:color="auto" w:fill="auto"/>
            <w:vAlign w:val="center"/>
            <w:hideMark/>
          </w:tcPr>
          <w:p w14:paraId="5397285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Ordinul ministrului mediului, apelor și pădurilor nr. 1223/2016 privind aprobarea Planului de management și a Regulamentului siturilor Natura 2000 ROSCI0033 Cheile Șugăului-Munticelul și ROSPA0018 Cheile Bicazului-Hășmaș </w:t>
            </w:r>
          </w:p>
        </w:tc>
        <w:tc>
          <w:tcPr>
            <w:tcW w:w="1410" w:type="dxa"/>
            <w:tcBorders>
              <w:top w:val="nil"/>
              <w:left w:val="nil"/>
              <w:bottom w:val="single" w:sz="4" w:space="0" w:color="auto"/>
              <w:right w:val="single" w:sz="4" w:space="0" w:color="auto"/>
            </w:tcBorders>
            <w:shd w:val="clear" w:color="auto" w:fill="auto"/>
            <w:vAlign w:val="center"/>
            <w:hideMark/>
          </w:tcPr>
          <w:p w14:paraId="68F30C4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1028bis</w:t>
            </w:r>
          </w:p>
        </w:tc>
        <w:tc>
          <w:tcPr>
            <w:tcW w:w="1385" w:type="dxa"/>
            <w:tcBorders>
              <w:top w:val="nil"/>
              <w:left w:val="nil"/>
              <w:bottom w:val="single" w:sz="4" w:space="0" w:color="auto"/>
              <w:right w:val="single" w:sz="4" w:space="0" w:color="auto"/>
            </w:tcBorders>
            <w:shd w:val="clear" w:color="auto" w:fill="auto"/>
            <w:vAlign w:val="center"/>
            <w:hideMark/>
          </w:tcPr>
          <w:p w14:paraId="4F2B2A5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21.12.2016</w:t>
            </w:r>
          </w:p>
        </w:tc>
      </w:tr>
      <w:tr w:rsidR="00413204" w:rsidRPr="00156CA6" w14:paraId="486C04C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93F8351"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49D7625"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ROSPA0019</w:t>
            </w:r>
          </w:p>
        </w:tc>
        <w:tc>
          <w:tcPr>
            <w:tcW w:w="1550" w:type="dxa"/>
            <w:tcBorders>
              <w:top w:val="nil"/>
              <w:left w:val="nil"/>
              <w:bottom w:val="single" w:sz="4" w:space="0" w:color="auto"/>
              <w:right w:val="single" w:sz="4" w:space="0" w:color="auto"/>
            </w:tcBorders>
            <w:shd w:val="clear" w:color="auto" w:fill="auto"/>
            <w:vAlign w:val="center"/>
            <w:hideMark/>
          </w:tcPr>
          <w:p w14:paraId="17CA3A5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Cheile Dobrogei</w:t>
            </w:r>
          </w:p>
        </w:tc>
        <w:tc>
          <w:tcPr>
            <w:tcW w:w="3289" w:type="dxa"/>
            <w:tcBorders>
              <w:top w:val="nil"/>
              <w:left w:val="nil"/>
              <w:bottom w:val="single" w:sz="4" w:space="0" w:color="auto"/>
              <w:right w:val="single" w:sz="4" w:space="0" w:color="auto"/>
            </w:tcBorders>
            <w:shd w:val="clear" w:color="auto" w:fill="auto"/>
            <w:vAlign w:val="center"/>
            <w:hideMark/>
          </w:tcPr>
          <w:p w14:paraId="442DE23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ROSPA0019 Cheile Dobrogei, ROSCI0215 Recifii Jurasici Cheia, 2.362 Rezervația naturală Recifii Jurasici Cheia, 2.356 Rezervația naturală Peștera La Adam, 2.357 Rezervația naturală Peștera Gura Dobrogei, B.2 Rezervația naturală Gura Dobrogei</w:t>
            </w:r>
          </w:p>
        </w:tc>
        <w:tc>
          <w:tcPr>
            <w:tcW w:w="4429" w:type="dxa"/>
            <w:tcBorders>
              <w:top w:val="nil"/>
              <w:left w:val="nil"/>
              <w:bottom w:val="single" w:sz="4" w:space="0" w:color="auto"/>
              <w:right w:val="single" w:sz="4" w:space="0" w:color="auto"/>
            </w:tcBorders>
            <w:shd w:val="clear" w:color="auto" w:fill="auto"/>
            <w:vAlign w:val="center"/>
            <w:hideMark/>
          </w:tcPr>
          <w:p w14:paraId="2F4C4F6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1185/2016 privind aprobarea Planului de management și a Regulamentului ariilor naturale protejate ROSPA0019 Cheile Dobrogei, ROSCI0215 Recifii Jurasici Cheia, 2.362 Rezervația naturală Recifii Jurasici Cheia, 2.356 Rezervația naturală Peștera La Adam, 2.357 Rezervația naturală Peștera Gura Dobrogei, B.2 Rezervația naturală Gura Dobrogei</w:t>
            </w:r>
          </w:p>
        </w:tc>
        <w:tc>
          <w:tcPr>
            <w:tcW w:w="1410" w:type="dxa"/>
            <w:tcBorders>
              <w:top w:val="nil"/>
              <w:left w:val="nil"/>
              <w:bottom w:val="single" w:sz="4" w:space="0" w:color="auto"/>
              <w:right w:val="single" w:sz="4" w:space="0" w:color="auto"/>
            </w:tcBorders>
            <w:shd w:val="clear" w:color="auto" w:fill="auto"/>
            <w:vAlign w:val="center"/>
            <w:hideMark/>
          </w:tcPr>
          <w:p w14:paraId="1D8F83E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1001</w:t>
            </w:r>
          </w:p>
        </w:tc>
        <w:tc>
          <w:tcPr>
            <w:tcW w:w="1385" w:type="dxa"/>
            <w:tcBorders>
              <w:top w:val="nil"/>
              <w:left w:val="nil"/>
              <w:bottom w:val="single" w:sz="4" w:space="0" w:color="auto"/>
              <w:right w:val="single" w:sz="4" w:space="0" w:color="auto"/>
            </w:tcBorders>
            <w:shd w:val="clear" w:color="auto" w:fill="auto"/>
            <w:vAlign w:val="center"/>
            <w:hideMark/>
          </w:tcPr>
          <w:p w14:paraId="25C3179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13.12.2016</w:t>
            </w:r>
          </w:p>
        </w:tc>
      </w:tr>
      <w:tr w:rsidR="00413204" w:rsidRPr="00156CA6" w14:paraId="7E82ED70"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300C7E5"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0018878"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ROSPA0020</w:t>
            </w:r>
          </w:p>
        </w:tc>
        <w:tc>
          <w:tcPr>
            <w:tcW w:w="1550" w:type="dxa"/>
            <w:tcBorders>
              <w:top w:val="nil"/>
              <w:left w:val="nil"/>
              <w:bottom w:val="single" w:sz="4" w:space="0" w:color="auto"/>
              <w:right w:val="single" w:sz="4" w:space="0" w:color="auto"/>
            </w:tcBorders>
            <w:shd w:val="clear" w:color="auto" w:fill="auto"/>
            <w:vAlign w:val="center"/>
            <w:hideMark/>
          </w:tcPr>
          <w:p w14:paraId="55DD02D6"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Cheile Nerei - Beușnița</w:t>
            </w:r>
          </w:p>
        </w:tc>
        <w:tc>
          <w:tcPr>
            <w:tcW w:w="3289" w:type="dxa"/>
            <w:tcBorders>
              <w:top w:val="nil"/>
              <w:left w:val="nil"/>
              <w:bottom w:val="single" w:sz="4" w:space="0" w:color="auto"/>
              <w:right w:val="single" w:sz="4" w:space="0" w:color="auto"/>
            </w:tcBorders>
            <w:shd w:val="clear" w:color="auto" w:fill="auto"/>
            <w:vAlign w:val="center"/>
            <w:hideMark/>
          </w:tcPr>
          <w:p w14:paraId="1AC2C22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Național Cheile Nerei - Beușnița și al siturilor Natura 2000 ROSCI0031 Cheile Nerei - Beușnița și ROSPA0020 Cheile Nerei - Beușnița</w:t>
            </w:r>
          </w:p>
        </w:tc>
        <w:tc>
          <w:tcPr>
            <w:tcW w:w="4429" w:type="dxa"/>
            <w:tcBorders>
              <w:top w:val="nil"/>
              <w:left w:val="nil"/>
              <w:bottom w:val="single" w:sz="4" w:space="0" w:color="auto"/>
              <w:right w:val="single" w:sz="4" w:space="0" w:color="auto"/>
            </w:tcBorders>
            <w:shd w:val="clear" w:color="auto" w:fill="auto"/>
            <w:vAlign w:val="center"/>
            <w:hideMark/>
          </w:tcPr>
          <w:p w14:paraId="3C9E536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1642/2016 privind aprobarea Planului de management și a Regulamentului Parcului Național Cheile Nerei - Beușnița și al siturilor Natura 2000 ROSCI0031 Cheile Nerei - Beușnița și ROSPA0020 Cheile Nerei - Beușnița</w:t>
            </w:r>
          </w:p>
        </w:tc>
        <w:tc>
          <w:tcPr>
            <w:tcW w:w="1410" w:type="dxa"/>
            <w:tcBorders>
              <w:top w:val="nil"/>
              <w:left w:val="nil"/>
              <w:bottom w:val="single" w:sz="4" w:space="0" w:color="auto"/>
              <w:right w:val="single" w:sz="4" w:space="0" w:color="auto"/>
            </w:tcBorders>
            <w:shd w:val="clear" w:color="auto" w:fill="auto"/>
            <w:vAlign w:val="center"/>
            <w:hideMark/>
          </w:tcPr>
          <w:p w14:paraId="20F1F04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844</w:t>
            </w:r>
          </w:p>
        </w:tc>
        <w:tc>
          <w:tcPr>
            <w:tcW w:w="1385" w:type="dxa"/>
            <w:tcBorders>
              <w:top w:val="nil"/>
              <w:left w:val="nil"/>
              <w:bottom w:val="single" w:sz="4" w:space="0" w:color="auto"/>
              <w:right w:val="single" w:sz="4" w:space="0" w:color="auto"/>
            </w:tcBorders>
            <w:shd w:val="clear" w:color="auto" w:fill="auto"/>
            <w:vAlign w:val="center"/>
            <w:hideMark/>
          </w:tcPr>
          <w:p w14:paraId="7C9BC28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25.10.2016</w:t>
            </w:r>
          </w:p>
        </w:tc>
      </w:tr>
      <w:tr w:rsidR="00413204" w:rsidRPr="00156CA6" w14:paraId="59C6D56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FDBE2A3"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1927848"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ROSPA0023</w:t>
            </w:r>
          </w:p>
        </w:tc>
        <w:tc>
          <w:tcPr>
            <w:tcW w:w="1550" w:type="dxa"/>
            <w:tcBorders>
              <w:top w:val="nil"/>
              <w:left w:val="nil"/>
              <w:bottom w:val="single" w:sz="4" w:space="0" w:color="auto"/>
              <w:right w:val="single" w:sz="4" w:space="0" w:color="auto"/>
            </w:tcBorders>
            <w:shd w:val="clear" w:color="auto" w:fill="auto"/>
            <w:vAlign w:val="center"/>
            <w:hideMark/>
          </w:tcPr>
          <w:p w14:paraId="5B1D3FB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Confluența Jiu - Dunăre</w:t>
            </w:r>
          </w:p>
        </w:tc>
        <w:tc>
          <w:tcPr>
            <w:tcW w:w="3289" w:type="dxa"/>
            <w:tcBorders>
              <w:top w:val="nil"/>
              <w:left w:val="nil"/>
              <w:bottom w:val="single" w:sz="4" w:space="0" w:color="auto"/>
              <w:right w:val="single" w:sz="4" w:space="0" w:color="auto"/>
            </w:tcBorders>
            <w:shd w:val="clear" w:color="auto" w:fill="auto"/>
            <w:vAlign w:val="center"/>
            <w:hideMark/>
          </w:tcPr>
          <w:p w14:paraId="0C2330D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ROSCI0045 Coridorul Jiului, ROSPA0023 Confluența Jiu - Dunăre, ROSPA0010 Bistreț și Rezervațiile Naturale Locul Fosilifer Drănic - 2.391 și Pădurea Zăval - IV.33</w:t>
            </w:r>
          </w:p>
        </w:tc>
        <w:tc>
          <w:tcPr>
            <w:tcW w:w="4429" w:type="dxa"/>
            <w:tcBorders>
              <w:top w:val="nil"/>
              <w:left w:val="nil"/>
              <w:bottom w:val="single" w:sz="4" w:space="0" w:color="auto"/>
              <w:right w:val="single" w:sz="4" w:space="0" w:color="auto"/>
            </w:tcBorders>
            <w:shd w:val="clear" w:color="auto" w:fill="auto"/>
            <w:vAlign w:val="center"/>
            <w:hideMark/>
          </w:tcPr>
          <w:p w14:paraId="3D15999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1645/2016 privind aprobarea Planului de management și a Regulamentului ariilor naturale protejate ROSCI0045 Coridorul Jiului, ROSPA0023 Confluența Jiu - Dunăre, ROSPA0010 Bistreț și Rezervațiile Naturale Locul Fosilifer Drănic - 2.391 și Pădurea Zăval - IV.33</w:t>
            </w:r>
          </w:p>
        </w:tc>
        <w:tc>
          <w:tcPr>
            <w:tcW w:w="1410" w:type="dxa"/>
            <w:tcBorders>
              <w:top w:val="nil"/>
              <w:left w:val="nil"/>
              <w:bottom w:val="single" w:sz="4" w:space="0" w:color="auto"/>
              <w:right w:val="single" w:sz="4" w:space="0" w:color="auto"/>
            </w:tcBorders>
            <w:shd w:val="clear" w:color="auto" w:fill="auto"/>
            <w:vAlign w:val="center"/>
            <w:hideMark/>
          </w:tcPr>
          <w:p w14:paraId="00B349B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799</w:t>
            </w:r>
          </w:p>
        </w:tc>
        <w:tc>
          <w:tcPr>
            <w:tcW w:w="1385" w:type="dxa"/>
            <w:tcBorders>
              <w:top w:val="nil"/>
              <w:left w:val="nil"/>
              <w:bottom w:val="single" w:sz="4" w:space="0" w:color="auto"/>
              <w:right w:val="single" w:sz="4" w:space="0" w:color="auto"/>
            </w:tcBorders>
            <w:shd w:val="clear" w:color="auto" w:fill="auto"/>
            <w:vAlign w:val="center"/>
            <w:hideMark/>
          </w:tcPr>
          <w:p w14:paraId="791FF35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11.10.2016</w:t>
            </w:r>
          </w:p>
        </w:tc>
      </w:tr>
      <w:tr w:rsidR="00413204" w:rsidRPr="00156CA6" w14:paraId="234DD7B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BF5A769"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A243C9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ROSPA0025</w:t>
            </w:r>
          </w:p>
        </w:tc>
        <w:tc>
          <w:tcPr>
            <w:tcW w:w="1550" w:type="dxa"/>
            <w:tcBorders>
              <w:top w:val="nil"/>
              <w:left w:val="nil"/>
              <w:bottom w:val="single" w:sz="4" w:space="0" w:color="auto"/>
              <w:right w:val="single" w:sz="4" w:space="0" w:color="auto"/>
            </w:tcBorders>
            <w:shd w:val="clear" w:color="auto" w:fill="auto"/>
            <w:vAlign w:val="center"/>
            <w:hideMark/>
          </w:tcPr>
          <w:p w14:paraId="3B343CD9"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Cozia - Buila - Vânturarița</w:t>
            </w:r>
          </w:p>
        </w:tc>
        <w:tc>
          <w:tcPr>
            <w:tcW w:w="3289" w:type="dxa"/>
            <w:tcBorders>
              <w:top w:val="nil"/>
              <w:left w:val="nil"/>
              <w:bottom w:val="single" w:sz="4" w:space="0" w:color="auto"/>
              <w:right w:val="single" w:sz="4" w:space="0" w:color="auto"/>
            </w:tcBorders>
            <w:shd w:val="clear" w:color="auto" w:fill="auto"/>
            <w:vAlign w:val="center"/>
            <w:hideMark/>
          </w:tcPr>
          <w:p w14:paraId="5E0F372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Național Buila-Vânturarița, al siturilor Natura 2000 ROSCI0015 Buila-Vânturarița, ROSPA0025 Cozia-Buila-Vânturarița și al ariilor naturale protejate incluse în acestea</w:t>
            </w:r>
          </w:p>
        </w:tc>
        <w:tc>
          <w:tcPr>
            <w:tcW w:w="4429" w:type="dxa"/>
            <w:tcBorders>
              <w:top w:val="nil"/>
              <w:left w:val="nil"/>
              <w:bottom w:val="single" w:sz="4" w:space="0" w:color="auto"/>
              <w:right w:val="single" w:sz="4" w:space="0" w:color="auto"/>
            </w:tcBorders>
            <w:shd w:val="clear" w:color="auto" w:fill="auto"/>
            <w:vAlign w:val="center"/>
            <w:hideMark/>
          </w:tcPr>
          <w:p w14:paraId="08C4E49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1060/2016 privind aprobarea Planului de management și a Regulamentului Parcului Național Buila-Vânturarița, al siturilor Natura 2000 ROSCI0015 Buila-Vânturarița, ROSPA0025 Cozia-Buila-Vânturarița și al ariilor naturale protejate incluse în acestea</w:t>
            </w:r>
          </w:p>
        </w:tc>
        <w:tc>
          <w:tcPr>
            <w:tcW w:w="1410" w:type="dxa"/>
            <w:tcBorders>
              <w:top w:val="nil"/>
              <w:left w:val="nil"/>
              <w:bottom w:val="single" w:sz="4" w:space="0" w:color="auto"/>
              <w:right w:val="single" w:sz="4" w:space="0" w:color="auto"/>
            </w:tcBorders>
            <w:shd w:val="clear" w:color="auto" w:fill="auto"/>
            <w:vAlign w:val="center"/>
            <w:hideMark/>
          </w:tcPr>
          <w:p w14:paraId="04811DA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72</w:t>
            </w:r>
          </w:p>
        </w:tc>
        <w:tc>
          <w:tcPr>
            <w:tcW w:w="1385" w:type="dxa"/>
            <w:tcBorders>
              <w:top w:val="nil"/>
              <w:left w:val="nil"/>
              <w:bottom w:val="single" w:sz="4" w:space="0" w:color="auto"/>
              <w:right w:val="single" w:sz="4" w:space="0" w:color="auto"/>
            </w:tcBorders>
            <w:shd w:val="clear" w:color="auto" w:fill="auto"/>
            <w:vAlign w:val="center"/>
            <w:hideMark/>
          </w:tcPr>
          <w:p w14:paraId="685BC2D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27.01.2017</w:t>
            </w:r>
          </w:p>
        </w:tc>
      </w:tr>
      <w:tr w:rsidR="00413204" w:rsidRPr="00156CA6" w14:paraId="6B3289B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C5A6B9C"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3DF4CD6"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ROSPA0027</w:t>
            </w:r>
          </w:p>
        </w:tc>
        <w:tc>
          <w:tcPr>
            <w:tcW w:w="1550" w:type="dxa"/>
            <w:tcBorders>
              <w:top w:val="nil"/>
              <w:left w:val="nil"/>
              <w:bottom w:val="single" w:sz="4" w:space="0" w:color="auto"/>
              <w:right w:val="single" w:sz="4" w:space="0" w:color="auto"/>
            </w:tcBorders>
            <w:shd w:val="clear" w:color="auto" w:fill="auto"/>
            <w:vAlign w:val="center"/>
            <w:hideMark/>
          </w:tcPr>
          <w:p w14:paraId="18938FAD"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Dealurile Homoroadelor</w:t>
            </w:r>
          </w:p>
        </w:tc>
        <w:tc>
          <w:tcPr>
            <w:tcW w:w="3289" w:type="dxa"/>
            <w:tcBorders>
              <w:top w:val="nil"/>
              <w:left w:val="nil"/>
              <w:bottom w:val="single" w:sz="4" w:space="0" w:color="auto"/>
              <w:right w:val="single" w:sz="4" w:space="0" w:color="auto"/>
            </w:tcBorders>
            <w:shd w:val="clear" w:color="auto" w:fill="auto"/>
            <w:vAlign w:val="center"/>
            <w:hideMark/>
          </w:tcPr>
          <w:p w14:paraId="6FFBA2D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ROSPA0027 Dealurile Homoroadelor și ROSCI0036 Cheile Vârghișului</w:t>
            </w:r>
          </w:p>
        </w:tc>
        <w:tc>
          <w:tcPr>
            <w:tcW w:w="4429" w:type="dxa"/>
            <w:tcBorders>
              <w:top w:val="nil"/>
              <w:left w:val="nil"/>
              <w:bottom w:val="single" w:sz="4" w:space="0" w:color="auto"/>
              <w:right w:val="single" w:sz="4" w:space="0" w:color="auto"/>
            </w:tcBorders>
            <w:shd w:val="clear" w:color="auto" w:fill="auto"/>
            <w:vAlign w:val="center"/>
            <w:hideMark/>
          </w:tcPr>
          <w:p w14:paraId="23A2AE0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996/2016 privind aprobarea Planului de management și a Regulamentului siturilor Natura 2000 ROSPA0027 Dealurile Homoroadelor și ROSCI0036 Cheile Vârghișului</w:t>
            </w:r>
          </w:p>
        </w:tc>
        <w:tc>
          <w:tcPr>
            <w:tcW w:w="1410" w:type="dxa"/>
            <w:tcBorders>
              <w:top w:val="nil"/>
              <w:left w:val="nil"/>
              <w:bottom w:val="single" w:sz="4" w:space="0" w:color="auto"/>
              <w:right w:val="single" w:sz="4" w:space="0" w:color="auto"/>
            </w:tcBorders>
            <w:shd w:val="clear" w:color="auto" w:fill="auto"/>
            <w:vAlign w:val="center"/>
            <w:hideMark/>
          </w:tcPr>
          <w:p w14:paraId="32FC1F7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540</w:t>
            </w:r>
          </w:p>
        </w:tc>
        <w:tc>
          <w:tcPr>
            <w:tcW w:w="1385" w:type="dxa"/>
            <w:tcBorders>
              <w:top w:val="nil"/>
              <w:left w:val="nil"/>
              <w:bottom w:val="single" w:sz="4" w:space="0" w:color="auto"/>
              <w:right w:val="single" w:sz="4" w:space="0" w:color="auto"/>
            </w:tcBorders>
            <w:shd w:val="clear" w:color="auto" w:fill="auto"/>
            <w:vAlign w:val="center"/>
            <w:hideMark/>
          </w:tcPr>
          <w:p w14:paraId="0D50AE1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19.07.2016</w:t>
            </w:r>
          </w:p>
        </w:tc>
      </w:tr>
      <w:tr w:rsidR="00413204" w:rsidRPr="00156CA6" w14:paraId="0384BC95"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CDAB6AF"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D9F12D8"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ROSPA0028</w:t>
            </w:r>
          </w:p>
        </w:tc>
        <w:tc>
          <w:tcPr>
            <w:tcW w:w="1550" w:type="dxa"/>
            <w:tcBorders>
              <w:top w:val="nil"/>
              <w:left w:val="nil"/>
              <w:bottom w:val="single" w:sz="4" w:space="0" w:color="auto"/>
              <w:right w:val="single" w:sz="4" w:space="0" w:color="auto"/>
            </w:tcBorders>
            <w:shd w:val="clear" w:color="auto" w:fill="auto"/>
            <w:vAlign w:val="center"/>
            <w:hideMark/>
          </w:tcPr>
          <w:p w14:paraId="1AA2B5F2"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Dealurile Târnavelor și Valea Nirajului</w:t>
            </w:r>
          </w:p>
        </w:tc>
        <w:tc>
          <w:tcPr>
            <w:tcW w:w="3289" w:type="dxa"/>
            <w:tcBorders>
              <w:top w:val="nil"/>
              <w:left w:val="nil"/>
              <w:bottom w:val="single" w:sz="4" w:space="0" w:color="auto"/>
              <w:right w:val="single" w:sz="4" w:space="0" w:color="auto"/>
            </w:tcBorders>
            <w:shd w:val="clear" w:color="auto" w:fill="auto"/>
            <w:vAlign w:val="center"/>
            <w:hideMark/>
          </w:tcPr>
          <w:p w14:paraId="6F2AD7B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ROSPA0028 Dealurile Târnavelor și Valea Nirajului, ROSCI0186 Pădurile de Stejar Pufos de pe Târnava Mare, ROSCI0297 Dealurile Târnavei Mici - Bicheș și ROSCI0384 Râul Târnava Mică</w:t>
            </w:r>
          </w:p>
        </w:tc>
        <w:tc>
          <w:tcPr>
            <w:tcW w:w="4429" w:type="dxa"/>
            <w:tcBorders>
              <w:top w:val="nil"/>
              <w:left w:val="nil"/>
              <w:bottom w:val="single" w:sz="4" w:space="0" w:color="auto"/>
              <w:right w:val="single" w:sz="4" w:space="0" w:color="auto"/>
            </w:tcBorders>
            <w:shd w:val="clear" w:color="auto" w:fill="auto"/>
            <w:vAlign w:val="center"/>
            <w:hideMark/>
          </w:tcPr>
          <w:p w14:paraId="59A22FF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1553/2016 privind aprobarea Planului de management și a Regulamentului siturilor Natura 2000 ROSPA0028 Dealurile Târnavelor și Valea Nirajului, ROSCI0186 Pădurile de Stejar Pufos de pe Târnava Mare, ROSCI0297 Dealurile Târnavei Mici - Bicheș și ROSCI0384 Râul Târnava Mică</w:t>
            </w:r>
          </w:p>
        </w:tc>
        <w:tc>
          <w:tcPr>
            <w:tcW w:w="1410" w:type="dxa"/>
            <w:tcBorders>
              <w:top w:val="nil"/>
              <w:left w:val="nil"/>
              <w:bottom w:val="single" w:sz="4" w:space="0" w:color="auto"/>
              <w:right w:val="single" w:sz="4" w:space="0" w:color="auto"/>
            </w:tcBorders>
            <w:shd w:val="clear" w:color="auto" w:fill="auto"/>
            <w:vAlign w:val="center"/>
            <w:hideMark/>
          </w:tcPr>
          <w:p w14:paraId="3E160DB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918</w:t>
            </w:r>
          </w:p>
        </w:tc>
        <w:tc>
          <w:tcPr>
            <w:tcW w:w="1385" w:type="dxa"/>
            <w:tcBorders>
              <w:top w:val="nil"/>
              <w:left w:val="nil"/>
              <w:bottom w:val="single" w:sz="4" w:space="0" w:color="auto"/>
              <w:right w:val="single" w:sz="4" w:space="0" w:color="auto"/>
            </w:tcBorders>
            <w:shd w:val="clear" w:color="auto" w:fill="auto"/>
            <w:vAlign w:val="center"/>
            <w:hideMark/>
          </w:tcPr>
          <w:p w14:paraId="6F17EA4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15.11.2016</w:t>
            </w:r>
          </w:p>
        </w:tc>
      </w:tr>
      <w:tr w:rsidR="00413204" w:rsidRPr="00156CA6" w14:paraId="6ECD730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643588E"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0A8EA72"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ROSPA0030</w:t>
            </w:r>
          </w:p>
        </w:tc>
        <w:tc>
          <w:tcPr>
            <w:tcW w:w="1550" w:type="dxa"/>
            <w:tcBorders>
              <w:top w:val="nil"/>
              <w:left w:val="nil"/>
              <w:bottom w:val="single" w:sz="4" w:space="0" w:color="auto"/>
              <w:right w:val="single" w:sz="4" w:space="0" w:color="auto"/>
            </w:tcBorders>
            <w:shd w:val="clear" w:color="auto" w:fill="auto"/>
            <w:vAlign w:val="center"/>
            <w:hideMark/>
          </w:tcPr>
          <w:p w14:paraId="5B36ED5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Defileul Mureșului Superior</w:t>
            </w:r>
          </w:p>
        </w:tc>
        <w:tc>
          <w:tcPr>
            <w:tcW w:w="3289" w:type="dxa"/>
            <w:tcBorders>
              <w:top w:val="nil"/>
              <w:left w:val="nil"/>
              <w:bottom w:val="single" w:sz="4" w:space="0" w:color="auto"/>
              <w:right w:val="single" w:sz="4" w:space="0" w:color="auto"/>
            </w:tcBorders>
            <w:shd w:val="clear" w:color="auto" w:fill="auto"/>
            <w:vAlign w:val="center"/>
            <w:hideMark/>
          </w:tcPr>
          <w:p w14:paraId="653CA30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Defileul Mureșului Superior și al ariilor naturale protejate conexe</w:t>
            </w:r>
          </w:p>
        </w:tc>
        <w:tc>
          <w:tcPr>
            <w:tcW w:w="4429" w:type="dxa"/>
            <w:tcBorders>
              <w:top w:val="nil"/>
              <w:left w:val="nil"/>
              <w:bottom w:val="single" w:sz="4" w:space="0" w:color="auto"/>
              <w:right w:val="single" w:sz="4" w:space="0" w:color="auto"/>
            </w:tcBorders>
            <w:shd w:val="clear" w:color="auto" w:fill="auto"/>
            <w:vAlign w:val="center"/>
            <w:hideMark/>
          </w:tcPr>
          <w:p w14:paraId="6246739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1556/2016 privind aprobarea Planului de management al Parcului Natural Defileul Mureșului Superior și al ariilor naturale protejate conexe</w:t>
            </w:r>
          </w:p>
        </w:tc>
        <w:tc>
          <w:tcPr>
            <w:tcW w:w="1410" w:type="dxa"/>
            <w:tcBorders>
              <w:top w:val="nil"/>
              <w:left w:val="nil"/>
              <w:bottom w:val="single" w:sz="4" w:space="0" w:color="auto"/>
              <w:right w:val="single" w:sz="4" w:space="0" w:color="auto"/>
            </w:tcBorders>
            <w:shd w:val="clear" w:color="auto" w:fill="auto"/>
            <w:vAlign w:val="center"/>
            <w:hideMark/>
          </w:tcPr>
          <w:p w14:paraId="43CD6F5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1041</w:t>
            </w:r>
          </w:p>
        </w:tc>
        <w:tc>
          <w:tcPr>
            <w:tcW w:w="1385" w:type="dxa"/>
            <w:tcBorders>
              <w:top w:val="nil"/>
              <w:left w:val="nil"/>
              <w:bottom w:val="single" w:sz="4" w:space="0" w:color="auto"/>
              <w:right w:val="single" w:sz="4" w:space="0" w:color="auto"/>
            </w:tcBorders>
            <w:shd w:val="clear" w:color="auto" w:fill="auto"/>
            <w:vAlign w:val="center"/>
            <w:hideMark/>
          </w:tcPr>
          <w:p w14:paraId="3B34AC9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23.12.2016</w:t>
            </w:r>
          </w:p>
        </w:tc>
      </w:tr>
      <w:tr w:rsidR="00413204" w:rsidRPr="00156CA6" w14:paraId="0066FFF2"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AC35F8F"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435E6D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ROSPA0032</w:t>
            </w:r>
          </w:p>
        </w:tc>
        <w:tc>
          <w:tcPr>
            <w:tcW w:w="1550" w:type="dxa"/>
            <w:tcBorders>
              <w:top w:val="nil"/>
              <w:left w:val="nil"/>
              <w:bottom w:val="single" w:sz="4" w:space="0" w:color="auto"/>
              <w:right w:val="single" w:sz="4" w:space="0" w:color="auto"/>
            </w:tcBorders>
            <w:shd w:val="clear" w:color="auto" w:fill="auto"/>
            <w:vAlign w:val="center"/>
            <w:hideMark/>
          </w:tcPr>
          <w:p w14:paraId="72E488AF"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Deniz Tepe</w:t>
            </w:r>
          </w:p>
        </w:tc>
        <w:tc>
          <w:tcPr>
            <w:tcW w:w="3289" w:type="dxa"/>
            <w:tcBorders>
              <w:top w:val="nil"/>
              <w:left w:val="nil"/>
              <w:bottom w:val="single" w:sz="4" w:space="0" w:color="auto"/>
              <w:right w:val="single" w:sz="4" w:space="0" w:color="auto"/>
            </w:tcBorders>
            <w:shd w:val="clear" w:color="auto" w:fill="auto"/>
            <w:vAlign w:val="center"/>
            <w:hideMark/>
          </w:tcPr>
          <w:p w14:paraId="445C9A9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ROSPA0032 Deniz Tepe și ROSCI0067 Deniz Tepe și al rezervației naturale Dealul Deniz Tepe, cod IV.70</w:t>
            </w:r>
          </w:p>
        </w:tc>
        <w:tc>
          <w:tcPr>
            <w:tcW w:w="4429" w:type="dxa"/>
            <w:tcBorders>
              <w:top w:val="nil"/>
              <w:left w:val="nil"/>
              <w:bottom w:val="single" w:sz="4" w:space="0" w:color="auto"/>
              <w:right w:val="single" w:sz="4" w:space="0" w:color="auto"/>
            </w:tcBorders>
            <w:shd w:val="clear" w:color="auto" w:fill="auto"/>
            <w:vAlign w:val="center"/>
            <w:hideMark/>
          </w:tcPr>
          <w:p w14:paraId="2FA32D7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1219/2016 privind aprobarea Planului de management și a Regulamentului siturilor Natura 2000 ROSPA0032 Deniz Tepe și ROSCI0067 Deniz Tepe și al rezervației naturale Dealul Deniz Tepe, cod IV.70</w:t>
            </w:r>
          </w:p>
        </w:tc>
        <w:tc>
          <w:tcPr>
            <w:tcW w:w="1410" w:type="dxa"/>
            <w:tcBorders>
              <w:top w:val="nil"/>
              <w:left w:val="nil"/>
              <w:bottom w:val="single" w:sz="4" w:space="0" w:color="auto"/>
              <w:right w:val="single" w:sz="4" w:space="0" w:color="auto"/>
            </w:tcBorders>
            <w:shd w:val="clear" w:color="auto" w:fill="auto"/>
            <w:vAlign w:val="center"/>
            <w:hideMark/>
          </w:tcPr>
          <w:p w14:paraId="2213A77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913</w:t>
            </w:r>
          </w:p>
        </w:tc>
        <w:tc>
          <w:tcPr>
            <w:tcW w:w="1385" w:type="dxa"/>
            <w:tcBorders>
              <w:top w:val="nil"/>
              <w:left w:val="nil"/>
              <w:bottom w:val="single" w:sz="4" w:space="0" w:color="auto"/>
              <w:right w:val="single" w:sz="4" w:space="0" w:color="auto"/>
            </w:tcBorders>
            <w:shd w:val="clear" w:color="auto" w:fill="auto"/>
            <w:vAlign w:val="center"/>
            <w:hideMark/>
          </w:tcPr>
          <w:p w14:paraId="670D32E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14.11.2016</w:t>
            </w:r>
          </w:p>
        </w:tc>
      </w:tr>
      <w:tr w:rsidR="00413204" w:rsidRPr="00156CA6" w14:paraId="22D75BF5"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A759E97"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D51B8C2"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ROSPA0033</w:t>
            </w:r>
          </w:p>
        </w:tc>
        <w:tc>
          <w:tcPr>
            <w:tcW w:w="1550" w:type="dxa"/>
            <w:tcBorders>
              <w:top w:val="nil"/>
              <w:left w:val="nil"/>
              <w:bottom w:val="single" w:sz="4" w:space="0" w:color="auto"/>
              <w:right w:val="single" w:sz="4" w:space="0" w:color="auto"/>
            </w:tcBorders>
            <w:shd w:val="clear" w:color="auto" w:fill="auto"/>
            <w:vAlign w:val="center"/>
            <w:hideMark/>
          </w:tcPr>
          <w:p w14:paraId="2329D1A5"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Depresiunea și Munții Giurgeului</w:t>
            </w:r>
          </w:p>
        </w:tc>
        <w:tc>
          <w:tcPr>
            <w:tcW w:w="3289" w:type="dxa"/>
            <w:tcBorders>
              <w:top w:val="nil"/>
              <w:left w:val="nil"/>
              <w:bottom w:val="single" w:sz="4" w:space="0" w:color="auto"/>
              <w:right w:val="single" w:sz="4" w:space="0" w:color="auto"/>
            </w:tcBorders>
            <w:shd w:val="clear" w:color="auto" w:fill="auto"/>
            <w:vAlign w:val="center"/>
            <w:hideMark/>
          </w:tcPr>
          <w:p w14:paraId="165C761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Defileul Mureșului Superior și al ariilor naturale protejate conexe</w:t>
            </w:r>
          </w:p>
        </w:tc>
        <w:tc>
          <w:tcPr>
            <w:tcW w:w="4429" w:type="dxa"/>
            <w:tcBorders>
              <w:top w:val="nil"/>
              <w:left w:val="nil"/>
              <w:bottom w:val="single" w:sz="4" w:space="0" w:color="auto"/>
              <w:right w:val="single" w:sz="4" w:space="0" w:color="auto"/>
            </w:tcBorders>
            <w:shd w:val="clear" w:color="auto" w:fill="auto"/>
            <w:vAlign w:val="center"/>
            <w:hideMark/>
          </w:tcPr>
          <w:p w14:paraId="742A3CD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1556/2016 privind aprobarea Planului de management al Parcului Natural Defileul Mureșului Superior și al ariilor naturale protejate conexe</w:t>
            </w:r>
          </w:p>
        </w:tc>
        <w:tc>
          <w:tcPr>
            <w:tcW w:w="1410" w:type="dxa"/>
            <w:tcBorders>
              <w:top w:val="nil"/>
              <w:left w:val="nil"/>
              <w:bottom w:val="single" w:sz="4" w:space="0" w:color="auto"/>
              <w:right w:val="single" w:sz="4" w:space="0" w:color="auto"/>
            </w:tcBorders>
            <w:shd w:val="clear" w:color="auto" w:fill="auto"/>
            <w:vAlign w:val="center"/>
            <w:hideMark/>
          </w:tcPr>
          <w:p w14:paraId="136C2B8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1041</w:t>
            </w:r>
          </w:p>
        </w:tc>
        <w:tc>
          <w:tcPr>
            <w:tcW w:w="1385" w:type="dxa"/>
            <w:tcBorders>
              <w:top w:val="nil"/>
              <w:left w:val="nil"/>
              <w:bottom w:val="single" w:sz="4" w:space="0" w:color="auto"/>
              <w:right w:val="single" w:sz="4" w:space="0" w:color="auto"/>
            </w:tcBorders>
            <w:shd w:val="clear" w:color="auto" w:fill="auto"/>
            <w:vAlign w:val="center"/>
            <w:hideMark/>
          </w:tcPr>
          <w:p w14:paraId="37CF32A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23.12.2016</w:t>
            </w:r>
          </w:p>
        </w:tc>
      </w:tr>
      <w:tr w:rsidR="00413204" w:rsidRPr="00156CA6" w14:paraId="0E123851"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AEF8252"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1676619"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ROSPA0035</w:t>
            </w:r>
          </w:p>
        </w:tc>
        <w:tc>
          <w:tcPr>
            <w:tcW w:w="1550" w:type="dxa"/>
            <w:tcBorders>
              <w:top w:val="nil"/>
              <w:left w:val="nil"/>
              <w:bottom w:val="single" w:sz="4" w:space="0" w:color="auto"/>
              <w:right w:val="single" w:sz="4" w:space="0" w:color="auto"/>
            </w:tcBorders>
            <w:shd w:val="clear" w:color="auto" w:fill="auto"/>
            <w:vAlign w:val="center"/>
            <w:hideMark/>
          </w:tcPr>
          <w:p w14:paraId="46C48C8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Domogled - Valea Cernei</w:t>
            </w:r>
          </w:p>
        </w:tc>
        <w:tc>
          <w:tcPr>
            <w:tcW w:w="3289" w:type="dxa"/>
            <w:tcBorders>
              <w:top w:val="nil"/>
              <w:left w:val="nil"/>
              <w:bottom w:val="single" w:sz="4" w:space="0" w:color="auto"/>
              <w:right w:val="single" w:sz="4" w:space="0" w:color="auto"/>
            </w:tcBorders>
            <w:shd w:val="clear" w:color="auto" w:fill="auto"/>
            <w:vAlign w:val="center"/>
            <w:hideMark/>
          </w:tcPr>
          <w:p w14:paraId="7D50AAE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Național Domogled - Valea Cernei și al siturilor Natura 2000 ROSCI0069 și ROSPA0035</w:t>
            </w:r>
          </w:p>
        </w:tc>
        <w:tc>
          <w:tcPr>
            <w:tcW w:w="4429" w:type="dxa"/>
            <w:tcBorders>
              <w:top w:val="nil"/>
              <w:left w:val="nil"/>
              <w:bottom w:val="single" w:sz="4" w:space="0" w:color="auto"/>
              <w:right w:val="single" w:sz="4" w:space="0" w:color="auto"/>
            </w:tcBorders>
            <w:shd w:val="clear" w:color="auto" w:fill="auto"/>
            <w:vAlign w:val="center"/>
            <w:hideMark/>
          </w:tcPr>
          <w:p w14:paraId="1ABA3EA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1121/2016 privind aprobarea Planului de management și a Regulamentului Parcului Național Domogled - Valea Cernei și al siturilor Natura 2000 ROSCI0069 și ROSPA0035</w:t>
            </w:r>
          </w:p>
        </w:tc>
        <w:tc>
          <w:tcPr>
            <w:tcW w:w="1410" w:type="dxa"/>
            <w:tcBorders>
              <w:top w:val="nil"/>
              <w:left w:val="nil"/>
              <w:bottom w:val="single" w:sz="4" w:space="0" w:color="auto"/>
              <w:right w:val="single" w:sz="4" w:space="0" w:color="auto"/>
            </w:tcBorders>
            <w:shd w:val="clear" w:color="auto" w:fill="auto"/>
            <w:vAlign w:val="center"/>
            <w:hideMark/>
          </w:tcPr>
          <w:p w14:paraId="760296E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797</w:t>
            </w:r>
          </w:p>
        </w:tc>
        <w:tc>
          <w:tcPr>
            <w:tcW w:w="1385" w:type="dxa"/>
            <w:tcBorders>
              <w:top w:val="nil"/>
              <w:left w:val="nil"/>
              <w:bottom w:val="single" w:sz="4" w:space="0" w:color="auto"/>
              <w:right w:val="single" w:sz="4" w:space="0" w:color="auto"/>
            </w:tcBorders>
            <w:shd w:val="clear" w:color="auto" w:fill="auto"/>
            <w:vAlign w:val="center"/>
            <w:hideMark/>
          </w:tcPr>
          <w:p w14:paraId="5C64475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10.10.2016</w:t>
            </w:r>
          </w:p>
        </w:tc>
      </w:tr>
      <w:tr w:rsidR="00413204" w:rsidRPr="00156CA6" w14:paraId="0A159909"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C072F20"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AA7C53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ROSPA0036</w:t>
            </w:r>
          </w:p>
        </w:tc>
        <w:tc>
          <w:tcPr>
            <w:tcW w:w="1550" w:type="dxa"/>
            <w:tcBorders>
              <w:top w:val="nil"/>
              <w:left w:val="nil"/>
              <w:bottom w:val="single" w:sz="4" w:space="0" w:color="auto"/>
              <w:right w:val="single" w:sz="4" w:space="0" w:color="auto"/>
            </w:tcBorders>
            <w:shd w:val="clear" w:color="auto" w:fill="auto"/>
            <w:vAlign w:val="center"/>
            <w:hideMark/>
          </w:tcPr>
          <w:p w14:paraId="414528F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Dumbrăveni</w:t>
            </w:r>
          </w:p>
        </w:tc>
        <w:tc>
          <w:tcPr>
            <w:tcW w:w="3289" w:type="dxa"/>
            <w:tcBorders>
              <w:top w:val="nil"/>
              <w:left w:val="nil"/>
              <w:bottom w:val="single" w:sz="4" w:space="0" w:color="auto"/>
              <w:right w:val="single" w:sz="4" w:space="0" w:color="auto"/>
            </w:tcBorders>
            <w:shd w:val="clear" w:color="auto" w:fill="auto"/>
            <w:vAlign w:val="center"/>
            <w:hideMark/>
          </w:tcPr>
          <w:p w14:paraId="15426E9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ROSCI0071 Dumbrăveni - Valea Urluia - Lacul Vederoasa, ROSPA0036 Dumbrăveni, ROSPA0001 Aliman - Adamclisi, ROSPA0007 Balta Vederoasa, 2.361 Pădurea Dumbrăveni, 2.350 Pereții calcaroși de la Petroșani - Comuna Deleni, 2.351 Locul fosilifer Aliman și IV.30 Lacul Vederoasa</w:t>
            </w:r>
          </w:p>
        </w:tc>
        <w:tc>
          <w:tcPr>
            <w:tcW w:w="4429" w:type="dxa"/>
            <w:tcBorders>
              <w:top w:val="nil"/>
              <w:left w:val="nil"/>
              <w:bottom w:val="single" w:sz="4" w:space="0" w:color="auto"/>
              <w:right w:val="single" w:sz="4" w:space="0" w:color="auto"/>
            </w:tcBorders>
            <w:shd w:val="clear" w:color="auto" w:fill="auto"/>
            <w:vAlign w:val="center"/>
            <w:hideMark/>
          </w:tcPr>
          <w:p w14:paraId="30997A4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1557/2016 privind aprobarea Planului de management și a Regulamentului ariilor naturale protejate ROSCI0071 Dumbrăveni - Valea Urluia - Lacul Vederoasa, ROSPA0036 Dumbrăveni, ROSPA0001 Aliman - Adamclisi, ROSPA0007 Balta Vederoasa, 2.361 Pădurea Dumbrăveni, 2.350 Pereții calcaroși de la Petroșani - Comuna Deleni, 2.351 Locul fosilifer Aliman și IV.30 Lacul Vederoasa</w:t>
            </w:r>
          </w:p>
        </w:tc>
        <w:tc>
          <w:tcPr>
            <w:tcW w:w="1410" w:type="dxa"/>
            <w:tcBorders>
              <w:top w:val="nil"/>
              <w:left w:val="nil"/>
              <w:bottom w:val="single" w:sz="4" w:space="0" w:color="auto"/>
              <w:right w:val="single" w:sz="4" w:space="0" w:color="auto"/>
            </w:tcBorders>
            <w:shd w:val="clear" w:color="auto" w:fill="auto"/>
            <w:vAlign w:val="center"/>
            <w:hideMark/>
          </w:tcPr>
          <w:p w14:paraId="0AF51DC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917</w:t>
            </w:r>
          </w:p>
        </w:tc>
        <w:tc>
          <w:tcPr>
            <w:tcW w:w="1385" w:type="dxa"/>
            <w:tcBorders>
              <w:top w:val="nil"/>
              <w:left w:val="nil"/>
              <w:bottom w:val="single" w:sz="4" w:space="0" w:color="auto"/>
              <w:right w:val="single" w:sz="4" w:space="0" w:color="auto"/>
            </w:tcBorders>
            <w:shd w:val="clear" w:color="auto" w:fill="auto"/>
            <w:vAlign w:val="center"/>
            <w:hideMark/>
          </w:tcPr>
          <w:p w14:paraId="788464A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15.11.2016</w:t>
            </w:r>
          </w:p>
        </w:tc>
      </w:tr>
      <w:tr w:rsidR="00413204" w:rsidRPr="00156CA6" w14:paraId="19536194"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99C9D3F"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84975D2"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ROSPA0037</w:t>
            </w:r>
          </w:p>
        </w:tc>
        <w:tc>
          <w:tcPr>
            <w:tcW w:w="1550" w:type="dxa"/>
            <w:tcBorders>
              <w:top w:val="nil"/>
              <w:left w:val="nil"/>
              <w:bottom w:val="single" w:sz="4" w:space="0" w:color="auto"/>
              <w:right w:val="single" w:sz="4" w:space="0" w:color="auto"/>
            </w:tcBorders>
            <w:shd w:val="clear" w:color="auto" w:fill="auto"/>
            <w:vAlign w:val="center"/>
            <w:hideMark/>
          </w:tcPr>
          <w:p w14:paraId="0539BD8D"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Dumbrăvița - Rotbav - Măgura Codlei</w:t>
            </w:r>
          </w:p>
        </w:tc>
        <w:tc>
          <w:tcPr>
            <w:tcW w:w="3289" w:type="dxa"/>
            <w:tcBorders>
              <w:top w:val="nil"/>
              <w:left w:val="nil"/>
              <w:bottom w:val="single" w:sz="4" w:space="0" w:color="auto"/>
              <w:right w:val="single" w:sz="4" w:space="0" w:color="auto"/>
            </w:tcBorders>
            <w:shd w:val="clear" w:color="auto" w:fill="auto"/>
            <w:vAlign w:val="center"/>
            <w:hideMark/>
          </w:tcPr>
          <w:p w14:paraId="13298FE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ROSPA0037 Dumbrăvița - Rotbav - Măgura Codlei</w:t>
            </w:r>
          </w:p>
        </w:tc>
        <w:tc>
          <w:tcPr>
            <w:tcW w:w="4429" w:type="dxa"/>
            <w:tcBorders>
              <w:top w:val="nil"/>
              <w:left w:val="nil"/>
              <w:bottom w:val="single" w:sz="4" w:space="0" w:color="auto"/>
              <w:right w:val="single" w:sz="4" w:space="0" w:color="auto"/>
            </w:tcBorders>
            <w:shd w:val="clear" w:color="auto" w:fill="auto"/>
            <w:vAlign w:val="center"/>
            <w:hideMark/>
          </w:tcPr>
          <w:p w14:paraId="3C828E4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999/2016 privind aprobarea Planului de management și a Regulamentului sitului Natura 2000 ROSPA0037 Dumbrăvița - Rotbav - Măgura Codlei</w:t>
            </w:r>
          </w:p>
        </w:tc>
        <w:tc>
          <w:tcPr>
            <w:tcW w:w="1410" w:type="dxa"/>
            <w:tcBorders>
              <w:top w:val="nil"/>
              <w:left w:val="nil"/>
              <w:bottom w:val="single" w:sz="4" w:space="0" w:color="auto"/>
              <w:right w:val="single" w:sz="4" w:space="0" w:color="auto"/>
            </w:tcBorders>
            <w:shd w:val="clear" w:color="auto" w:fill="auto"/>
            <w:vAlign w:val="center"/>
            <w:hideMark/>
          </w:tcPr>
          <w:p w14:paraId="7798E8D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554</w:t>
            </w:r>
          </w:p>
        </w:tc>
        <w:tc>
          <w:tcPr>
            <w:tcW w:w="1385" w:type="dxa"/>
            <w:tcBorders>
              <w:top w:val="nil"/>
              <w:left w:val="nil"/>
              <w:bottom w:val="single" w:sz="4" w:space="0" w:color="auto"/>
              <w:right w:val="single" w:sz="4" w:space="0" w:color="auto"/>
            </w:tcBorders>
            <w:shd w:val="clear" w:color="auto" w:fill="auto"/>
            <w:vAlign w:val="center"/>
            <w:hideMark/>
          </w:tcPr>
          <w:p w14:paraId="4029A95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22.07.2016</w:t>
            </w:r>
          </w:p>
        </w:tc>
      </w:tr>
      <w:tr w:rsidR="00413204" w:rsidRPr="00156CA6" w14:paraId="07BCACC8"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ED329DB"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5F98E26"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ROSPA0038</w:t>
            </w:r>
          </w:p>
        </w:tc>
        <w:tc>
          <w:tcPr>
            <w:tcW w:w="1550" w:type="dxa"/>
            <w:tcBorders>
              <w:top w:val="nil"/>
              <w:left w:val="nil"/>
              <w:bottom w:val="single" w:sz="4" w:space="0" w:color="auto"/>
              <w:right w:val="single" w:sz="4" w:space="0" w:color="auto"/>
            </w:tcBorders>
            <w:shd w:val="clear" w:color="auto" w:fill="auto"/>
            <w:vAlign w:val="center"/>
            <w:hideMark/>
          </w:tcPr>
          <w:p w14:paraId="01CF2E9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Dunăre - Oltenița</w:t>
            </w:r>
          </w:p>
        </w:tc>
        <w:tc>
          <w:tcPr>
            <w:tcW w:w="3289" w:type="dxa"/>
            <w:tcBorders>
              <w:top w:val="nil"/>
              <w:left w:val="nil"/>
              <w:bottom w:val="single" w:sz="4" w:space="0" w:color="auto"/>
              <w:right w:val="single" w:sz="4" w:space="0" w:color="auto"/>
            </w:tcBorders>
            <w:shd w:val="clear" w:color="auto" w:fill="auto"/>
            <w:vAlign w:val="center"/>
            <w:hideMark/>
          </w:tcPr>
          <w:p w14:paraId="043BD23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ROSPA0038 Dunăre-Oltenița</w:t>
            </w:r>
          </w:p>
        </w:tc>
        <w:tc>
          <w:tcPr>
            <w:tcW w:w="4429" w:type="dxa"/>
            <w:tcBorders>
              <w:top w:val="nil"/>
              <w:left w:val="nil"/>
              <w:bottom w:val="single" w:sz="4" w:space="0" w:color="auto"/>
              <w:right w:val="single" w:sz="4" w:space="0" w:color="auto"/>
            </w:tcBorders>
            <w:shd w:val="clear" w:color="auto" w:fill="auto"/>
            <w:vAlign w:val="center"/>
            <w:hideMark/>
          </w:tcPr>
          <w:p w14:paraId="05FD578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1169/2016 privind aprobarea Planului de management și a Regulamentului sitului Natura 2000 ROSPA0038 Dunăre-Oltenița</w:t>
            </w:r>
          </w:p>
        </w:tc>
        <w:tc>
          <w:tcPr>
            <w:tcW w:w="1410" w:type="dxa"/>
            <w:tcBorders>
              <w:top w:val="nil"/>
              <w:left w:val="nil"/>
              <w:bottom w:val="single" w:sz="4" w:space="0" w:color="auto"/>
              <w:right w:val="single" w:sz="4" w:space="0" w:color="auto"/>
            </w:tcBorders>
            <w:shd w:val="clear" w:color="auto" w:fill="auto"/>
            <w:vAlign w:val="center"/>
            <w:hideMark/>
          </w:tcPr>
          <w:p w14:paraId="631315E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56</w:t>
            </w:r>
          </w:p>
        </w:tc>
        <w:tc>
          <w:tcPr>
            <w:tcW w:w="1385" w:type="dxa"/>
            <w:tcBorders>
              <w:top w:val="nil"/>
              <w:left w:val="nil"/>
              <w:bottom w:val="single" w:sz="4" w:space="0" w:color="auto"/>
              <w:right w:val="single" w:sz="4" w:space="0" w:color="auto"/>
            </w:tcBorders>
            <w:shd w:val="clear" w:color="auto" w:fill="auto"/>
            <w:vAlign w:val="center"/>
            <w:hideMark/>
          </w:tcPr>
          <w:p w14:paraId="6E3BD08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19.01.2017</w:t>
            </w:r>
          </w:p>
        </w:tc>
      </w:tr>
      <w:tr w:rsidR="00413204" w:rsidRPr="00156CA6" w14:paraId="47DF576F"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C3D3C5C"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4418F1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ROSPA0039</w:t>
            </w:r>
          </w:p>
        </w:tc>
        <w:tc>
          <w:tcPr>
            <w:tcW w:w="1550" w:type="dxa"/>
            <w:tcBorders>
              <w:top w:val="nil"/>
              <w:left w:val="nil"/>
              <w:bottom w:val="single" w:sz="4" w:space="0" w:color="auto"/>
              <w:right w:val="single" w:sz="4" w:space="0" w:color="auto"/>
            </w:tcBorders>
            <w:shd w:val="clear" w:color="auto" w:fill="auto"/>
            <w:vAlign w:val="center"/>
            <w:hideMark/>
          </w:tcPr>
          <w:p w14:paraId="621BD80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Dunăre - Ostroave</w:t>
            </w:r>
          </w:p>
        </w:tc>
        <w:tc>
          <w:tcPr>
            <w:tcW w:w="3289" w:type="dxa"/>
            <w:tcBorders>
              <w:top w:val="nil"/>
              <w:left w:val="nil"/>
              <w:bottom w:val="single" w:sz="4" w:space="0" w:color="auto"/>
              <w:right w:val="single" w:sz="4" w:space="0" w:color="auto"/>
            </w:tcBorders>
            <w:shd w:val="clear" w:color="auto" w:fill="auto"/>
            <w:vAlign w:val="center"/>
            <w:hideMark/>
          </w:tcPr>
          <w:p w14:paraId="613C2B0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pentru ariile naturale protejate: ROSCI0022 Canaralele Dunării, ROSCI0053 Dealul Allah Bair, ROSPA0002 Allah Bair-Capidava, ROSPA0017 Canaralele de la Hârșova, ROSPA0039 Dunăre-Ostroave, Reciful neojurasic de la Topalu - 2352, Reciful fosilifer Seimenii Mari - 2355, Dealul Allah Bair - 2367, Ostrovul Șoimul - IV.19, Celea Mare-Valea lui Ene - IV.24, Pădurea Cetate - IV.25, Pădurea Bratca - IV.26, Canaralele din Portul Hârșova - 2.369, Locul fosilifer Cernavodă - 2.534, Punctul fosilifer Movila Banului</w:t>
            </w:r>
          </w:p>
        </w:tc>
        <w:tc>
          <w:tcPr>
            <w:tcW w:w="4429" w:type="dxa"/>
            <w:tcBorders>
              <w:top w:val="nil"/>
              <w:left w:val="nil"/>
              <w:bottom w:val="single" w:sz="4" w:space="0" w:color="auto"/>
              <w:right w:val="single" w:sz="4" w:space="0" w:color="auto"/>
            </w:tcBorders>
            <w:shd w:val="clear" w:color="auto" w:fill="auto"/>
            <w:vAlign w:val="center"/>
            <w:hideMark/>
          </w:tcPr>
          <w:p w14:paraId="5C4AE61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1252/2016 privind aprobarea Planului de management pentru ariile naturale protejate: ROSCI0022 Canaralele Dunării, ROSCI0053 Dealul Allah Bair, ROSPA0002 Allah Bair-Capidava, ROSPA0017 Canaralele de la Hârșova, ROSPA0039 Dunăre-Ostroave, Reciful neojurasic de la Topalu - 2352, Reciful fosilifer Seimenii Mari - 2355, Dealul Allah Bair - 2367, Ostrovul Șoimul - IV.19, Celea Mare-Valea lui Ene - IV.24, Pădurea Cetate - IV.25, Pădurea Bratca - IV.26, Canaralele din Portul Hârșova - 2.369, Locul fosilifer Cernavodă - 2.534, Punctul fosilifer Movila Banului</w:t>
            </w:r>
          </w:p>
        </w:tc>
        <w:tc>
          <w:tcPr>
            <w:tcW w:w="1410" w:type="dxa"/>
            <w:tcBorders>
              <w:top w:val="nil"/>
              <w:left w:val="nil"/>
              <w:bottom w:val="single" w:sz="4" w:space="0" w:color="auto"/>
              <w:right w:val="single" w:sz="4" w:space="0" w:color="auto"/>
            </w:tcBorders>
            <w:shd w:val="clear" w:color="auto" w:fill="auto"/>
            <w:vAlign w:val="center"/>
            <w:hideMark/>
          </w:tcPr>
          <w:p w14:paraId="4069A53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63</w:t>
            </w:r>
          </w:p>
        </w:tc>
        <w:tc>
          <w:tcPr>
            <w:tcW w:w="1385" w:type="dxa"/>
            <w:tcBorders>
              <w:top w:val="nil"/>
              <w:left w:val="nil"/>
              <w:bottom w:val="single" w:sz="4" w:space="0" w:color="auto"/>
              <w:right w:val="single" w:sz="4" w:space="0" w:color="auto"/>
            </w:tcBorders>
            <w:shd w:val="clear" w:color="auto" w:fill="auto"/>
            <w:vAlign w:val="center"/>
            <w:hideMark/>
          </w:tcPr>
          <w:p w14:paraId="2FF43D4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25.01.2017</w:t>
            </w:r>
          </w:p>
        </w:tc>
      </w:tr>
      <w:tr w:rsidR="00413204" w:rsidRPr="00156CA6" w14:paraId="4B0C7000"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E2A0F38"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E96C5A4"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ROSPA0043</w:t>
            </w:r>
          </w:p>
        </w:tc>
        <w:tc>
          <w:tcPr>
            <w:tcW w:w="1550" w:type="dxa"/>
            <w:tcBorders>
              <w:top w:val="nil"/>
              <w:left w:val="nil"/>
              <w:bottom w:val="single" w:sz="4" w:space="0" w:color="auto"/>
              <w:right w:val="single" w:sz="4" w:space="0" w:color="auto"/>
            </w:tcBorders>
            <w:shd w:val="clear" w:color="auto" w:fill="auto"/>
            <w:vAlign w:val="center"/>
            <w:hideMark/>
          </w:tcPr>
          <w:p w14:paraId="4928E67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Frumoasa</w:t>
            </w:r>
          </w:p>
        </w:tc>
        <w:tc>
          <w:tcPr>
            <w:tcW w:w="3289" w:type="dxa"/>
            <w:tcBorders>
              <w:top w:val="nil"/>
              <w:left w:val="nil"/>
              <w:bottom w:val="single" w:sz="4" w:space="0" w:color="auto"/>
              <w:right w:val="single" w:sz="4" w:space="0" w:color="auto"/>
            </w:tcBorders>
            <w:shd w:val="clear" w:color="auto" w:fill="auto"/>
            <w:vAlign w:val="center"/>
            <w:hideMark/>
          </w:tcPr>
          <w:p w14:paraId="411D49E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ROSCI0085 Frumoasa și ROSPA0043 Frumoasa</w:t>
            </w:r>
          </w:p>
        </w:tc>
        <w:tc>
          <w:tcPr>
            <w:tcW w:w="4429" w:type="dxa"/>
            <w:tcBorders>
              <w:top w:val="nil"/>
              <w:left w:val="nil"/>
              <w:bottom w:val="single" w:sz="4" w:space="0" w:color="auto"/>
              <w:right w:val="single" w:sz="4" w:space="0" w:color="auto"/>
            </w:tcBorders>
            <w:shd w:val="clear" w:color="auto" w:fill="auto"/>
            <w:vAlign w:val="center"/>
            <w:hideMark/>
          </w:tcPr>
          <w:p w14:paraId="1BA9F0E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Ordinul ministrului mediului, apelor și pădurilor nr. 1158/2016 privind aprobarea Planului de management și Regulamentului siturilor Natura 2000 ROSCI0085 Frumoasa și ROSPA0043 Frumoasa</w:t>
            </w:r>
          </w:p>
        </w:tc>
        <w:tc>
          <w:tcPr>
            <w:tcW w:w="1410" w:type="dxa"/>
            <w:tcBorders>
              <w:top w:val="nil"/>
              <w:left w:val="nil"/>
              <w:bottom w:val="single" w:sz="4" w:space="0" w:color="auto"/>
              <w:right w:val="single" w:sz="4" w:space="0" w:color="auto"/>
            </w:tcBorders>
            <w:shd w:val="clear" w:color="auto" w:fill="auto"/>
            <w:vAlign w:val="center"/>
            <w:hideMark/>
          </w:tcPr>
          <w:p w14:paraId="618A8AC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681</w:t>
            </w:r>
          </w:p>
        </w:tc>
        <w:tc>
          <w:tcPr>
            <w:tcW w:w="1385" w:type="dxa"/>
            <w:tcBorders>
              <w:top w:val="nil"/>
              <w:left w:val="nil"/>
              <w:bottom w:val="single" w:sz="4" w:space="0" w:color="auto"/>
              <w:right w:val="single" w:sz="4" w:space="0" w:color="auto"/>
            </w:tcBorders>
            <w:shd w:val="clear" w:color="auto" w:fill="auto"/>
            <w:vAlign w:val="center"/>
            <w:hideMark/>
          </w:tcPr>
          <w:p w14:paraId="1AFBDAF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02.09.2016</w:t>
            </w:r>
          </w:p>
        </w:tc>
      </w:tr>
      <w:tr w:rsidR="00413204" w:rsidRPr="00156CA6" w14:paraId="556C0F59"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7319F45"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5B7E9C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ROSPA0044</w:t>
            </w:r>
          </w:p>
        </w:tc>
        <w:tc>
          <w:tcPr>
            <w:tcW w:w="1550" w:type="dxa"/>
            <w:tcBorders>
              <w:top w:val="nil"/>
              <w:left w:val="nil"/>
              <w:bottom w:val="single" w:sz="4" w:space="0" w:color="auto"/>
              <w:right w:val="single" w:sz="4" w:space="0" w:color="auto"/>
            </w:tcBorders>
            <w:shd w:val="clear" w:color="auto" w:fill="auto"/>
            <w:vAlign w:val="center"/>
            <w:hideMark/>
          </w:tcPr>
          <w:p w14:paraId="7B90CE69"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Grădiștea - Căldărușani - Dridu</w:t>
            </w:r>
          </w:p>
        </w:tc>
        <w:tc>
          <w:tcPr>
            <w:tcW w:w="3289" w:type="dxa"/>
            <w:tcBorders>
              <w:top w:val="nil"/>
              <w:left w:val="nil"/>
              <w:bottom w:val="single" w:sz="4" w:space="0" w:color="auto"/>
              <w:right w:val="single" w:sz="4" w:space="0" w:color="auto"/>
            </w:tcBorders>
            <w:shd w:val="clear" w:color="auto" w:fill="auto"/>
            <w:vAlign w:val="center"/>
            <w:hideMark/>
          </w:tcPr>
          <w:p w14:paraId="7D4B7EC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ROSPA0044 Grădiștea - Căldărușani - Dridu</w:t>
            </w:r>
          </w:p>
        </w:tc>
        <w:tc>
          <w:tcPr>
            <w:tcW w:w="4429" w:type="dxa"/>
            <w:tcBorders>
              <w:top w:val="nil"/>
              <w:left w:val="nil"/>
              <w:bottom w:val="single" w:sz="4" w:space="0" w:color="auto"/>
              <w:right w:val="single" w:sz="4" w:space="0" w:color="auto"/>
            </w:tcBorders>
            <w:shd w:val="clear" w:color="auto" w:fill="auto"/>
            <w:vAlign w:val="center"/>
            <w:hideMark/>
          </w:tcPr>
          <w:p w14:paraId="544BF3E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872/2016 privind aprobarea Planului de management al sitului Natura 2000 ROSPA0044 Grădiștea-Căldărușani-Dridu</w:t>
            </w:r>
          </w:p>
        </w:tc>
        <w:tc>
          <w:tcPr>
            <w:tcW w:w="1410" w:type="dxa"/>
            <w:tcBorders>
              <w:top w:val="nil"/>
              <w:left w:val="nil"/>
              <w:bottom w:val="single" w:sz="4" w:space="0" w:color="auto"/>
              <w:right w:val="single" w:sz="4" w:space="0" w:color="auto"/>
            </w:tcBorders>
            <w:shd w:val="clear" w:color="auto" w:fill="auto"/>
            <w:vAlign w:val="center"/>
            <w:hideMark/>
          </w:tcPr>
          <w:p w14:paraId="00D8F41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472</w:t>
            </w:r>
          </w:p>
        </w:tc>
        <w:tc>
          <w:tcPr>
            <w:tcW w:w="1385" w:type="dxa"/>
            <w:tcBorders>
              <w:top w:val="nil"/>
              <w:left w:val="nil"/>
              <w:bottom w:val="single" w:sz="4" w:space="0" w:color="auto"/>
              <w:right w:val="single" w:sz="4" w:space="0" w:color="auto"/>
            </w:tcBorders>
            <w:shd w:val="clear" w:color="auto" w:fill="auto"/>
            <w:vAlign w:val="center"/>
            <w:hideMark/>
          </w:tcPr>
          <w:p w14:paraId="1E198E1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24.06.2016</w:t>
            </w:r>
          </w:p>
        </w:tc>
      </w:tr>
      <w:tr w:rsidR="00413204" w:rsidRPr="00156CA6" w14:paraId="6EF70A65"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D95A143"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05853E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ROSPA0045</w:t>
            </w:r>
          </w:p>
        </w:tc>
        <w:tc>
          <w:tcPr>
            <w:tcW w:w="1550" w:type="dxa"/>
            <w:tcBorders>
              <w:top w:val="nil"/>
              <w:left w:val="nil"/>
              <w:bottom w:val="single" w:sz="4" w:space="0" w:color="auto"/>
              <w:right w:val="single" w:sz="4" w:space="0" w:color="auto"/>
            </w:tcBorders>
            <w:shd w:val="clear" w:color="auto" w:fill="auto"/>
            <w:vAlign w:val="center"/>
            <w:hideMark/>
          </w:tcPr>
          <w:p w14:paraId="37982A46"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Grădiștea Muncelului - Cioclovina</w:t>
            </w:r>
          </w:p>
        </w:tc>
        <w:tc>
          <w:tcPr>
            <w:tcW w:w="3289" w:type="dxa"/>
            <w:tcBorders>
              <w:top w:val="nil"/>
              <w:left w:val="nil"/>
              <w:bottom w:val="single" w:sz="4" w:space="0" w:color="auto"/>
              <w:right w:val="single" w:sz="4" w:space="0" w:color="auto"/>
            </w:tcBorders>
            <w:shd w:val="clear" w:color="auto" w:fill="auto"/>
            <w:vAlign w:val="center"/>
            <w:hideMark/>
          </w:tcPr>
          <w:p w14:paraId="639A995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Grădiștea Muncelului-Cioclovina</w:t>
            </w:r>
          </w:p>
        </w:tc>
        <w:tc>
          <w:tcPr>
            <w:tcW w:w="4429" w:type="dxa"/>
            <w:tcBorders>
              <w:top w:val="nil"/>
              <w:left w:val="nil"/>
              <w:bottom w:val="single" w:sz="4" w:space="0" w:color="auto"/>
              <w:right w:val="single" w:sz="4" w:space="0" w:color="auto"/>
            </w:tcBorders>
            <w:shd w:val="clear" w:color="auto" w:fill="auto"/>
            <w:vAlign w:val="center"/>
            <w:hideMark/>
          </w:tcPr>
          <w:p w14:paraId="3CF99D9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Hotărârea Guvernului nr. 1049/2013, pentru aprobarea Planului de management și a Regulamentului Parcului Natural Grădiștea Muncelului-Cioclovina</w:t>
            </w:r>
          </w:p>
        </w:tc>
        <w:tc>
          <w:tcPr>
            <w:tcW w:w="1410" w:type="dxa"/>
            <w:tcBorders>
              <w:top w:val="nil"/>
              <w:left w:val="nil"/>
              <w:bottom w:val="single" w:sz="4" w:space="0" w:color="auto"/>
              <w:right w:val="single" w:sz="4" w:space="0" w:color="auto"/>
            </w:tcBorders>
            <w:shd w:val="clear" w:color="auto" w:fill="auto"/>
            <w:vAlign w:val="center"/>
            <w:hideMark/>
          </w:tcPr>
          <w:p w14:paraId="4F203EF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144</w:t>
            </w:r>
          </w:p>
        </w:tc>
        <w:tc>
          <w:tcPr>
            <w:tcW w:w="1385" w:type="dxa"/>
            <w:tcBorders>
              <w:top w:val="nil"/>
              <w:left w:val="nil"/>
              <w:bottom w:val="single" w:sz="4" w:space="0" w:color="auto"/>
              <w:right w:val="single" w:sz="4" w:space="0" w:color="auto"/>
            </w:tcBorders>
            <w:shd w:val="clear" w:color="auto" w:fill="auto"/>
            <w:vAlign w:val="center"/>
            <w:hideMark/>
          </w:tcPr>
          <w:p w14:paraId="231B722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27.02.2014</w:t>
            </w:r>
          </w:p>
        </w:tc>
      </w:tr>
      <w:tr w:rsidR="00413204" w:rsidRPr="00156CA6" w14:paraId="4F94DF7F"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656C8CB"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A61D037"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ROSPA0046</w:t>
            </w:r>
          </w:p>
        </w:tc>
        <w:tc>
          <w:tcPr>
            <w:tcW w:w="1550" w:type="dxa"/>
            <w:tcBorders>
              <w:top w:val="nil"/>
              <w:left w:val="nil"/>
              <w:bottom w:val="single" w:sz="4" w:space="0" w:color="auto"/>
              <w:right w:val="single" w:sz="4" w:space="0" w:color="auto"/>
            </w:tcBorders>
            <w:shd w:val="clear" w:color="auto" w:fill="auto"/>
            <w:vAlign w:val="center"/>
            <w:hideMark/>
          </w:tcPr>
          <w:p w14:paraId="357D97D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Gruia - Gârla Mare</w:t>
            </w:r>
          </w:p>
        </w:tc>
        <w:tc>
          <w:tcPr>
            <w:tcW w:w="3289" w:type="dxa"/>
            <w:tcBorders>
              <w:top w:val="nil"/>
              <w:left w:val="nil"/>
              <w:bottom w:val="single" w:sz="4" w:space="0" w:color="auto"/>
              <w:right w:val="single" w:sz="4" w:space="0" w:color="auto"/>
            </w:tcBorders>
            <w:shd w:val="clear" w:color="auto" w:fill="auto"/>
            <w:vAlign w:val="center"/>
            <w:hideMark/>
          </w:tcPr>
          <w:p w14:paraId="2E37B08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ROSPA0011 Blahnița, ROSCI0173 Pădurea Stârmina, ROSCI0306 Jiana și ROSPA0046 Gruia-Gârla Mare, doar trupul care se suprapune parțial cu ROSCI0306 Jiana</w:t>
            </w:r>
          </w:p>
        </w:tc>
        <w:tc>
          <w:tcPr>
            <w:tcW w:w="4429" w:type="dxa"/>
            <w:tcBorders>
              <w:top w:val="nil"/>
              <w:left w:val="nil"/>
              <w:bottom w:val="single" w:sz="4" w:space="0" w:color="auto"/>
              <w:right w:val="single" w:sz="4" w:space="0" w:color="auto"/>
            </w:tcBorders>
            <w:shd w:val="clear" w:color="auto" w:fill="auto"/>
            <w:vAlign w:val="center"/>
            <w:hideMark/>
          </w:tcPr>
          <w:p w14:paraId="297B400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1203/2016 privind aprobarea Planului de management și a Regulamentului siturilor Natura 2000 ROSPA0011 Blahnița, ROSCI0173 Pădurea Stârmina, ROSCI0306 Jiana și ROSPA0024 Gruia-Gârla Mare, doar trupul care se suprapune parțial cu ROSCI0306 Jiana</w:t>
            </w:r>
          </w:p>
        </w:tc>
        <w:tc>
          <w:tcPr>
            <w:tcW w:w="1410" w:type="dxa"/>
            <w:tcBorders>
              <w:top w:val="nil"/>
              <w:left w:val="nil"/>
              <w:bottom w:val="single" w:sz="4" w:space="0" w:color="auto"/>
              <w:right w:val="single" w:sz="4" w:space="0" w:color="auto"/>
            </w:tcBorders>
            <w:shd w:val="clear" w:color="auto" w:fill="auto"/>
            <w:vAlign w:val="center"/>
            <w:hideMark/>
          </w:tcPr>
          <w:p w14:paraId="7854D78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35</w:t>
            </w:r>
          </w:p>
        </w:tc>
        <w:tc>
          <w:tcPr>
            <w:tcW w:w="1385" w:type="dxa"/>
            <w:tcBorders>
              <w:top w:val="nil"/>
              <w:left w:val="nil"/>
              <w:bottom w:val="single" w:sz="4" w:space="0" w:color="auto"/>
              <w:right w:val="single" w:sz="4" w:space="0" w:color="auto"/>
            </w:tcBorders>
            <w:shd w:val="clear" w:color="auto" w:fill="auto"/>
            <w:vAlign w:val="center"/>
            <w:hideMark/>
          </w:tcPr>
          <w:p w14:paraId="69DC9D8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12.01.2017</w:t>
            </w:r>
          </w:p>
        </w:tc>
      </w:tr>
      <w:tr w:rsidR="00413204" w:rsidRPr="00156CA6" w14:paraId="7B3698ED"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D4EEA99"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78AB2C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ROSPA0047</w:t>
            </w:r>
          </w:p>
        </w:tc>
        <w:tc>
          <w:tcPr>
            <w:tcW w:w="1550" w:type="dxa"/>
            <w:tcBorders>
              <w:top w:val="nil"/>
              <w:left w:val="nil"/>
              <w:bottom w:val="single" w:sz="4" w:space="0" w:color="auto"/>
              <w:right w:val="single" w:sz="4" w:space="0" w:color="auto"/>
            </w:tcBorders>
            <w:shd w:val="clear" w:color="auto" w:fill="auto"/>
            <w:vAlign w:val="center"/>
            <w:hideMark/>
          </w:tcPr>
          <w:p w14:paraId="1EF9ECF7"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Hunedoara Timișană</w:t>
            </w:r>
          </w:p>
        </w:tc>
        <w:tc>
          <w:tcPr>
            <w:tcW w:w="3289" w:type="dxa"/>
            <w:tcBorders>
              <w:top w:val="nil"/>
              <w:left w:val="nil"/>
              <w:bottom w:val="single" w:sz="4" w:space="0" w:color="auto"/>
              <w:right w:val="single" w:sz="4" w:space="0" w:color="auto"/>
            </w:tcBorders>
            <w:shd w:val="clear" w:color="auto" w:fill="auto"/>
            <w:vAlign w:val="center"/>
            <w:hideMark/>
          </w:tcPr>
          <w:p w14:paraId="750483B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ariei de protecție specială avifaunistică ROSPA0047 Hunedoara Timișană</w:t>
            </w:r>
          </w:p>
        </w:tc>
        <w:tc>
          <w:tcPr>
            <w:tcW w:w="4429" w:type="dxa"/>
            <w:tcBorders>
              <w:top w:val="nil"/>
              <w:left w:val="nil"/>
              <w:bottom w:val="single" w:sz="4" w:space="0" w:color="auto"/>
              <w:right w:val="single" w:sz="4" w:space="0" w:color="auto"/>
            </w:tcBorders>
            <w:shd w:val="clear" w:color="auto" w:fill="auto"/>
            <w:vAlign w:val="center"/>
            <w:hideMark/>
          </w:tcPr>
          <w:p w14:paraId="493CED7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1023/2016 privind aprobarea Planului de management și a Regulamentului ariei de protecție specială avifaunistică ROSPA0047 Hunedoara Timișană</w:t>
            </w:r>
          </w:p>
        </w:tc>
        <w:tc>
          <w:tcPr>
            <w:tcW w:w="1410" w:type="dxa"/>
            <w:tcBorders>
              <w:top w:val="nil"/>
              <w:left w:val="nil"/>
              <w:bottom w:val="single" w:sz="4" w:space="0" w:color="auto"/>
              <w:right w:val="single" w:sz="4" w:space="0" w:color="auto"/>
            </w:tcBorders>
            <w:shd w:val="clear" w:color="auto" w:fill="auto"/>
            <w:vAlign w:val="center"/>
            <w:hideMark/>
          </w:tcPr>
          <w:p w14:paraId="416F229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550</w:t>
            </w:r>
          </w:p>
        </w:tc>
        <w:tc>
          <w:tcPr>
            <w:tcW w:w="1385" w:type="dxa"/>
            <w:tcBorders>
              <w:top w:val="nil"/>
              <w:left w:val="nil"/>
              <w:bottom w:val="single" w:sz="4" w:space="0" w:color="auto"/>
              <w:right w:val="single" w:sz="4" w:space="0" w:color="auto"/>
            </w:tcBorders>
            <w:shd w:val="clear" w:color="auto" w:fill="auto"/>
            <w:vAlign w:val="center"/>
            <w:hideMark/>
          </w:tcPr>
          <w:p w14:paraId="5F8E8FF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21.06.2016</w:t>
            </w:r>
          </w:p>
        </w:tc>
      </w:tr>
      <w:tr w:rsidR="00413204" w:rsidRPr="00156CA6" w14:paraId="4CFD12B1"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895A8E4"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07D2924"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ROSPA0048</w:t>
            </w:r>
          </w:p>
        </w:tc>
        <w:tc>
          <w:tcPr>
            <w:tcW w:w="1550" w:type="dxa"/>
            <w:tcBorders>
              <w:top w:val="nil"/>
              <w:left w:val="nil"/>
              <w:bottom w:val="single" w:sz="4" w:space="0" w:color="auto"/>
              <w:right w:val="single" w:sz="4" w:space="0" w:color="auto"/>
            </w:tcBorders>
            <w:shd w:val="clear" w:color="auto" w:fill="auto"/>
            <w:vAlign w:val="center"/>
            <w:hideMark/>
          </w:tcPr>
          <w:p w14:paraId="7CA01CB8"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Ianca - Plopu - Sărat</w:t>
            </w:r>
          </w:p>
        </w:tc>
        <w:tc>
          <w:tcPr>
            <w:tcW w:w="3289" w:type="dxa"/>
            <w:tcBorders>
              <w:top w:val="nil"/>
              <w:left w:val="nil"/>
              <w:bottom w:val="single" w:sz="4" w:space="0" w:color="auto"/>
              <w:right w:val="single" w:sz="4" w:space="0" w:color="auto"/>
            </w:tcBorders>
            <w:shd w:val="clear" w:color="auto" w:fill="auto"/>
            <w:vAlign w:val="center"/>
            <w:hideMark/>
          </w:tcPr>
          <w:p w14:paraId="257ACC7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ROSPA0048 Ianca - Plopu Sărat</w:t>
            </w:r>
          </w:p>
        </w:tc>
        <w:tc>
          <w:tcPr>
            <w:tcW w:w="4429" w:type="dxa"/>
            <w:tcBorders>
              <w:top w:val="nil"/>
              <w:left w:val="nil"/>
              <w:bottom w:val="single" w:sz="4" w:space="0" w:color="auto"/>
              <w:right w:val="single" w:sz="4" w:space="0" w:color="auto"/>
            </w:tcBorders>
            <w:shd w:val="clear" w:color="auto" w:fill="auto"/>
            <w:vAlign w:val="center"/>
            <w:hideMark/>
          </w:tcPr>
          <w:p w14:paraId="73028A0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1215/2016 privind aprobarea Planului de management și a Regulamentului sitului Natura 2000 ROSPA0048 Ianca - Plopu Sărat</w:t>
            </w:r>
          </w:p>
        </w:tc>
        <w:tc>
          <w:tcPr>
            <w:tcW w:w="1410" w:type="dxa"/>
            <w:tcBorders>
              <w:top w:val="nil"/>
              <w:left w:val="nil"/>
              <w:bottom w:val="single" w:sz="4" w:space="0" w:color="auto"/>
              <w:right w:val="single" w:sz="4" w:space="0" w:color="auto"/>
            </w:tcBorders>
            <w:shd w:val="clear" w:color="auto" w:fill="auto"/>
            <w:vAlign w:val="center"/>
            <w:hideMark/>
          </w:tcPr>
          <w:p w14:paraId="4376337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885</w:t>
            </w:r>
          </w:p>
        </w:tc>
        <w:tc>
          <w:tcPr>
            <w:tcW w:w="1385" w:type="dxa"/>
            <w:tcBorders>
              <w:top w:val="nil"/>
              <w:left w:val="nil"/>
              <w:bottom w:val="single" w:sz="4" w:space="0" w:color="auto"/>
              <w:right w:val="single" w:sz="4" w:space="0" w:color="auto"/>
            </w:tcBorders>
            <w:shd w:val="clear" w:color="auto" w:fill="auto"/>
            <w:vAlign w:val="center"/>
            <w:hideMark/>
          </w:tcPr>
          <w:p w14:paraId="28A13F1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04.11.2016</w:t>
            </w:r>
          </w:p>
        </w:tc>
      </w:tr>
      <w:tr w:rsidR="00413204" w:rsidRPr="00156CA6" w14:paraId="6E3E4483"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3C2EDE3"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82CF24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ROSPA0049</w:t>
            </w:r>
          </w:p>
        </w:tc>
        <w:tc>
          <w:tcPr>
            <w:tcW w:w="1550" w:type="dxa"/>
            <w:tcBorders>
              <w:top w:val="nil"/>
              <w:left w:val="nil"/>
              <w:bottom w:val="single" w:sz="4" w:space="0" w:color="auto"/>
              <w:right w:val="single" w:sz="4" w:space="0" w:color="auto"/>
            </w:tcBorders>
            <w:shd w:val="clear" w:color="auto" w:fill="auto"/>
            <w:vAlign w:val="center"/>
            <w:hideMark/>
          </w:tcPr>
          <w:p w14:paraId="3F57A5A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Iazurile de pe valea Ibănesei - Bașeului - Podrigăi</w:t>
            </w:r>
          </w:p>
        </w:tc>
        <w:tc>
          <w:tcPr>
            <w:tcW w:w="3289" w:type="dxa"/>
            <w:tcBorders>
              <w:top w:val="nil"/>
              <w:left w:val="nil"/>
              <w:bottom w:val="single" w:sz="4" w:space="0" w:color="auto"/>
              <w:right w:val="single" w:sz="4" w:space="0" w:color="auto"/>
            </w:tcBorders>
            <w:shd w:val="clear" w:color="auto" w:fill="auto"/>
            <w:vAlign w:val="center"/>
            <w:hideMark/>
          </w:tcPr>
          <w:p w14:paraId="207B987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ROSPA0049 Iazurile de pe Valea Ibănesei - Bașeului - Podrigăi</w:t>
            </w:r>
          </w:p>
        </w:tc>
        <w:tc>
          <w:tcPr>
            <w:tcW w:w="4429" w:type="dxa"/>
            <w:tcBorders>
              <w:top w:val="nil"/>
              <w:left w:val="nil"/>
              <w:bottom w:val="single" w:sz="4" w:space="0" w:color="auto"/>
              <w:right w:val="single" w:sz="4" w:space="0" w:color="auto"/>
            </w:tcBorders>
            <w:shd w:val="clear" w:color="auto" w:fill="auto"/>
            <w:vAlign w:val="center"/>
            <w:hideMark/>
          </w:tcPr>
          <w:p w14:paraId="4094028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1354/2016 privind aprobarea Planului de management și a Regulamentului sitului ROSPA0049 Iazurile de pe Valea Ibănesei-Bașeului-Podrigăi</w:t>
            </w:r>
          </w:p>
        </w:tc>
        <w:tc>
          <w:tcPr>
            <w:tcW w:w="1410" w:type="dxa"/>
            <w:tcBorders>
              <w:top w:val="nil"/>
              <w:left w:val="nil"/>
              <w:bottom w:val="single" w:sz="4" w:space="0" w:color="auto"/>
              <w:right w:val="single" w:sz="4" w:space="0" w:color="auto"/>
            </w:tcBorders>
            <w:shd w:val="clear" w:color="auto" w:fill="auto"/>
            <w:vAlign w:val="center"/>
            <w:hideMark/>
          </w:tcPr>
          <w:p w14:paraId="093239A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132</w:t>
            </w:r>
          </w:p>
        </w:tc>
        <w:tc>
          <w:tcPr>
            <w:tcW w:w="1385" w:type="dxa"/>
            <w:tcBorders>
              <w:top w:val="nil"/>
              <w:left w:val="nil"/>
              <w:bottom w:val="single" w:sz="4" w:space="0" w:color="auto"/>
              <w:right w:val="single" w:sz="4" w:space="0" w:color="auto"/>
            </w:tcBorders>
            <w:shd w:val="clear" w:color="auto" w:fill="auto"/>
            <w:vAlign w:val="center"/>
            <w:hideMark/>
          </w:tcPr>
          <w:p w14:paraId="66DAAD7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21.02.2017</w:t>
            </w:r>
          </w:p>
        </w:tc>
      </w:tr>
      <w:tr w:rsidR="00413204" w:rsidRPr="00156CA6" w14:paraId="00DAED63"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5D746F4"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EC9F81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ROSPA0052</w:t>
            </w:r>
          </w:p>
        </w:tc>
        <w:tc>
          <w:tcPr>
            <w:tcW w:w="1550" w:type="dxa"/>
            <w:tcBorders>
              <w:top w:val="nil"/>
              <w:left w:val="nil"/>
              <w:bottom w:val="single" w:sz="4" w:space="0" w:color="auto"/>
              <w:right w:val="single" w:sz="4" w:space="0" w:color="auto"/>
            </w:tcBorders>
            <w:shd w:val="clear" w:color="auto" w:fill="auto"/>
            <w:vAlign w:val="center"/>
            <w:hideMark/>
          </w:tcPr>
          <w:p w14:paraId="753FC1C7"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Lacul Beibugeac</w:t>
            </w:r>
          </w:p>
        </w:tc>
        <w:tc>
          <w:tcPr>
            <w:tcW w:w="3289" w:type="dxa"/>
            <w:tcBorders>
              <w:top w:val="nil"/>
              <w:left w:val="nil"/>
              <w:bottom w:val="single" w:sz="4" w:space="0" w:color="auto"/>
              <w:right w:val="single" w:sz="4" w:space="0" w:color="auto"/>
            </w:tcBorders>
            <w:shd w:val="clear" w:color="auto" w:fill="auto"/>
            <w:vAlign w:val="center"/>
            <w:hideMark/>
          </w:tcPr>
          <w:p w14:paraId="29F9E24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ROSPA0052 Lacul Beibugeac</w:t>
            </w:r>
          </w:p>
        </w:tc>
        <w:tc>
          <w:tcPr>
            <w:tcW w:w="4429" w:type="dxa"/>
            <w:tcBorders>
              <w:top w:val="nil"/>
              <w:left w:val="nil"/>
              <w:bottom w:val="single" w:sz="4" w:space="0" w:color="auto"/>
              <w:right w:val="single" w:sz="4" w:space="0" w:color="auto"/>
            </w:tcBorders>
            <w:shd w:val="clear" w:color="auto" w:fill="auto"/>
            <w:vAlign w:val="center"/>
            <w:hideMark/>
          </w:tcPr>
          <w:p w14:paraId="726BC3A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950/2016 privind aprobarea Planului de management și a Regulamentului sitului Natura 2000 ROSPA0052 Lacul Beibugeac</w:t>
            </w:r>
          </w:p>
        </w:tc>
        <w:tc>
          <w:tcPr>
            <w:tcW w:w="1410" w:type="dxa"/>
            <w:tcBorders>
              <w:top w:val="nil"/>
              <w:left w:val="nil"/>
              <w:bottom w:val="single" w:sz="4" w:space="0" w:color="auto"/>
              <w:right w:val="single" w:sz="4" w:space="0" w:color="auto"/>
            </w:tcBorders>
            <w:shd w:val="clear" w:color="auto" w:fill="auto"/>
            <w:vAlign w:val="center"/>
            <w:hideMark/>
          </w:tcPr>
          <w:p w14:paraId="2B3D6DB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825</w:t>
            </w:r>
          </w:p>
        </w:tc>
        <w:tc>
          <w:tcPr>
            <w:tcW w:w="1385" w:type="dxa"/>
            <w:tcBorders>
              <w:top w:val="nil"/>
              <w:left w:val="nil"/>
              <w:bottom w:val="single" w:sz="4" w:space="0" w:color="auto"/>
              <w:right w:val="single" w:sz="4" w:space="0" w:color="auto"/>
            </w:tcBorders>
            <w:shd w:val="clear" w:color="auto" w:fill="auto"/>
            <w:vAlign w:val="center"/>
            <w:hideMark/>
          </w:tcPr>
          <w:p w14:paraId="6EA6676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19.10.2016</w:t>
            </w:r>
          </w:p>
        </w:tc>
      </w:tr>
      <w:tr w:rsidR="00413204" w:rsidRPr="00156CA6" w14:paraId="5FB76D9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9D19D58"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98E2385"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ROSPA0053</w:t>
            </w:r>
          </w:p>
        </w:tc>
        <w:tc>
          <w:tcPr>
            <w:tcW w:w="1550" w:type="dxa"/>
            <w:tcBorders>
              <w:top w:val="nil"/>
              <w:left w:val="nil"/>
              <w:bottom w:val="single" w:sz="4" w:space="0" w:color="auto"/>
              <w:right w:val="single" w:sz="4" w:space="0" w:color="auto"/>
            </w:tcBorders>
            <w:shd w:val="clear" w:color="auto" w:fill="auto"/>
            <w:vAlign w:val="center"/>
            <w:hideMark/>
          </w:tcPr>
          <w:p w14:paraId="4CF56F7F"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Lacul Bugeac</w:t>
            </w:r>
          </w:p>
        </w:tc>
        <w:tc>
          <w:tcPr>
            <w:tcW w:w="3289" w:type="dxa"/>
            <w:tcBorders>
              <w:top w:val="nil"/>
              <w:left w:val="nil"/>
              <w:bottom w:val="single" w:sz="4" w:space="0" w:color="auto"/>
              <w:right w:val="single" w:sz="4" w:space="0" w:color="auto"/>
            </w:tcBorders>
            <w:shd w:val="clear" w:color="auto" w:fill="auto"/>
            <w:vAlign w:val="center"/>
            <w:hideMark/>
          </w:tcPr>
          <w:p w14:paraId="7EC32E3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ROSCI0149 Pădurea Esechioi - Lacul Bugeac și ROSPA0053 Lacul Bugeac și ale ariilor naturale protejate de interes național 2.365 Pădurea Esechioi și IV.28 Lacul Bugeac</w:t>
            </w:r>
          </w:p>
        </w:tc>
        <w:tc>
          <w:tcPr>
            <w:tcW w:w="4429" w:type="dxa"/>
            <w:tcBorders>
              <w:top w:val="nil"/>
              <w:left w:val="nil"/>
              <w:bottom w:val="single" w:sz="4" w:space="0" w:color="auto"/>
              <w:right w:val="single" w:sz="4" w:space="0" w:color="auto"/>
            </w:tcBorders>
            <w:shd w:val="clear" w:color="auto" w:fill="auto"/>
            <w:vAlign w:val="center"/>
            <w:hideMark/>
          </w:tcPr>
          <w:p w14:paraId="20D1782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1214/2016 privind aprobarea Planului de management și a Regulamentului siturilor Natura 2000 ROSCI0149 Pădurea Esechioi - Lacul Bugeac și ROSPA0053 Lacul Bugeac și ale ariilor naturale protejate de interes național 2.365 Pădurea Esechioi și IV.28 Lacul Bugeac</w:t>
            </w:r>
          </w:p>
        </w:tc>
        <w:tc>
          <w:tcPr>
            <w:tcW w:w="1410" w:type="dxa"/>
            <w:tcBorders>
              <w:top w:val="nil"/>
              <w:left w:val="nil"/>
              <w:bottom w:val="single" w:sz="4" w:space="0" w:color="auto"/>
              <w:right w:val="single" w:sz="4" w:space="0" w:color="auto"/>
            </w:tcBorders>
            <w:shd w:val="clear" w:color="auto" w:fill="auto"/>
            <w:vAlign w:val="center"/>
            <w:hideMark/>
          </w:tcPr>
          <w:p w14:paraId="1EFA7D0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771</w:t>
            </w:r>
          </w:p>
        </w:tc>
        <w:tc>
          <w:tcPr>
            <w:tcW w:w="1385" w:type="dxa"/>
            <w:tcBorders>
              <w:top w:val="nil"/>
              <w:left w:val="nil"/>
              <w:bottom w:val="single" w:sz="4" w:space="0" w:color="auto"/>
              <w:right w:val="single" w:sz="4" w:space="0" w:color="auto"/>
            </w:tcBorders>
            <w:shd w:val="clear" w:color="auto" w:fill="auto"/>
            <w:vAlign w:val="center"/>
            <w:hideMark/>
          </w:tcPr>
          <w:p w14:paraId="0A9A623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03.10.2016</w:t>
            </w:r>
          </w:p>
        </w:tc>
      </w:tr>
      <w:tr w:rsidR="00413204" w:rsidRPr="00156CA6" w14:paraId="035D4AD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AF412DF"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084C6C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ROSPA0054</w:t>
            </w:r>
          </w:p>
        </w:tc>
        <w:tc>
          <w:tcPr>
            <w:tcW w:w="1550" w:type="dxa"/>
            <w:tcBorders>
              <w:top w:val="nil"/>
              <w:left w:val="nil"/>
              <w:bottom w:val="single" w:sz="4" w:space="0" w:color="auto"/>
              <w:right w:val="single" w:sz="4" w:space="0" w:color="auto"/>
            </w:tcBorders>
            <w:shd w:val="clear" w:color="auto" w:fill="auto"/>
            <w:vAlign w:val="center"/>
            <w:hideMark/>
          </w:tcPr>
          <w:p w14:paraId="20C9E0D6"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Lacul Dunăreni</w:t>
            </w:r>
          </w:p>
        </w:tc>
        <w:tc>
          <w:tcPr>
            <w:tcW w:w="3289" w:type="dxa"/>
            <w:tcBorders>
              <w:top w:val="nil"/>
              <w:left w:val="nil"/>
              <w:bottom w:val="single" w:sz="4" w:space="0" w:color="auto"/>
              <w:right w:val="single" w:sz="4" w:space="0" w:color="auto"/>
            </w:tcBorders>
            <w:shd w:val="clear" w:color="auto" w:fill="auto"/>
            <w:vAlign w:val="center"/>
            <w:hideMark/>
          </w:tcPr>
          <w:p w14:paraId="7BC33BD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ROSCI0172 Pădurea și Valea Canaraua Fetii-Iortmac, ROSPA0008 Băneasa-Canaraua Fetii, ROSPA0054 Lacul Dunăreni, ROSPA0056 Lacul Oltina și al rezervațiilor naturale 2.363 Rezervația Naturală Pădurea Canaraua Fetii, IV.29 Rezervația Naturală Lacul Dunăreni, IV.27 Rezervația Naturală Lacul Oltina</w:t>
            </w:r>
          </w:p>
        </w:tc>
        <w:tc>
          <w:tcPr>
            <w:tcW w:w="4429" w:type="dxa"/>
            <w:tcBorders>
              <w:top w:val="nil"/>
              <w:left w:val="nil"/>
              <w:bottom w:val="single" w:sz="4" w:space="0" w:color="auto"/>
              <w:right w:val="single" w:sz="4" w:space="0" w:color="auto"/>
            </w:tcBorders>
            <w:shd w:val="clear" w:color="auto" w:fill="auto"/>
            <w:vAlign w:val="center"/>
            <w:hideMark/>
          </w:tcPr>
          <w:p w14:paraId="0BDBBFF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1228/2016 privind aprobarea Planului de management și a Regulamentului siturilor Natura 2000 ROSCI0172 Pădurea și Valea Canaraua Fetii-Iortmac, ROSPA0008 Băneasa-Canaraua Fetii, ROSPA0054 Lacul Dunăreni, ROSPA0056 Lacul Oltina și al rezervațiilor naturale 2.363 Rezervația Naturală Pădurea Canaraua Fetii, IV.29 Rezervația Naturală Lacul Dunăreni, IV.27 Rezervația Naturală Lacul Oltina</w:t>
            </w:r>
          </w:p>
        </w:tc>
        <w:tc>
          <w:tcPr>
            <w:tcW w:w="1410" w:type="dxa"/>
            <w:tcBorders>
              <w:top w:val="nil"/>
              <w:left w:val="nil"/>
              <w:bottom w:val="single" w:sz="4" w:space="0" w:color="auto"/>
              <w:right w:val="single" w:sz="4" w:space="0" w:color="auto"/>
            </w:tcBorders>
            <w:shd w:val="clear" w:color="auto" w:fill="auto"/>
            <w:vAlign w:val="center"/>
            <w:hideMark/>
          </w:tcPr>
          <w:p w14:paraId="086008D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w:t>
            </w:r>
          </w:p>
        </w:tc>
        <w:tc>
          <w:tcPr>
            <w:tcW w:w="1385" w:type="dxa"/>
            <w:tcBorders>
              <w:top w:val="nil"/>
              <w:left w:val="nil"/>
              <w:bottom w:val="single" w:sz="4" w:space="0" w:color="auto"/>
              <w:right w:val="single" w:sz="4" w:space="0" w:color="auto"/>
            </w:tcBorders>
            <w:shd w:val="clear" w:color="auto" w:fill="auto"/>
            <w:vAlign w:val="center"/>
            <w:hideMark/>
          </w:tcPr>
          <w:p w14:paraId="673F52E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10.01.2017</w:t>
            </w:r>
          </w:p>
        </w:tc>
      </w:tr>
      <w:tr w:rsidR="00413204" w:rsidRPr="00156CA6" w14:paraId="7E1F5EE2"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D0D7798"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8B1D95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ROSPA0056</w:t>
            </w:r>
          </w:p>
        </w:tc>
        <w:tc>
          <w:tcPr>
            <w:tcW w:w="1550" w:type="dxa"/>
            <w:tcBorders>
              <w:top w:val="nil"/>
              <w:left w:val="nil"/>
              <w:bottom w:val="single" w:sz="4" w:space="0" w:color="auto"/>
              <w:right w:val="single" w:sz="4" w:space="0" w:color="auto"/>
            </w:tcBorders>
            <w:shd w:val="clear" w:color="auto" w:fill="auto"/>
            <w:vAlign w:val="center"/>
            <w:hideMark/>
          </w:tcPr>
          <w:p w14:paraId="59EC81C7"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Lacul Oltina</w:t>
            </w:r>
          </w:p>
        </w:tc>
        <w:tc>
          <w:tcPr>
            <w:tcW w:w="3289" w:type="dxa"/>
            <w:tcBorders>
              <w:top w:val="nil"/>
              <w:left w:val="nil"/>
              <w:bottom w:val="single" w:sz="4" w:space="0" w:color="auto"/>
              <w:right w:val="single" w:sz="4" w:space="0" w:color="auto"/>
            </w:tcBorders>
            <w:shd w:val="clear" w:color="auto" w:fill="auto"/>
            <w:vAlign w:val="center"/>
            <w:hideMark/>
          </w:tcPr>
          <w:p w14:paraId="613B83B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ROSCI0172 Pădurea și Valea Canaraua Fetii-Iortmac, ROSPA0008 Băneasa-Canaraua Fetii, ROSPA0054 Lacul Dunăreni, ROSPA0056 Lacul Oltina și al rezervațiilor naturale 2.363 Rezervația Naturală Pădurea Canaraua Fetii, IV.29 Rezervația Naturală Lacul Dunăreni, IV.27 Rezervația Naturală Lacul Oltina</w:t>
            </w:r>
          </w:p>
        </w:tc>
        <w:tc>
          <w:tcPr>
            <w:tcW w:w="4429" w:type="dxa"/>
            <w:tcBorders>
              <w:top w:val="nil"/>
              <w:left w:val="nil"/>
              <w:bottom w:val="single" w:sz="4" w:space="0" w:color="auto"/>
              <w:right w:val="single" w:sz="4" w:space="0" w:color="auto"/>
            </w:tcBorders>
            <w:shd w:val="clear" w:color="auto" w:fill="auto"/>
            <w:vAlign w:val="center"/>
            <w:hideMark/>
          </w:tcPr>
          <w:p w14:paraId="4339B85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1228/2016 privind aprobarea Planului de management și a Regulamentului siturilor Natura 2000 ROSCI0172 Pădurea și Valea Canaraua Fetii-Iortmac, ROSPA0008 Băneasa-Canaraua Fetii, ROSPA0054 Lacul Dunăreni, ROSPA0056 Lacul Oltina și al rezervațiilor naturale 2.363 Rezervația Naturală Pădurea Canaraua Fetii, IV.29 Rezervația Naturală Lacul Dunăreni, IV.27 Rezervația Naturală Lacul Oltina</w:t>
            </w:r>
          </w:p>
        </w:tc>
        <w:tc>
          <w:tcPr>
            <w:tcW w:w="1410" w:type="dxa"/>
            <w:tcBorders>
              <w:top w:val="nil"/>
              <w:left w:val="nil"/>
              <w:bottom w:val="single" w:sz="4" w:space="0" w:color="auto"/>
              <w:right w:val="single" w:sz="4" w:space="0" w:color="auto"/>
            </w:tcBorders>
            <w:shd w:val="clear" w:color="auto" w:fill="auto"/>
            <w:vAlign w:val="center"/>
            <w:hideMark/>
          </w:tcPr>
          <w:p w14:paraId="18618A7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w:t>
            </w:r>
          </w:p>
        </w:tc>
        <w:tc>
          <w:tcPr>
            <w:tcW w:w="1385" w:type="dxa"/>
            <w:tcBorders>
              <w:top w:val="nil"/>
              <w:left w:val="nil"/>
              <w:bottom w:val="single" w:sz="4" w:space="0" w:color="auto"/>
              <w:right w:val="single" w:sz="4" w:space="0" w:color="auto"/>
            </w:tcBorders>
            <w:shd w:val="clear" w:color="auto" w:fill="auto"/>
            <w:vAlign w:val="center"/>
            <w:hideMark/>
          </w:tcPr>
          <w:p w14:paraId="7108EAA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10.01.2017</w:t>
            </w:r>
          </w:p>
        </w:tc>
      </w:tr>
      <w:tr w:rsidR="00413204" w:rsidRPr="00156CA6" w14:paraId="0C4D6DA9"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488104C"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2E5E164"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ROSPA0058</w:t>
            </w:r>
          </w:p>
        </w:tc>
        <w:tc>
          <w:tcPr>
            <w:tcW w:w="1550" w:type="dxa"/>
            <w:tcBorders>
              <w:top w:val="nil"/>
              <w:left w:val="nil"/>
              <w:bottom w:val="single" w:sz="4" w:space="0" w:color="auto"/>
              <w:right w:val="single" w:sz="4" w:space="0" w:color="auto"/>
            </w:tcBorders>
            <w:shd w:val="clear" w:color="auto" w:fill="auto"/>
            <w:vAlign w:val="center"/>
            <w:hideMark/>
          </w:tcPr>
          <w:p w14:paraId="0804927F"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Lacul Stânca Costești</w:t>
            </w:r>
          </w:p>
        </w:tc>
        <w:tc>
          <w:tcPr>
            <w:tcW w:w="3289" w:type="dxa"/>
            <w:tcBorders>
              <w:top w:val="nil"/>
              <w:left w:val="nil"/>
              <w:bottom w:val="single" w:sz="4" w:space="0" w:color="auto"/>
              <w:right w:val="single" w:sz="4" w:space="0" w:color="auto"/>
            </w:tcBorders>
            <w:shd w:val="clear" w:color="auto" w:fill="auto"/>
            <w:vAlign w:val="center"/>
            <w:hideMark/>
          </w:tcPr>
          <w:p w14:paraId="3274CB7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ROSPA0058 Lacul Stânca-Costești</w:t>
            </w:r>
          </w:p>
        </w:tc>
        <w:tc>
          <w:tcPr>
            <w:tcW w:w="4429" w:type="dxa"/>
            <w:tcBorders>
              <w:top w:val="nil"/>
              <w:left w:val="nil"/>
              <w:bottom w:val="single" w:sz="4" w:space="0" w:color="auto"/>
              <w:right w:val="single" w:sz="4" w:space="0" w:color="auto"/>
            </w:tcBorders>
            <w:shd w:val="clear" w:color="auto" w:fill="auto"/>
            <w:vAlign w:val="center"/>
            <w:hideMark/>
          </w:tcPr>
          <w:p w14:paraId="45AE1F9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1176/2016 privind aprobarea Planului de management și a Regulamentului sitului Natura 2000 ROSPA0058 Lacul Stânca-Costești</w:t>
            </w:r>
          </w:p>
        </w:tc>
        <w:tc>
          <w:tcPr>
            <w:tcW w:w="1410" w:type="dxa"/>
            <w:tcBorders>
              <w:top w:val="nil"/>
              <w:left w:val="nil"/>
              <w:bottom w:val="single" w:sz="4" w:space="0" w:color="auto"/>
              <w:right w:val="single" w:sz="4" w:space="0" w:color="auto"/>
            </w:tcBorders>
            <w:shd w:val="clear" w:color="auto" w:fill="auto"/>
            <w:vAlign w:val="center"/>
            <w:hideMark/>
          </w:tcPr>
          <w:p w14:paraId="43FFE19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882</w:t>
            </w:r>
          </w:p>
        </w:tc>
        <w:tc>
          <w:tcPr>
            <w:tcW w:w="1385" w:type="dxa"/>
            <w:tcBorders>
              <w:top w:val="nil"/>
              <w:left w:val="nil"/>
              <w:bottom w:val="single" w:sz="4" w:space="0" w:color="auto"/>
              <w:right w:val="single" w:sz="4" w:space="0" w:color="auto"/>
            </w:tcBorders>
            <w:shd w:val="clear" w:color="auto" w:fill="auto"/>
            <w:vAlign w:val="center"/>
            <w:hideMark/>
          </w:tcPr>
          <w:p w14:paraId="4A7F2F7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03.11.2016</w:t>
            </w:r>
          </w:p>
        </w:tc>
      </w:tr>
      <w:tr w:rsidR="00413204" w:rsidRPr="00156CA6" w14:paraId="03519EC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174960F"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0AD70A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ROSPA0059</w:t>
            </w:r>
          </w:p>
        </w:tc>
        <w:tc>
          <w:tcPr>
            <w:tcW w:w="1550" w:type="dxa"/>
            <w:tcBorders>
              <w:top w:val="nil"/>
              <w:left w:val="nil"/>
              <w:bottom w:val="single" w:sz="4" w:space="0" w:color="auto"/>
              <w:right w:val="single" w:sz="4" w:space="0" w:color="auto"/>
            </w:tcBorders>
            <w:shd w:val="clear" w:color="auto" w:fill="auto"/>
            <w:vAlign w:val="center"/>
            <w:hideMark/>
          </w:tcPr>
          <w:p w14:paraId="58C68649"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Lacul Strachina</w:t>
            </w:r>
          </w:p>
        </w:tc>
        <w:tc>
          <w:tcPr>
            <w:tcW w:w="3289" w:type="dxa"/>
            <w:tcBorders>
              <w:top w:val="nil"/>
              <w:left w:val="nil"/>
              <w:bottom w:val="single" w:sz="4" w:space="0" w:color="auto"/>
              <w:right w:val="single" w:sz="4" w:space="0" w:color="auto"/>
            </w:tcBorders>
            <w:shd w:val="clear" w:color="auto" w:fill="auto"/>
            <w:vAlign w:val="center"/>
            <w:hideMark/>
          </w:tcPr>
          <w:p w14:paraId="531A886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ariei de protecție specială avifaunistică ROSPA0059 Lacul Strachina</w:t>
            </w:r>
          </w:p>
        </w:tc>
        <w:tc>
          <w:tcPr>
            <w:tcW w:w="4429" w:type="dxa"/>
            <w:tcBorders>
              <w:top w:val="nil"/>
              <w:left w:val="nil"/>
              <w:bottom w:val="single" w:sz="4" w:space="0" w:color="auto"/>
              <w:right w:val="single" w:sz="4" w:space="0" w:color="auto"/>
            </w:tcBorders>
            <w:shd w:val="clear" w:color="auto" w:fill="auto"/>
            <w:vAlign w:val="center"/>
            <w:hideMark/>
          </w:tcPr>
          <w:p w14:paraId="3BEF576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842/2016 privind aprobarea Planului de management și a Regulamentului ariei de protecție specială avifaunistică ROSPA0059 Lacul Strachina</w:t>
            </w:r>
          </w:p>
        </w:tc>
        <w:tc>
          <w:tcPr>
            <w:tcW w:w="1410" w:type="dxa"/>
            <w:tcBorders>
              <w:top w:val="nil"/>
              <w:left w:val="nil"/>
              <w:bottom w:val="single" w:sz="4" w:space="0" w:color="auto"/>
              <w:right w:val="single" w:sz="4" w:space="0" w:color="auto"/>
            </w:tcBorders>
            <w:shd w:val="clear" w:color="auto" w:fill="auto"/>
            <w:vAlign w:val="center"/>
            <w:hideMark/>
          </w:tcPr>
          <w:p w14:paraId="67F97DB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632</w:t>
            </w:r>
          </w:p>
        </w:tc>
        <w:tc>
          <w:tcPr>
            <w:tcW w:w="1385" w:type="dxa"/>
            <w:tcBorders>
              <w:top w:val="nil"/>
              <w:left w:val="nil"/>
              <w:bottom w:val="single" w:sz="4" w:space="0" w:color="auto"/>
              <w:right w:val="single" w:sz="4" w:space="0" w:color="auto"/>
            </w:tcBorders>
            <w:shd w:val="clear" w:color="auto" w:fill="auto"/>
            <w:vAlign w:val="center"/>
            <w:hideMark/>
          </w:tcPr>
          <w:p w14:paraId="695880C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17.08.2016</w:t>
            </w:r>
          </w:p>
        </w:tc>
      </w:tr>
      <w:tr w:rsidR="00413204" w:rsidRPr="00156CA6" w14:paraId="64FDD8C3"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D44E027"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6582A4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ROSPA0062</w:t>
            </w:r>
          </w:p>
        </w:tc>
        <w:tc>
          <w:tcPr>
            <w:tcW w:w="1550" w:type="dxa"/>
            <w:tcBorders>
              <w:top w:val="nil"/>
              <w:left w:val="nil"/>
              <w:bottom w:val="single" w:sz="4" w:space="0" w:color="auto"/>
              <w:right w:val="single" w:sz="4" w:space="0" w:color="auto"/>
            </w:tcBorders>
            <w:shd w:val="clear" w:color="auto" w:fill="auto"/>
            <w:vAlign w:val="center"/>
            <w:hideMark/>
          </w:tcPr>
          <w:p w14:paraId="7F5B157F"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Lacurile de acumulare de pe Argeș</w:t>
            </w:r>
          </w:p>
        </w:tc>
        <w:tc>
          <w:tcPr>
            <w:tcW w:w="3289" w:type="dxa"/>
            <w:tcBorders>
              <w:top w:val="nil"/>
              <w:left w:val="nil"/>
              <w:bottom w:val="single" w:sz="4" w:space="0" w:color="auto"/>
              <w:right w:val="single" w:sz="4" w:space="0" w:color="auto"/>
            </w:tcBorders>
            <w:shd w:val="clear" w:color="auto" w:fill="auto"/>
            <w:vAlign w:val="center"/>
            <w:hideMark/>
          </w:tcPr>
          <w:p w14:paraId="6454A75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ROSPA0062 Lacurile de acumulare de pe Argeș</w:t>
            </w:r>
          </w:p>
        </w:tc>
        <w:tc>
          <w:tcPr>
            <w:tcW w:w="4429" w:type="dxa"/>
            <w:tcBorders>
              <w:top w:val="nil"/>
              <w:left w:val="nil"/>
              <w:bottom w:val="single" w:sz="4" w:space="0" w:color="auto"/>
              <w:right w:val="single" w:sz="4" w:space="0" w:color="auto"/>
            </w:tcBorders>
            <w:shd w:val="clear" w:color="auto" w:fill="auto"/>
            <w:vAlign w:val="center"/>
            <w:hideMark/>
          </w:tcPr>
          <w:p w14:paraId="1EA3A3C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1183/2016 privind aprobarea Planului de management și a Regulamentului sitului Natura 2000 ROSPA0062 Lacurile de acumulare de pe Argeș</w:t>
            </w:r>
          </w:p>
        </w:tc>
        <w:tc>
          <w:tcPr>
            <w:tcW w:w="1410" w:type="dxa"/>
            <w:tcBorders>
              <w:top w:val="nil"/>
              <w:left w:val="nil"/>
              <w:bottom w:val="single" w:sz="4" w:space="0" w:color="auto"/>
              <w:right w:val="single" w:sz="4" w:space="0" w:color="auto"/>
            </w:tcBorders>
            <w:shd w:val="clear" w:color="auto" w:fill="auto"/>
            <w:vAlign w:val="center"/>
            <w:hideMark/>
          </w:tcPr>
          <w:p w14:paraId="06CE922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770</w:t>
            </w:r>
          </w:p>
        </w:tc>
        <w:tc>
          <w:tcPr>
            <w:tcW w:w="1385" w:type="dxa"/>
            <w:tcBorders>
              <w:top w:val="nil"/>
              <w:left w:val="nil"/>
              <w:bottom w:val="single" w:sz="4" w:space="0" w:color="auto"/>
              <w:right w:val="single" w:sz="4" w:space="0" w:color="auto"/>
            </w:tcBorders>
            <w:shd w:val="clear" w:color="auto" w:fill="auto"/>
            <w:vAlign w:val="center"/>
            <w:hideMark/>
          </w:tcPr>
          <w:p w14:paraId="3DC90CD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10.03.2016</w:t>
            </w:r>
          </w:p>
        </w:tc>
      </w:tr>
      <w:tr w:rsidR="00413204" w:rsidRPr="00156CA6" w14:paraId="3C4167F5"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9719012"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4B0FD9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ROSPA0064</w:t>
            </w:r>
          </w:p>
        </w:tc>
        <w:tc>
          <w:tcPr>
            <w:tcW w:w="1550" w:type="dxa"/>
            <w:tcBorders>
              <w:top w:val="nil"/>
              <w:left w:val="nil"/>
              <w:bottom w:val="single" w:sz="4" w:space="0" w:color="auto"/>
              <w:right w:val="single" w:sz="4" w:space="0" w:color="auto"/>
            </w:tcBorders>
            <w:shd w:val="clear" w:color="auto" w:fill="auto"/>
            <w:vAlign w:val="center"/>
            <w:hideMark/>
          </w:tcPr>
          <w:p w14:paraId="64FCADC4"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Lacurile Fălticeni</w:t>
            </w:r>
          </w:p>
        </w:tc>
        <w:tc>
          <w:tcPr>
            <w:tcW w:w="3289" w:type="dxa"/>
            <w:tcBorders>
              <w:top w:val="nil"/>
              <w:left w:val="nil"/>
              <w:bottom w:val="single" w:sz="4" w:space="0" w:color="auto"/>
              <w:right w:val="single" w:sz="4" w:space="0" w:color="auto"/>
            </w:tcBorders>
            <w:shd w:val="clear" w:color="auto" w:fill="auto"/>
            <w:vAlign w:val="center"/>
            <w:hideMark/>
          </w:tcPr>
          <w:p w14:paraId="4CA32F5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ROSPA0064 Lacurile Fălticeni</w:t>
            </w:r>
          </w:p>
        </w:tc>
        <w:tc>
          <w:tcPr>
            <w:tcW w:w="4429" w:type="dxa"/>
            <w:tcBorders>
              <w:top w:val="nil"/>
              <w:left w:val="nil"/>
              <w:bottom w:val="single" w:sz="4" w:space="0" w:color="auto"/>
              <w:right w:val="single" w:sz="4" w:space="0" w:color="auto"/>
            </w:tcBorders>
            <w:shd w:val="clear" w:color="auto" w:fill="auto"/>
            <w:vAlign w:val="center"/>
            <w:hideMark/>
          </w:tcPr>
          <w:p w14:paraId="2B5BEF1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1226/2016 privind aprobarea Planului de management și a Regulamentului sitului ROSPA0064 Lacurile Fălticeni</w:t>
            </w:r>
          </w:p>
        </w:tc>
        <w:tc>
          <w:tcPr>
            <w:tcW w:w="1410" w:type="dxa"/>
            <w:tcBorders>
              <w:top w:val="nil"/>
              <w:left w:val="nil"/>
              <w:bottom w:val="single" w:sz="4" w:space="0" w:color="auto"/>
              <w:right w:val="single" w:sz="4" w:space="0" w:color="auto"/>
            </w:tcBorders>
            <w:shd w:val="clear" w:color="auto" w:fill="auto"/>
            <w:vAlign w:val="center"/>
            <w:hideMark/>
          </w:tcPr>
          <w:p w14:paraId="00F091C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904</w:t>
            </w:r>
          </w:p>
        </w:tc>
        <w:tc>
          <w:tcPr>
            <w:tcW w:w="1385" w:type="dxa"/>
            <w:tcBorders>
              <w:top w:val="nil"/>
              <w:left w:val="nil"/>
              <w:bottom w:val="single" w:sz="4" w:space="0" w:color="auto"/>
              <w:right w:val="single" w:sz="4" w:space="0" w:color="auto"/>
            </w:tcBorders>
            <w:shd w:val="clear" w:color="auto" w:fill="auto"/>
            <w:vAlign w:val="center"/>
            <w:hideMark/>
          </w:tcPr>
          <w:p w14:paraId="2814AD1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10.11.2016</w:t>
            </w:r>
          </w:p>
        </w:tc>
      </w:tr>
      <w:tr w:rsidR="00413204" w:rsidRPr="00156CA6" w14:paraId="4FFCB31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43DF91C"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88A73E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ROSPA0067</w:t>
            </w:r>
          </w:p>
        </w:tc>
        <w:tc>
          <w:tcPr>
            <w:tcW w:w="1550" w:type="dxa"/>
            <w:tcBorders>
              <w:top w:val="nil"/>
              <w:left w:val="nil"/>
              <w:bottom w:val="single" w:sz="4" w:space="0" w:color="auto"/>
              <w:right w:val="single" w:sz="4" w:space="0" w:color="auto"/>
            </w:tcBorders>
            <w:shd w:val="clear" w:color="auto" w:fill="auto"/>
            <w:vAlign w:val="center"/>
            <w:hideMark/>
          </w:tcPr>
          <w:p w14:paraId="028D186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Lunca Barcăului</w:t>
            </w:r>
          </w:p>
        </w:tc>
        <w:tc>
          <w:tcPr>
            <w:tcW w:w="3289" w:type="dxa"/>
            <w:tcBorders>
              <w:top w:val="nil"/>
              <w:left w:val="nil"/>
              <w:bottom w:val="single" w:sz="4" w:space="0" w:color="auto"/>
              <w:right w:val="single" w:sz="4" w:space="0" w:color="auto"/>
            </w:tcBorders>
            <w:shd w:val="clear" w:color="auto" w:fill="auto"/>
            <w:vAlign w:val="center"/>
            <w:hideMark/>
          </w:tcPr>
          <w:p w14:paraId="79EDAC5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ariei de protecție specială avifaunistică ROSPA0067 Lunca Barcăului</w:t>
            </w:r>
          </w:p>
        </w:tc>
        <w:tc>
          <w:tcPr>
            <w:tcW w:w="4429" w:type="dxa"/>
            <w:tcBorders>
              <w:top w:val="nil"/>
              <w:left w:val="nil"/>
              <w:bottom w:val="single" w:sz="4" w:space="0" w:color="auto"/>
              <w:right w:val="single" w:sz="4" w:space="0" w:color="auto"/>
            </w:tcBorders>
            <w:shd w:val="clear" w:color="auto" w:fill="auto"/>
            <w:vAlign w:val="center"/>
            <w:hideMark/>
          </w:tcPr>
          <w:p w14:paraId="2DFA452E" w14:textId="77777777" w:rsidR="00413204" w:rsidRPr="00156CA6" w:rsidRDefault="00413204" w:rsidP="00413204">
            <w:pPr>
              <w:spacing w:after="24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1244/2016 privind aprobarea Planului de management al ariei de protecție specială avifaunistică ROSPA0067 Lunca Barcăului</w:t>
            </w:r>
          </w:p>
        </w:tc>
        <w:tc>
          <w:tcPr>
            <w:tcW w:w="1410" w:type="dxa"/>
            <w:tcBorders>
              <w:top w:val="nil"/>
              <w:left w:val="nil"/>
              <w:bottom w:val="single" w:sz="4" w:space="0" w:color="auto"/>
              <w:right w:val="single" w:sz="4" w:space="0" w:color="auto"/>
            </w:tcBorders>
            <w:shd w:val="clear" w:color="auto" w:fill="auto"/>
            <w:vAlign w:val="center"/>
            <w:hideMark/>
          </w:tcPr>
          <w:p w14:paraId="753CB49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647</w:t>
            </w:r>
          </w:p>
        </w:tc>
        <w:tc>
          <w:tcPr>
            <w:tcW w:w="1385" w:type="dxa"/>
            <w:tcBorders>
              <w:top w:val="nil"/>
              <w:left w:val="nil"/>
              <w:bottom w:val="single" w:sz="4" w:space="0" w:color="auto"/>
              <w:right w:val="single" w:sz="4" w:space="0" w:color="auto"/>
            </w:tcBorders>
            <w:shd w:val="clear" w:color="auto" w:fill="auto"/>
            <w:vAlign w:val="center"/>
            <w:hideMark/>
          </w:tcPr>
          <w:p w14:paraId="34E8547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24.08.2016</w:t>
            </w:r>
          </w:p>
        </w:tc>
      </w:tr>
      <w:tr w:rsidR="00413204" w:rsidRPr="00156CA6" w14:paraId="42D3E40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C6F681A"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8F972C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ROSPA0068</w:t>
            </w:r>
          </w:p>
        </w:tc>
        <w:tc>
          <w:tcPr>
            <w:tcW w:w="1550" w:type="dxa"/>
            <w:tcBorders>
              <w:top w:val="nil"/>
              <w:left w:val="nil"/>
              <w:bottom w:val="single" w:sz="4" w:space="0" w:color="auto"/>
              <w:right w:val="single" w:sz="4" w:space="0" w:color="auto"/>
            </w:tcBorders>
            <w:shd w:val="clear" w:color="auto" w:fill="auto"/>
            <w:vAlign w:val="center"/>
            <w:hideMark/>
          </w:tcPr>
          <w:p w14:paraId="24B430A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Lunca inferioară a Turului</w:t>
            </w:r>
          </w:p>
        </w:tc>
        <w:tc>
          <w:tcPr>
            <w:tcW w:w="3289" w:type="dxa"/>
            <w:tcBorders>
              <w:top w:val="nil"/>
              <w:left w:val="nil"/>
              <w:bottom w:val="single" w:sz="4" w:space="0" w:color="auto"/>
              <w:right w:val="single" w:sz="4" w:space="0" w:color="auto"/>
            </w:tcBorders>
            <w:shd w:val="clear" w:color="auto" w:fill="auto"/>
            <w:vAlign w:val="center"/>
            <w:hideMark/>
          </w:tcPr>
          <w:p w14:paraId="2FBA542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ROSCI0214 Râul Tur, ariei de protecție specială avifaunistică ROSPA0068 Lunca Inferioară a Turului, ariei naturale protejate de interes național VII.10 Râul Tur și rezervației naturale de interes județean Noroieni</w:t>
            </w:r>
          </w:p>
        </w:tc>
        <w:tc>
          <w:tcPr>
            <w:tcW w:w="4429" w:type="dxa"/>
            <w:tcBorders>
              <w:top w:val="nil"/>
              <w:left w:val="nil"/>
              <w:bottom w:val="single" w:sz="4" w:space="0" w:color="auto"/>
              <w:right w:val="single" w:sz="4" w:space="0" w:color="auto"/>
            </w:tcBorders>
            <w:shd w:val="clear" w:color="auto" w:fill="auto"/>
            <w:vAlign w:val="center"/>
            <w:hideMark/>
          </w:tcPr>
          <w:p w14:paraId="1A3B107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1177/2016 privind aprobarea Planului de management și a Regulamentului sitului de importanță comunitară ROSCI0214 Râul Tur, ariei de protecție specială avifaunistică ROSPA0068 Lunca Inferioară a Turului, ariei naturale protejate de interes național VII.10 Râul Tur și rezervației naturale de interes județean Noroieni</w:t>
            </w:r>
          </w:p>
        </w:tc>
        <w:tc>
          <w:tcPr>
            <w:tcW w:w="1410" w:type="dxa"/>
            <w:tcBorders>
              <w:top w:val="nil"/>
              <w:left w:val="nil"/>
              <w:bottom w:val="single" w:sz="4" w:space="0" w:color="auto"/>
              <w:right w:val="single" w:sz="4" w:space="0" w:color="auto"/>
            </w:tcBorders>
            <w:shd w:val="clear" w:color="auto" w:fill="auto"/>
            <w:vAlign w:val="center"/>
            <w:hideMark/>
          </w:tcPr>
          <w:p w14:paraId="66F39D3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630</w:t>
            </w:r>
          </w:p>
        </w:tc>
        <w:tc>
          <w:tcPr>
            <w:tcW w:w="1385" w:type="dxa"/>
            <w:tcBorders>
              <w:top w:val="nil"/>
              <w:left w:val="nil"/>
              <w:bottom w:val="single" w:sz="4" w:space="0" w:color="auto"/>
              <w:right w:val="single" w:sz="4" w:space="0" w:color="auto"/>
            </w:tcBorders>
            <w:shd w:val="clear" w:color="auto" w:fill="auto"/>
            <w:vAlign w:val="center"/>
            <w:hideMark/>
          </w:tcPr>
          <w:p w14:paraId="2AE2333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17.08.2016</w:t>
            </w:r>
          </w:p>
        </w:tc>
      </w:tr>
      <w:tr w:rsidR="00413204" w:rsidRPr="00156CA6" w14:paraId="177243B1"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5E0B876"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9117CB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ROSPA0069</w:t>
            </w:r>
          </w:p>
        </w:tc>
        <w:tc>
          <w:tcPr>
            <w:tcW w:w="1550" w:type="dxa"/>
            <w:tcBorders>
              <w:top w:val="nil"/>
              <w:left w:val="nil"/>
              <w:bottom w:val="single" w:sz="4" w:space="0" w:color="auto"/>
              <w:right w:val="single" w:sz="4" w:space="0" w:color="auto"/>
            </w:tcBorders>
            <w:shd w:val="clear" w:color="auto" w:fill="auto"/>
            <w:vAlign w:val="center"/>
            <w:hideMark/>
          </w:tcPr>
          <w:p w14:paraId="1EEAE10F"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Lunca Mureșului Inferior</w:t>
            </w:r>
          </w:p>
        </w:tc>
        <w:tc>
          <w:tcPr>
            <w:tcW w:w="3289" w:type="dxa"/>
            <w:tcBorders>
              <w:top w:val="nil"/>
              <w:left w:val="nil"/>
              <w:bottom w:val="single" w:sz="4" w:space="0" w:color="auto"/>
              <w:right w:val="single" w:sz="4" w:space="0" w:color="auto"/>
            </w:tcBorders>
            <w:shd w:val="clear" w:color="auto" w:fill="auto"/>
            <w:vAlign w:val="center"/>
            <w:hideMark/>
          </w:tcPr>
          <w:p w14:paraId="33C8CF1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Lunca Mureșului</w:t>
            </w:r>
          </w:p>
        </w:tc>
        <w:tc>
          <w:tcPr>
            <w:tcW w:w="4429" w:type="dxa"/>
            <w:tcBorders>
              <w:top w:val="nil"/>
              <w:left w:val="nil"/>
              <w:bottom w:val="single" w:sz="4" w:space="0" w:color="auto"/>
              <w:right w:val="single" w:sz="4" w:space="0" w:color="auto"/>
            </w:tcBorders>
            <w:shd w:val="clear" w:color="auto" w:fill="auto"/>
            <w:vAlign w:val="center"/>
            <w:hideMark/>
          </w:tcPr>
          <w:p w14:paraId="39BDB2F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1224/2016 privind aprobarea Planului de management al Parcului Natural Lunca Mureșului</w:t>
            </w:r>
          </w:p>
        </w:tc>
        <w:tc>
          <w:tcPr>
            <w:tcW w:w="1410" w:type="dxa"/>
            <w:tcBorders>
              <w:top w:val="nil"/>
              <w:left w:val="nil"/>
              <w:bottom w:val="single" w:sz="4" w:space="0" w:color="auto"/>
              <w:right w:val="single" w:sz="4" w:space="0" w:color="auto"/>
            </w:tcBorders>
            <w:shd w:val="clear" w:color="auto" w:fill="auto"/>
            <w:vAlign w:val="center"/>
            <w:hideMark/>
          </w:tcPr>
          <w:p w14:paraId="3D87B97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836</w:t>
            </w:r>
          </w:p>
        </w:tc>
        <w:tc>
          <w:tcPr>
            <w:tcW w:w="1385" w:type="dxa"/>
            <w:tcBorders>
              <w:top w:val="nil"/>
              <w:left w:val="nil"/>
              <w:bottom w:val="single" w:sz="4" w:space="0" w:color="auto"/>
              <w:right w:val="single" w:sz="4" w:space="0" w:color="auto"/>
            </w:tcBorders>
            <w:shd w:val="clear" w:color="auto" w:fill="auto"/>
            <w:vAlign w:val="center"/>
            <w:hideMark/>
          </w:tcPr>
          <w:p w14:paraId="1AE3279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21.10.2016</w:t>
            </w:r>
          </w:p>
        </w:tc>
      </w:tr>
      <w:tr w:rsidR="00413204" w:rsidRPr="00156CA6" w14:paraId="1A7B5A04"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59B987F"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D3606A6"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ROSPA0071</w:t>
            </w:r>
          </w:p>
        </w:tc>
        <w:tc>
          <w:tcPr>
            <w:tcW w:w="1550" w:type="dxa"/>
            <w:tcBorders>
              <w:top w:val="nil"/>
              <w:left w:val="nil"/>
              <w:bottom w:val="single" w:sz="4" w:space="0" w:color="auto"/>
              <w:right w:val="single" w:sz="4" w:space="0" w:color="auto"/>
            </w:tcBorders>
            <w:shd w:val="clear" w:color="auto" w:fill="auto"/>
            <w:vAlign w:val="center"/>
            <w:hideMark/>
          </w:tcPr>
          <w:p w14:paraId="6CA9BED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Lunca Siretului Inferior</w:t>
            </w:r>
          </w:p>
        </w:tc>
        <w:tc>
          <w:tcPr>
            <w:tcW w:w="3289" w:type="dxa"/>
            <w:tcBorders>
              <w:top w:val="nil"/>
              <w:left w:val="nil"/>
              <w:bottom w:val="single" w:sz="4" w:space="0" w:color="auto"/>
              <w:right w:val="single" w:sz="4" w:space="0" w:color="auto"/>
            </w:tcBorders>
            <w:shd w:val="clear" w:color="auto" w:fill="auto"/>
            <w:vAlign w:val="center"/>
            <w:hideMark/>
          </w:tcPr>
          <w:p w14:paraId="470BCC5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ROSPA0071 Lunca Siretului Inferior și al ariilor naturale protejate cu care se suprapune</w:t>
            </w:r>
          </w:p>
        </w:tc>
        <w:tc>
          <w:tcPr>
            <w:tcW w:w="4429" w:type="dxa"/>
            <w:tcBorders>
              <w:top w:val="nil"/>
              <w:left w:val="nil"/>
              <w:bottom w:val="single" w:sz="4" w:space="0" w:color="auto"/>
              <w:right w:val="single" w:sz="4" w:space="0" w:color="auto"/>
            </w:tcBorders>
            <w:shd w:val="clear" w:color="auto" w:fill="auto"/>
            <w:vAlign w:val="center"/>
            <w:hideMark/>
          </w:tcPr>
          <w:p w14:paraId="2AAC393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949/2016 privind aprobarea Planului de management și a Regulamentului sitului Natura 2000 ROSPA0071 Lunca Siretului Inferior și al ariilor naturale protejate cu care se suprapune</w:t>
            </w:r>
          </w:p>
        </w:tc>
        <w:tc>
          <w:tcPr>
            <w:tcW w:w="1410" w:type="dxa"/>
            <w:tcBorders>
              <w:top w:val="nil"/>
              <w:left w:val="nil"/>
              <w:bottom w:val="single" w:sz="4" w:space="0" w:color="auto"/>
              <w:right w:val="single" w:sz="4" w:space="0" w:color="auto"/>
            </w:tcBorders>
            <w:shd w:val="clear" w:color="auto" w:fill="auto"/>
            <w:vAlign w:val="center"/>
            <w:hideMark/>
          </w:tcPr>
          <w:p w14:paraId="2C1CEC7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651</w:t>
            </w:r>
          </w:p>
        </w:tc>
        <w:tc>
          <w:tcPr>
            <w:tcW w:w="1385" w:type="dxa"/>
            <w:tcBorders>
              <w:top w:val="nil"/>
              <w:left w:val="nil"/>
              <w:bottom w:val="single" w:sz="4" w:space="0" w:color="auto"/>
              <w:right w:val="single" w:sz="4" w:space="0" w:color="auto"/>
            </w:tcBorders>
            <w:shd w:val="clear" w:color="auto" w:fill="auto"/>
            <w:vAlign w:val="center"/>
            <w:hideMark/>
          </w:tcPr>
          <w:p w14:paraId="6CA8957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25.08.2016</w:t>
            </w:r>
          </w:p>
        </w:tc>
      </w:tr>
      <w:tr w:rsidR="00413204" w:rsidRPr="00156CA6" w14:paraId="73CA38E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9390620"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BACB5B7"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ROSPA0072</w:t>
            </w:r>
          </w:p>
        </w:tc>
        <w:tc>
          <w:tcPr>
            <w:tcW w:w="1550" w:type="dxa"/>
            <w:tcBorders>
              <w:top w:val="nil"/>
              <w:left w:val="nil"/>
              <w:bottom w:val="single" w:sz="4" w:space="0" w:color="auto"/>
              <w:right w:val="single" w:sz="4" w:space="0" w:color="auto"/>
            </w:tcBorders>
            <w:shd w:val="clear" w:color="auto" w:fill="auto"/>
            <w:vAlign w:val="center"/>
            <w:hideMark/>
          </w:tcPr>
          <w:p w14:paraId="5BC4213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Lunca Siretului Mijlociu</w:t>
            </w:r>
          </w:p>
        </w:tc>
        <w:tc>
          <w:tcPr>
            <w:tcW w:w="3289" w:type="dxa"/>
            <w:tcBorders>
              <w:top w:val="nil"/>
              <w:left w:val="nil"/>
              <w:bottom w:val="single" w:sz="4" w:space="0" w:color="auto"/>
              <w:right w:val="single" w:sz="4" w:space="0" w:color="auto"/>
            </w:tcBorders>
            <w:shd w:val="clear" w:color="auto" w:fill="auto"/>
            <w:vAlign w:val="center"/>
            <w:hideMark/>
          </w:tcPr>
          <w:p w14:paraId="0E3C39C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ROSPA0072 Lunca Siretului Mijlociu</w:t>
            </w:r>
          </w:p>
        </w:tc>
        <w:tc>
          <w:tcPr>
            <w:tcW w:w="4429" w:type="dxa"/>
            <w:tcBorders>
              <w:top w:val="nil"/>
              <w:left w:val="nil"/>
              <w:bottom w:val="single" w:sz="4" w:space="0" w:color="auto"/>
              <w:right w:val="single" w:sz="4" w:space="0" w:color="auto"/>
            </w:tcBorders>
            <w:shd w:val="clear" w:color="auto" w:fill="auto"/>
            <w:vAlign w:val="center"/>
            <w:hideMark/>
          </w:tcPr>
          <w:p w14:paraId="3781D44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1971/2015 privind aprobarea Planului de management al sitului Natura 2000 ROSPA0072 Lunca Siretului Mijlociu</w:t>
            </w:r>
          </w:p>
        </w:tc>
        <w:tc>
          <w:tcPr>
            <w:tcW w:w="1410" w:type="dxa"/>
            <w:tcBorders>
              <w:top w:val="nil"/>
              <w:left w:val="nil"/>
              <w:bottom w:val="single" w:sz="4" w:space="0" w:color="auto"/>
              <w:right w:val="single" w:sz="4" w:space="0" w:color="auto"/>
            </w:tcBorders>
            <w:shd w:val="clear" w:color="auto" w:fill="auto"/>
            <w:vAlign w:val="center"/>
            <w:hideMark/>
          </w:tcPr>
          <w:p w14:paraId="0ABA404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205</w:t>
            </w:r>
          </w:p>
        </w:tc>
        <w:tc>
          <w:tcPr>
            <w:tcW w:w="1385" w:type="dxa"/>
            <w:tcBorders>
              <w:top w:val="nil"/>
              <w:left w:val="nil"/>
              <w:bottom w:val="single" w:sz="4" w:space="0" w:color="auto"/>
              <w:right w:val="single" w:sz="4" w:space="0" w:color="auto"/>
            </w:tcBorders>
            <w:shd w:val="clear" w:color="auto" w:fill="auto"/>
            <w:vAlign w:val="center"/>
            <w:hideMark/>
          </w:tcPr>
          <w:p w14:paraId="263FAC8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21.03.2016</w:t>
            </w:r>
          </w:p>
        </w:tc>
      </w:tr>
      <w:tr w:rsidR="00413204" w:rsidRPr="00156CA6" w14:paraId="2EF3F818"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FF6579A"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88B8CAF"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ROSPA0074</w:t>
            </w:r>
          </w:p>
        </w:tc>
        <w:tc>
          <w:tcPr>
            <w:tcW w:w="1550" w:type="dxa"/>
            <w:tcBorders>
              <w:top w:val="nil"/>
              <w:left w:val="nil"/>
              <w:bottom w:val="single" w:sz="4" w:space="0" w:color="auto"/>
              <w:right w:val="single" w:sz="4" w:space="0" w:color="auto"/>
            </w:tcBorders>
            <w:shd w:val="clear" w:color="auto" w:fill="auto"/>
            <w:vAlign w:val="center"/>
            <w:hideMark/>
          </w:tcPr>
          <w:p w14:paraId="3CA0D1F8"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Maglavit</w:t>
            </w:r>
          </w:p>
        </w:tc>
        <w:tc>
          <w:tcPr>
            <w:tcW w:w="3289" w:type="dxa"/>
            <w:tcBorders>
              <w:top w:val="nil"/>
              <w:left w:val="nil"/>
              <w:bottom w:val="single" w:sz="4" w:space="0" w:color="auto"/>
              <w:right w:val="single" w:sz="4" w:space="0" w:color="auto"/>
            </w:tcBorders>
            <w:shd w:val="clear" w:color="auto" w:fill="auto"/>
            <w:vAlign w:val="center"/>
            <w:hideMark/>
          </w:tcPr>
          <w:p w14:paraId="00A3DA0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ROSPA0074 Maglavit</w:t>
            </w:r>
          </w:p>
        </w:tc>
        <w:tc>
          <w:tcPr>
            <w:tcW w:w="4429" w:type="dxa"/>
            <w:tcBorders>
              <w:top w:val="nil"/>
              <w:left w:val="nil"/>
              <w:bottom w:val="single" w:sz="4" w:space="0" w:color="auto"/>
              <w:right w:val="single" w:sz="4" w:space="0" w:color="auto"/>
            </w:tcBorders>
            <w:shd w:val="clear" w:color="auto" w:fill="auto"/>
            <w:vAlign w:val="center"/>
            <w:hideMark/>
          </w:tcPr>
          <w:p w14:paraId="28EF3A1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1250/2016 privind aprobarea Planului de management și a Regulamentului sitului Natura 2000 ROSPA0074 Maglavit</w:t>
            </w:r>
          </w:p>
        </w:tc>
        <w:tc>
          <w:tcPr>
            <w:tcW w:w="1410" w:type="dxa"/>
            <w:tcBorders>
              <w:top w:val="nil"/>
              <w:left w:val="nil"/>
              <w:bottom w:val="single" w:sz="4" w:space="0" w:color="auto"/>
              <w:right w:val="single" w:sz="4" w:space="0" w:color="auto"/>
            </w:tcBorders>
            <w:shd w:val="clear" w:color="auto" w:fill="auto"/>
            <w:vAlign w:val="center"/>
            <w:hideMark/>
          </w:tcPr>
          <w:p w14:paraId="7C9398F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936</w:t>
            </w:r>
          </w:p>
        </w:tc>
        <w:tc>
          <w:tcPr>
            <w:tcW w:w="1385" w:type="dxa"/>
            <w:tcBorders>
              <w:top w:val="nil"/>
              <w:left w:val="nil"/>
              <w:bottom w:val="single" w:sz="4" w:space="0" w:color="auto"/>
              <w:right w:val="single" w:sz="4" w:space="0" w:color="auto"/>
            </w:tcBorders>
            <w:shd w:val="clear" w:color="auto" w:fill="auto"/>
            <w:vAlign w:val="center"/>
            <w:hideMark/>
          </w:tcPr>
          <w:p w14:paraId="4560D5B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22.11.2016</w:t>
            </w:r>
          </w:p>
        </w:tc>
      </w:tr>
      <w:tr w:rsidR="00413204" w:rsidRPr="00156CA6" w14:paraId="3B25D90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0817B0C"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25A5C64"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ROSPA0075</w:t>
            </w:r>
          </w:p>
        </w:tc>
        <w:tc>
          <w:tcPr>
            <w:tcW w:w="1550" w:type="dxa"/>
            <w:tcBorders>
              <w:top w:val="nil"/>
              <w:left w:val="nil"/>
              <w:bottom w:val="single" w:sz="4" w:space="0" w:color="auto"/>
              <w:right w:val="single" w:sz="4" w:space="0" w:color="auto"/>
            </w:tcBorders>
            <w:shd w:val="clear" w:color="auto" w:fill="auto"/>
            <w:vAlign w:val="center"/>
            <w:hideMark/>
          </w:tcPr>
          <w:p w14:paraId="3F974AC9"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Măgura Odobești</w:t>
            </w:r>
          </w:p>
        </w:tc>
        <w:tc>
          <w:tcPr>
            <w:tcW w:w="3289" w:type="dxa"/>
            <w:tcBorders>
              <w:top w:val="nil"/>
              <w:left w:val="nil"/>
              <w:bottom w:val="single" w:sz="4" w:space="0" w:color="auto"/>
              <w:right w:val="single" w:sz="4" w:space="0" w:color="auto"/>
            </w:tcBorders>
            <w:shd w:val="clear" w:color="auto" w:fill="auto"/>
            <w:vAlign w:val="center"/>
            <w:hideMark/>
          </w:tcPr>
          <w:p w14:paraId="2A1CCE6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ROSPA0075 Măgura Odobești</w:t>
            </w:r>
          </w:p>
        </w:tc>
        <w:tc>
          <w:tcPr>
            <w:tcW w:w="4429" w:type="dxa"/>
            <w:tcBorders>
              <w:top w:val="nil"/>
              <w:left w:val="nil"/>
              <w:bottom w:val="single" w:sz="4" w:space="0" w:color="auto"/>
              <w:right w:val="single" w:sz="4" w:space="0" w:color="auto"/>
            </w:tcBorders>
            <w:shd w:val="clear" w:color="auto" w:fill="auto"/>
            <w:vAlign w:val="center"/>
            <w:hideMark/>
          </w:tcPr>
          <w:p w14:paraId="2E27D11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nr.1555/2016 privind aprobarea Planului de management al sitului Natura 2000 ROSPA0075 Măgura Odobești</w:t>
            </w:r>
          </w:p>
        </w:tc>
        <w:tc>
          <w:tcPr>
            <w:tcW w:w="1410" w:type="dxa"/>
            <w:tcBorders>
              <w:top w:val="nil"/>
              <w:left w:val="nil"/>
              <w:bottom w:val="single" w:sz="4" w:space="0" w:color="auto"/>
              <w:right w:val="single" w:sz="4" w:space="0" w:color="auto"/>
            </w:tcBorders>
            <w:shd w:val="clear" w:color="auto" w:fill="auto"/>
            <w:vAlign w:val="center"/>
            <w:hideMark/>
          </w:tcPr>
          <w:p w14:paraId="488C25C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1000</w:t>
            </w:r>
          </w:p>
        </w:tc>
        <w:tc>
          <w:tcPr>
            <w:tcW w:w="1385" w:type="dxa"/>
            <w:tcBorders>
              <w:top w:val="nil"/>
              <w:left w:val="nil"/>
              <w:bottom w:val="single" w:sz="4" w:space="0" w:color="auto"/>
              <w:right w:val="single" w:sz="4" w:space="0" w:color="auto"/>
            </w:tcBorders>
            <w:shd w:val="clear" w:color="auto" w:fill="auto"/>
            <w:vAlign w:val="center"/>
            <w:hideMark/>
          </w:tcPr>
          <w:p w14:paraId="4391603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13.12.2016</w:t>
            </w:r>
          </w:p>
        </w:tc>
      </w:tr>
      <w:tr w:rsidR="00413204" w:rsidRPr="00156CA6" w14:paraId="678D891C" w14:textId="77777777" w:rsidTr="00EA3D44">
        <w:tc>
          <w:tcPr>
            <w:tcW w:w="765" w:type="dxa"/>
            <w:tcBorders>
              <w:top w:val="nil"/>
              <w:left w:val="single" w:sz="4" w:space="0" w:color="auto"/>
              <w:bottom w:val="single" w:sz="4" w:space="0" w:color="auto"/>
              <w:right w:val="single" w:sz="4" w:space="0" w:color="auto"/>
            </w:tcBorders>
          </w:tcPr>
          <w:p w14:paraId="3604C035"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tcPr>
          <w:p w14:paraId="6F4E8E16"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commentRangeStart w:id="1"/>
            <w:r>
              <w:rPr>
                <w:rFonts w:ascii="Times New Roman" w:hAnsi="Times New Roman" w:cs="Times New Roman"/>
                <w:color w:val="auto"/>
                <w:sz w:val="18"/>
                <w:szCs w:val="18"/>
                <w:lang w:val="ro-RO" w:eastAsia="ro-RO"/>
              </w:rPr>
              <w:t>ROSPA0076</w:t>
            </w:r>
          </w:p>
        </w:tc>
        <w:tc>
          <w:tcPr>
            <w:tcW w:w="1550" w:type="dxa"/>
            <w:tcBorders>
              <w:top w:val="nil"/>
              <w:left w:val="nil"/>
              <w:bottom w:val="single" w:sz="4" w:space="0" w:color="auto"/>
              <w:right w:val="single" w:sz="4" w:space="0" w:color="auto"/>
            </w:tcBorders>
            <w:shd w:val="clear" w:color="auto" w:fill="auto"/>
            <w:vAlign w:val="center"/>
          </w:tcPr>
          <w:p w14:paraId="33ADE438"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Pr>
                <w:rFonts w:ascii="Times New Roman" w:hAnsi="Times New Roman" w:cs="Times New Roman"/>
                <w:color w:val="auto"/>
                <w:sz w:val="18"/>
                <w:szCs w:val="18"/>
                <w:lang w:val="ro-RO" w:eastAsia="ro-RO"/>
              </w:rPr>
              <w:t>Marea Neagră</w:t>
            </w:r>
          </w:p>
        </w:tc>
        <w:tc>
          <w:tcPr>
            <w:tcW w:w="3289" w:type="dxa"/>
            <w:tcBorders>
              <w:top w:val="nil"/>
              <w:left w:val="nil"/>
              <w:bottom w:val="single" w:sz="4" w:space="0" w:color="auto"/>
              <w:right w:val="single" w:sz="4" w:space="0" w:color="auto"/>
            </w:tcBorders>
            <w:shd w:val="clear" w:color="auto" w:fill="auto"/>
            <w:vAlign w:val="center"/>
          </w:tcPr>
          <w:p w14:paraId="3119067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Planul de management și Regulamentul sitului  Natura 2000 Marea Neagră</w:t>
            </w:r>
          </w:p>
        </w:tc>
        <w:tc>
          <w:tcPr>
            <w:tcW w:w="4429" w:type="dxa"/>
            <w:tcBorders>
              <w:top w:val="nil"/>
              <w:left w:val="nil"/>
              <w:bottom w:val="single" w:sz="4" w:space="0" w:color="auto"/>
              <w:right w:val="single" w:sz="4" w:space="0" w:color="auto"/>
            </w:tcBorders>
            <w:shd w:val="clear" w:color="auto" w:fill="auto"/>
            <w:vAlign w:val="center"/>
          </w:tcPr>
          <w:p w14:paraId="281AFAE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w:t>
            </w:r>
            <w:r>
              <w:rPr>
                <w:rFonts w:ascii="Times New Roman" w:hAnsi="Times New Roman" w:cs="Times New Roman"/>
                <w:sz w:val="18"/>
                <w:szCs w:val="18"/>
                <w:lang w:val="ro-RO" w:eastAsia="ro-RO"/>
              </w:rPr>
              <w:t xml:space="preserve"> 1197/2016 privind aprobarea Planului de management și a Regulamentului sitului  Natura 2000 Marea Neagră</w:t>
            </w:r>
          </w:p>
        </w:tc>
        <w:tc>
          <w:tcPr>
            <w:tcW w:w="1410" w:type="dxa"/>
            <w:tcBorders>
              <w:top w:val="nil"/>
              <w:left w:val="nil"/>
              <w:bottom w:val="single" w:sz="4" w:space="0" w:color="auto"/>
              <w:right w:val="single" w:sz="4" w:space="0" w:color="auto"/>
            </w:tcBorders>
            <w:shd w:val="clear" w:color="auto" w:fill="auto"/>
            <w:vAlign w:val="center"/>
          </w:tcPr>
          <w:p w14:paraId="2E18FFD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951</w:t>
            </w:r>
          </w:p>
        </w:tc>
        <w:tc>
          <w:tcPr>
            <w:tcW w:w="1385" w:type="dxa"/>
            <w:tcBorders>
              <w:top w:val="nil"/>
              <w:left w:val="nil"/>
              <w:bottom w:val="single" w:sz="4" w:space="0" w:color="auto"/>
              <w:right w:val="single" w:sz="4" w:space="0" w:color="auto"/>
            </w:tcBorders>
            <w:shd w:val="clear" w:color="auto" w:fill="auto"/>
            <w:vAlign w:val="center"/>
          </w:tcPr>
          <w:p w14:paraId="101B6EE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25.11.2016</w:t>
            </w:r>
            <w:commentRangeEnd w:id="1"/>
            <w:r w:rsidR="00B1563F">
              <w:rPr>
                <w:rStyle w:val="CommentReference"/>
              </w:rPr>
              <w:commentReference w:id="1"/>
            </w:r>
          </w:p>
        </w:tc>
        <w:tc>
          <w:tcPr>
            <w:tcW w:w="1102" w:type="dxa"/>
            <w:vAlign w:val="center"/>
          </w:tcPr>
          <w:p w14:paraId="0779D28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p>
        </w:tc>
      </w:tr>
      <w:tr w:rsidR="00413204" w:rsidRPr="00156CA6" w14:paraId="0C88FAB9"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BD1E6BE"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E8DCC4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ROSPA0077</w:t>
            </w:r>
          </w:p>
        </w:tc>
        <w:tc>
          <w:tcPr>
            <w:tcW w:w="1550" w:type="dxa"/>
            <w:tcBorders>
              <w:top w:val="nil"/>
              <w:left w:val="nil"/>
              <w:bottom w:val="single" w:sz="4" w:space="0" w:color="auto"/>
              <w:right w:val="single" w:sz="4" w:space="0" w:color="auto"/>
            </w:tcBorders>
            <w:shd w:val="clear" w:color="auto" w:fill="auto"/>
            <w:vAlign w:val="center"/>
            <w:hideMark/>
          </w:tcPr>
          <w:p w14:paraId="20E1D386"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Măxineni</w:t>
            </w:r>
          </w:p>
        </w:tc>
        <w:tc>
          <w:tcPr>
            <w:tcW w:w="3289" w:type="dxa"/>
            <w:tcBorders>
              <w:top w:val="nil"/>
              <w:left w:val="nil"/>
              <w:bottom w:val="single" w:sz="4" w:space="0" w:color="auto"/>
              <w:right w:val="single" w:sz="4" w:space="0" w:color="auto"/>
            </w:tcBorders>
            <w:shd w:val="clear" w:color="auto" w:fill="auto"/>
            <w:vAlign w:val="center"/>
            <w:hideMark/>
          </w:tcPr>
          <w:p w14:paraId="127C838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ROSPA0077 Măxineni</w:t>
            </w:r>
          </w:p>
        </w:tc>
        <w:tc>
          <w:tcPr>
            <w:tcW w:w="4429" w:type="dxa"/>
            <w:tcBorders>
              <w:top w:val="nil"/>
              <w:left w:val="nil"/>
              <w:bottom w:val="single" w:sz="4" w:space="0" w:color="auto"/>
              <w:right w:val="single" w:sz="4" w:space="0" w:color="auto"/>
            </w:tcBorders>
            <w:shd w:val="clear" w:color="auto" w:fill="auto"/>
            <w:vAlign w:val="center"/>
            <w:hideMark/>
          </w:tcPr>
          <w:p w14:paraId="4DCF000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1221/2016 privind aprobarea Planului de management și a Regulamentului sitului Natura 2000 ROSPA0077 Măxineni</w:t>
            </w:r>
          </w:p>
        </w:tc>
        <w:tc>
          <w:tcPr>
            <w:tcW w:w="1410" w:type="dxa"/>
            <w:tcBorders>
              <w:top w:val="nil"/>
              <w:left w:val="nil"/>
              <w:bottom w:val="single" w:sz="4" w:space="0" w:color="auto"/>
              <w:right w:val="single" w:sz="4" w:space="0" w:color="auto"/>
            </w:tcBorders>
            <w:shd w:val="clear" w:color="auto" w:fill="auto"/>
            <w:vAlign w:val="center"/>
            <w:hideMark/>
          </w:tcPr>
          <w:p w14:paraId="1940DD8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1024</w:t>
            </w:r>
          </w:p>
        </w:tc>
        <w:tc>
          <w:tcPr>
            <w:tcW w:w="1385" w:type="dxa"/>
            <w:tcBorders>
              <w:top w:val="nil"/>
              <w:left w:val="nil"/>
              <w:bottom w:val="single" w:sz="4" w:space="0" w:color="auto"/>
              <w:right w:val="single" w:sz="4" w:space="0" w:color="auto"/>
            </w:tcBorders>
            <w:shd w:val="clear" w:color="auto" w:fill="auto"/>
            <w:vAlign w:val="center"/>
            <w:hideMark/>
          </w:tcPr>
          <w:p w14:paraId="687FDE8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20.12.2016</w:t>
            </w:r>
          </w:p>
        </w:tc>
      </w:tr>
      <w:tr w:rsidR="00413204" w:rsidRPr="00156CA6" w14:paraId="3ED895BF"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E075396"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A1E8D29"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ROSPA0082</w:t>
            </w:r>
          </w:p>
        </w:tc>
        <w:tc>
          <w:tcPr>
            <w:tcW w:w="1550" w:type="dxa"/>
            <w:tcBorders>
              <w:top w:val="nil"/>
              <w:left w:val="nil"/>
              <w:bottom w:val="single" w:sz="4" w:space="0" w:color="auto"/>
              <w:right w:val="single" w:sz="4" w:space="0" w:color="auto"/>
            </w:tcBorders>
            <w:shd w:val="clear" w:color="auto" w:fill="auto"/>
            <w:vAlign w:val="center"/>
            <w:hideMark/>
          </w:tcPr>
          <w:p w14:paraId="011A5ED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Munții Bodoc Baraolt</w:t>
            </w:r>
          </w:p>
        </w:tc>
        <w:tc>
          <w:tcPr>
            <w:tcW w:w="3289" w:type="dxa"/>
            <w:tcBorders>
              <w:top w:val="nil"/>
              <w:left w:val="nil"/>
              <w:bottom w:val="single" w:sz="4" w:space="0" w:color="auto"/>
              <w:right w:val="single" w:sz="4" w:space="0" w:color="auto"/>
            </w:tcBorders>
            <w:shd w:val="clear" w:color="auto" w:fill="auto"/>
            <w:vAlign w:val="center"/>
            <w:hideMark/>
          </w:tcPr>
          <w:p w14:paraId="6BB5758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ROSPA0082 Munții Bodoc Baraolt</w:t>
            </w:r>
          </w:p>
        </w:tc>
        <w:tc>
          <w:tcPr>
            <w:tcW w:w="4429" w:type="dxa"/>
            <w:tcBorders>
              <w:top w:val="nil"/>
              <w:left w:val="nil"/>
              <w:bottom w:val="single" w:sz="4" w:space="0" w:color="auto"/>
              <w:right w:val="single" w:sz="4" w:space="0" w:color="auto"/>
            </w:tcBorders>
            <w:shd w:val="clear" w:color="auto" w:fill="auto"/>
            <w:vAlign w:val="center"/>
            <w:hideMark/>
          </w:tcPr>
          <w:p w14:paraId="2B6AE64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1643/2016 privind aprobarea Planului de management al sitului Natura 2000 ROSPA0082 Munții Bodoc Baraolt</w:t>
            </w:r>
          </w:p>
        </w:tc>
        <w:tc>
          <w:tcPr>
            <w:tcW w:w="1410" w:type="dxa"/>
            <w:tcBorders>
              <w:top w:val="nil"/>
              <w:left w:val="nil"/>
              <w:bottom w:val="single" w:sz="4" w:space="0" w:color="auto"/>
              <w:right w:val="single" w:sz="4" w:space="0" w:color="auto"/>
            </w:tcBorders>
            <w:shd w:val="clear" w:color="auto" w:fill="auto"/>
            <w:vAlign w:val="center"/>
            <w:hideMark/>
          </w:tcPr>
          <w:p w14:paraId="3F11318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872</w:t>
            </w:r>
          </w:p>
        </w:tc>
        <w:tc>
          <w:tcPr>
            <w:tcW w:w="1385" w:type="dxa"/>
            <w:tcBorders>
              <w:top w:val="nil"/>
              <w:left w:val="nil"/>
              <w:bottom w:val="single" w:sz="4" w:space="0" w:color="auto"/>
              <w:right w:val="single" w:sz="4" w:space="0" w:color="auto"/>
            </w:tcBorders>
            <w:shd w:val="clear" w:color="auto" w:fill="auto"/>
            <w:vAlign w:val="center"/>
            <w:hideMark/>
          </w:tcPr>
          <w:p w14:paraId="11A6961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01.11.2016</w:t>
            </w:r>
          </w:p>
        </w:tc>
      </w:tr>
      <w:tr w:rsidR="00413204" w:rsidRPr="00156CA6" w14:paraId="1A59C364"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5F58C5E"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816ACA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ROSPA0083</w:t>
            </w:r>
          </w:p>
        </w:tc>
        <w:tc>
          <w:tcPr>
            <w:tcW w:w="1550" w:type="dxa"/>
            <w:tcBorders>
              <w:top w:val="nil"/>
              <w:left w:val="nil"/>
              <w:bottom w:val="single" w:sz="4" w:space="0" w:color="auto"/>
              <w:right w:val="single" w:sz="4" w:space="0" w:color="auto"/>
            </w:tcBorders>
            <w:shd w:val="clear" w:color="auto" w:fill="auto"/>
            <w:vAlign w:val="center"/>
            <w:hideMark/>
          </w:tcPr>
          <w:p w14:paraId="68EAF0A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Munții Rarău - Giumalău</w:t>
            </w:r>
          </w:p>
        </w:tc>
        <w:tc>
          <w:tcPr>
            <w:tcW w:w="3289" w:type="dxa"/>
            <w:tcBorders>
              <w:top w:val="nil"/>
              <w:left w:val="nil"/>
              <w:bottom w:val="single" w:sz="4" w:space="0" w:color="auto"/>
              <w:right w:val="single" w:sz="4" w:space="0" w:color="auto"/>
            </w:tcBorders>
            <w:shd w:val="clear" w:color="auto" w:fill="auto"/>
            <w:vAlign w:val="center"/>
            <w:hideMark/>
          </w:tcPr>
          <w:p w14:paraId="181E993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ROSCI0212 Rarău - Giumalău, ROSPA0083 Munții Rarău - Giumalău și ale rezervațiilor incluse</w:t>
            </w:r>
          </w:p>
        </w:tc>
        <w:tc>
          <w:tcPr>
            <w:tcW w:w="4429" w:type="dxa"/>
            <w:tcBorders>
              <w:top w:val="nil"/>
              <w:left w:val="nil"/>
              <w:bottom w:val="single" w:sz="4" w:space="0" w:color="auto"/>
              <w:right w:val="single" w:sz="4" w:space="0" w:color="auto"/>
            </w:tcBorders>
            <w:shd w:val="clear" w:color="auto" w:fill="auto"/>
            <w:vAlign w:val="center"/>
            <w:hideMark/>
          </w:tcPr>
          <w:p w14:paraId="68E8EAC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965/2016 privind aprobarea Planului de management și a Regulamentului siturilor ROSCI0212 Rarău - Giumalău, ROSPA0083 Muntii Rarău - Giumalău și ale rezervațiilor incluse</w:t>
            </w:r>
          </w:p>
        </w:tc>
        <w:tc>
          <w:tcPr>
            <w:tcW w:w="1410" w:type="dxa"/>
            <w:tcBorders>
              <w:top w:val="nil"/>
              <w:left w:val="nil"/>
              <w:bottom w:val="single" w:sz="4" w:space="0" w:color="auto"/>
              <w:right w:val="single" w:sz="4" w:space="0" w:color="auto"/>
            </w:tcBorders>
            <w:shd w:val="clear" w:color="auto" w:fill="auto"/>
            <w:vAlign w:val="center"/>
            <w:hideMark/>
          </w:tcPr>
          <w:p w14:paraId="4A83FB0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956</w:t>
            </w:r>
          </w:p>
        </w:tc>
        <w:tc>
          <w:tcPr>
            <w:tcW w:w="1385" w:type="dxa"/>
            <w:tcBorders>
              <w:top w:val="nil"/>
              <w:left w:val="nil"/>
              <w:bottom w:val="single" w:sz="4" w:space="0" w:color="auto"/>
              <w:right w:val="single" w:sz="4" w:space="0" w:color="auto"/>
            </w:tcBorders>
            <w:shd w:val="clear" w:color="auto" w:fill="auto"/>
            <w:vAlign w:val="center"/>
            <w:hideMark/>
          </w:tcPr>
          <w:p w14:paraId="44415B5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28.11.2016</w:t>
            </w:r>
          </w:p>
        </w:tc>
      </w:tr>
      <w:tr w:rsidR="00413204" w:rsidRPr="00156CA6" w14:paraId="7B3E6304"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0A9A24F"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6C44F0D"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ROSPA0087</w:t>
            </w:r>
          </w:p>
        </w:tc>
        <w:tc>
          <w:tcPr>
            <w:tcW w:w="1550" w:type="dxa"/>
            <w:tcBorders>
              <w:top w:val="nil"/>
              <w:left w:val="nil"/>
              <w:bottom w:val="single" w:sz="4" w:space="0" w:color="auto"/>
              <w:right w:val="single" w:sz="4" w:space="0" w:color="auto"/>
            </w:tcBorders>
            <w:shd w:val="clear" w:color="auto" w:fill="auto"/>
            <w:vAlign w:val="center"/>
            <w:hideMark/>
          </w:tcPr>
          <w:p w14:paraId="3419487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Munții Trascăului</w:t>
            </w:r>
          </w:p>
        </w:tc>
        <w:tc>
          <w:tcPr>
            <w:tcW w:w="3289" w:type="dxa"/>
            <w:tcBorders>
              <w:top w:val="nil"/>
              <w:left w:val="nil"/>
              <w:bottom w:val="single" w:sz="4" w:space="0" w:color="auto"/>
              <w:right w:val="single" w:sz="4" w:space="0" w:color="auto"/>
            </w:tcBorders>
            <w:shd w:val="clear" w:color="auto" w:fill="auto"/>
            <w:vAlign w:val="center"/>
            <w:hideMark/>
          </w:tcPr>
          <w:p w14:paraId="48FED38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ROSPA0087 Munții Trascăului, ROSCI0253 Trascău, ROSCI0300 Fânațele Pietroasa-Podeni, ROSCI0035 Cheile Turzii, ROSCI0034 Cheile Turenilor, precum și al celor 35 de arii naturale protejate de interes național de pe suprafaţa acestora</w:t>
            </w:r>
          </w:p>
        </w:tc>
        <w:tc>
          <w:tcPr>
            <w:tcW w:w="4429" w:type="dxa"/>
            <w:tcBorders>
              <w:top w:val="nil"/>
              <w:left w:val="nil"/>
              <w:bottom w:val="single" w:sz="4" w:space="0" w:color="auto"/>
              <w:right w:val="single" w:sz="4" w:space="0" w:color="auto"/>
            </w:tcBorders>
            <w:shd w:val="clear" w:color="auto" w:fill="auto"/>
            <w:vAlign w:val="center"/>
            <w:hideMark/>
          </w:tcPr>
          <w:p w14:paraId="73063B7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1526/2016 privind aprobarea Planului de management și a Regulamentului siturilor Natura 2000 ROSPA0087 Munții Trascăului, ROSCI0253 Trascău, ROSCI0300 Fânațele Pietroasa-Podeni, ROSCI0035 Cheile Turzii, ROSCI0034 Cheile Turenilor, precum și al celor 35 de arii naturale protejate de interes național de pe suprafaţa acestora</w:t>
            </w:r>
          </w:p>
        </w:tc>
        <w:tc>
          <w:tcPr>
            <w:tcW w:w="1410" w:type="dxa"/>
            <w:tcBorders>
              <w:top w:val="nil"/>
              <w:left w:val="nil"/>
              <w:bottom w:val="single" w:sz="4" w:space="0" w:color="auto"/>
              <w:right w:val="single" w:sz="4" w:space="0" w:color="auto"/>
            </w:tcBorders>
            <w:shd w:val="clear" w:color="auto" w:fill="auto"/>
            <w:vAlign w:val="center"/>
            <w:hideMark/>
          </w:tcPr>
          <w:p w14:paraId="5123728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66</w:t>
            </w:r>
          </w:p>
        </w:tc>
        <w:tc>
          <w:tcPr>
            <w:tcW w:w="1385" w:type="dxa"/>
            <w:tcBorders>
              <w:top w:val="nil"/>
              <w:left w:val="nil"/>
              <w:bottom w:val="single" w:sz="4" w:space="0" w:color="auto"/>
              <w:right w:val="single" w:sz="4" w:space="0" w:color="auto"/>
            </w:tcBorders>
            <w:shd w:val="clear" w:color="auto" w:fill="auto"/>
            <w:vAlign w:val="center"/>
            <w:hideMark/>
          </w:tcPr>
          <w:p w14:paraId="57EEB26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26.01.2017</w:t>
            </w:r>
          </w:p>
        </w:tc>
      </w:tr>
      <w:tr w:rsidR="00413204" w:rsidRPr="00156CA6" w14:paraId="665C3844"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369959A"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49D063F"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ROSPA0089</w:t>
            </w:r>
          </w:p>
        </w:tc>
        <w:tc>
          <w:tcPr>
            <w:tcW w:w="1550" w:type="dxa"/>
            <w:tcBorders>
              <w:top w:val="nil"/>
              <w:left w:val="nil"/>
              <w:bottom w:val="single" w:sz="4" w:space="0" w:color="auto"/>
              <w:right w:val="single" w:sz="4" w:space="0" w:color="auto"/>
            </w:tcBorders>
            <w:shd w:val="clear" w:color="auto" w:fill="auto"/>
            <w:vAlign w:val="center"/>
            <w:hideMark/>
          </w:tcPr>
          <w:p w14:paraId="3705556F"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Obcina Feredeului</w:t>
            </w:r>
          </w:p>
        </w:tc>
        <w:tc>
          <w:tcPr>
            <w:tcW w:w="3289" w:type="dxa"/>
            <w:tcBorders>
              <w:top w:val="nil"/>
              <w:left w:val="nil"/>
              <w:bottom w:val="single" w:sz="4" w:space="0" w:color="auto"/>
              <w:right w:val="single" w:sz="4" w:space="0" w:color="auto"/>
            </w:tcBorders>
            <w:shd w:val="clear" w:color="auto" w:fill="auto"/>
            <w:vAlign w:val="center"/>
            <w:hideMark/>
          </w:tcPr>
          <w:p w14:paraId="62AB662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ariei de protecție specială avifaunistică ROSPA0089 Obcina Feredeului</w:t>
            </w:r>
          </w:p>
        </w:tc>
        <w:tc>
          <w:tcPr>
            <w:tcW w:w="4429" w:type="dxa"/>
            <w:tcBorders>
              <w:top w:val="nil"/>
              <w:left w:val="nil"/>
              <w:bottom w:val="single" w:sz="4" w:space="0" w:color="auto"/>
              <w:right w:val="single" w:sz="4" w:space="0" w:color="auto"/>
            </w:tcBorders>
            <w:shd w:val="clear" w:color="auto" w:fill="auto"/>
            <w:vAlign w:val="center"/>
            <w:hideMark/>
          </w:tcPr>
          <w:p w14:paraId="647AD66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1040/2016 privind aprobarea Planului de management al ariei de protecție specială avifaunistică ROSPA0089 Obcina Feredeului</w:t>
            </w:r>
          </w:p>
        </w:tc>
        <w:tc>
          <w:tcPr>
            <w:tcW w:w="1410" w:type="dxa"/>
            <w:tcBorders>
              <w:top w:val="nil"/>
              <w:left w:val="nil"/>
              <w:bottom w:val="single" w:sz="4" w:space="0" w:color="auto"/>
              <w:right w:val="single" w:sz="4" w:space="0" w:color="auto"/>
            </w:tcBorders>
            <w:shd w:val="clear" w:color="auto" w:fill="auto"/>
            <w:vAlign w:val="center"/>
            <w:hideMark/>
          </w:tcPr>
          <w:p w14:paraId="578057B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569</w:t>
            </w:r>
          </w:p>
        </w:tc>
        <w:tc>
          <w:tcPr>
            <w:tcW w:w="1385" w:type="dxa"/>
            <w:tcBorders>
              <w:top w:val="nil"/>
              <w:left w:val="nil"/>
              <w:bottom w:val="single" w:sz="4" w:space="0" w:color="auto"/>
              <w:right w:val="single" w:sz="4" w:space="0" w:color="auto"/>
            </w:tcBorders>
            <w:shd w:val="clear" w:color="auto" w:fill="auto"/>
            <w:vAlign w:val="center"/>
            <w:hideMark/>
          </w:tcPr>
          <w:p w14:paraId="71B275C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27.07.2016</w:t>
            </w:r>
          </w:p>
        </w:tc>
      </w:tr>
      <w:tr w:rsidR="00413204" w:rsidRPr="00156CA6" w14:paraId="03C7F022"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AE769BB"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AD033C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ROSPA0093</w:t>
            </w:r>
          </w:p>
        </w:tc>
        <w:tc>
          <w:tcPr>
            <w:tcW w:w="1550" w:type="dxa"/>
            <w:tcBorders>
              <w:top w:val="nil"/>
              <w:left w:val="nil"/>
              <w:bottom w:val="single" w:sz="4" w:space="0" w:color="auto"/>
              <w:right w:val="single" w:sz="4" w:space="0" w:color="auto"/>
            </w:tcBorders>
            <w:shd w:val="clear" w:color="auto" w:fill="auto"/>
            <w:vAlign w:val="center"/>
            <w:hideMark/>
          </w:tcPr>
          <w:p w14:paraId="405E40A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Bogata</w:t>
            </w:r>
          </w:p>
        </w:tc>
        <w:tc>
          <w:tcPr>
            <w:tcW w:w="3289" w:type="dxa"/>
            <w:tcBorders>
              <w:top w:val="nil"/>
              <w:left w:val="nil"/>
              <w:bottom w:val="single" w:sz="4" w:space="0" w:color="auto"/>
              <w:right w:val="single" w:sz="4" w:space="0" w:color="auto"/>
            </w:tcBorders>
            <w:shd w:val="clear" w:color="auto" w:fill="auto"/>
            <w:vAlign w:val="center"/>
            <w:hideMark/>
          </w:tcPr>
          <w:p w14:paraId="7AE3938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ROSPA0093 Pădurea Bogata și ROSCI0137 Pădurea Bogății</w:t>
            </w:r>
          </w:p>
        </w:tc>
        <w:tc>
          <w:tcPr>
            <w:tcW w:w="4429" w:type="dxa"/>
            <w:tcBorders>
              <w:top w:val="nil"/>
              <w:left w:val="nil"/>
              <w:bottom w:val="single" w:sz="4" w:space="0" w:color="auto"/>
              <w:right w:val="single" w:sz="4" w:space="0" w:color="auto"/>
            </w:tcBorders>
            <w:shd w:val="clear" w:color="auto" w:fill="auto"/>
            <w:vAlign w:val="center"/>
            <w:hideMark/>
          </w:tcPr>
          <w:p w14:paraId="079F466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1003/2016 privind aprobarea Planului de management și Regulamentului siturilor Natura 2000 ROSPA0093 Pădurea Bogata și ROSCI0137 Pădurea Bogății</w:t>
            </w:r>
          </w:p>
        </w:tc>
        <w:tc>
          <w:tcPr>
            <w:tcW w:w="1410" w:type="dxa"/>
            <w:tcBorders>
              <w:top w:val="nil"/>
              <w:left w:val="nil"/>
              <w:bottom w:val="single" w:sz="4" w:space="0" w:color="auto"/>
              <w:right w:val="single" w:sz="4" w:space="0" w:color="auto"/>
            </w:tcBorders>
            <w:shd w:val="clear" w:color="auto" w:fill="auto"/>
            <w:vAlign w:val="center"/>
            <w:hideMark/>
          </w:tcPr>
          <w:p w14:paraId="045BFB3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594</w:t>
            </w:r>
          </w:p>
        </w:tc>
        <w:tc>
          <w:tcPr>
            <w:tcW w:w="1385" w:type="dxa"/>
            <w:tcBorders>
              <w:top w:val="nil"/>
              <w:left w:val="nil"/>
              <w:bottom w:val="single" w:sz="4" w:space="0" w:color="auto"/>
              <w:right w:val="single" w:sz="4" w:space="0" w:color="auto"/>
            </w:tcBorders>
            <w:shd w:val="clear" w:color="auto" w:fill="auto"/>
            <w:vAlign w:val="center"/>
            <w:hideMark/>
          </w:tcPr>
          <w:p w14:paraId="57C0354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04.08.2016</w:t>
            </w:r>
          </w:p>
        </w:tc>
      </w:tr>
      <w:tr w:rsidR="00413204" w:rsidRPr="00156CA6" w14:paraId="3DEE2796"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85402F2"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A01D967"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ROSPA0094</w:t>
            </w:r>
          </w:p>
        </w:tc>
        <w:tc>
          <w:tcPr>
            <w:tcW w:w="1550" w:type="dxa"/>
            <w:tcBorders>
              <w:top w:val="nil"/>
              <w:left w:val="nil"/>
              <w:bottom w:val="single" w:sz="4" w:space="0" w:color="auto"/>
              <w:right w:val="single" w:sz="4" w:space="0" w:color="auto"/>
            </w:tcBorders>
            <w:shd w:val="clear" w:color="auto" w:fill="auto"/>
            <w:vAlign w:val="center"/>
            <w:hideMark/>
          </w:tcPr>
          <w:p w14:paraId="73FE15F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Hagieni</w:t>
            </w:r>
          </w:p>
        </w:tc>
        <w:tc>
          <w:tcPr>
            <w:tcW w:w="3289" w:type="dxa"/>
            <w:tcBorders>
              <w:top w:val="nil"/>
              <w:left w:val="nil"/>
              <w:bottom w:val="single" w:sz="4" w:space="0" w:color="auto"/>
              <w:right w:val="single" w:sz="4" w:space="0" w:color="auto"/>
            </w:tcBorders>
            <w:shd w:val="clear" w:color="auto" w:fill="auto"/>
            <w:vAlign w:val="center"/>
            <w:hideMark/>
          </w:tcPr>
          <w:p w14:paraId="759C8A0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ROSCI0157 Pădurea Hagieni - Cotul Văii, ROSPA0094 Pădurea Hagieni și 2.360 Pădurea Hagieni</w:t>
            </w:r>
          </w:p>
        </w:tc>
        <w:tc>
          <w:tcPr>
            <w:tcW w:w="4429" w:type="dxa"/>
            <w:tcBorders>
              <w:top w:val="nil"/>
              <w:left w:val="nil"/>
              <w:bottom w:val="single" w:sz="4" w:space="0" w:color="auto"/>
              <w:right w:val="single" w:sz="4" w:space="0" w:color="auto"/>
            </w:tcBorders>
            <w:shd w:val="clear" w:color="auto" w:fill="auto"/>
            <w:vAlign w:val="center"/>
            <w:hideMark/>
          </w:tcPr>
          <w:p w14:paraId="11671EE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1480/2016 privind aprobarea Planului de management și a Regulamentului ariilor naturale protejate ROSCI0157 Pădurea Hagieni - Cotul Văii, ROSPA0094 Pădurea Hagieni și 2.360 Pădurea Hagieni</w:t>
            </w:r>
          </w:p>
        </w:tc>
        <w:tc>
          <w:tcPr>
            <w:tcW w:w="1410" w:type="dxa"/>
            <w:tcBorders>
              <w:top w:val="nil"/>
              <w:left w:val="nil"/>
              <w:bottom w:val="single" w:sz="4" w:space="0" w:color="auto"/>
              <w:right w:val="single" w:sz="4" w:space="0" w:color="auto"/>
            </w:tcBorders>
            <w:shd w:val="clear" w:color="auto" w:fill="auto"/>
            <w:vAlign w:val="center"/>
            <w:hideMark/>
          </w:tcPr>
          <w:p w14:paraId="3C197C5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755</w:t>
            </w:r>
          </w:p>
        </w:tc>
        <w:tc>
          <w:tcPr>
            <w:tcW w:w="1385" w:type="dxa"/>
            <w:tcBorders>
              <w:top w:val="nil"/>
              <w:left w:val="nil"/>
              <w:bottom w:val="single" w:sz="4" w:space="0" w:color="auto"/>
              <w:right w:val="single" w:sz="4" w:space="0" w:color="auto"/>
            </w:tcBorders>
            <w:shd w:val="clear" w:color="auto" w:fill="auto"/>
            <w:vAlign w:val="center"/>
            <w:hideMark/>
          </w:tcPr>
          <w:p w14:paraId="38C3786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28.09.2016</w:t>
            </w:r>
          </w:p>
        </w:tc>
      </w:tr>
      <w:tr w:rsidR="00413204" w:rsidRPr="00156CA6" w14:paraId="51AE8109"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471731D"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F5A26A2"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ROSPA0095</w:t>
            </w:r>
          </w:p>
        </w:tc>
        <w:tc>
          <w:tcPr>
            <w:tcW w:w="1550" w:type="dxa"/>
            <w:tcBorders>
              <w:top w:val="nil"/>
              <w:left w:val="nil"/>
              <w:bottom w:val="single" w:sz="4" w:space="0" w:color="auto"/>
              <w:right w:val="single" w:sz="4" w:space="0" w:color="auto"/>
            </w:tcBorders>
            <w:shd w:val="clear" w:color="auto" w:fill="auto"/>
            <w:vAlign w:val="center"/>
            <w:hideMark/>
          </w:tcPr>
          <w:p w14:paraId="0088DB8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Macedonia</w:t>
            </w:r>
          </w:p>
        </w:tc>
        <w:tc>
          <w:tcPr>
            <w:tcW w:w="3289" w:type="dxa"/>
            <w:tcBorders>
              <w:top w:val="nil"/>
              <w:left w:val="nil"/>
              <w:bottom w:val="single" w:sz="4" w:space="0" w:color="auto"/>
              <w:right w:val="single" w:sz="4" w:space="0" w:color="auto"/>
            </w:tcBorders>
            <w:shd w:val="clear" w:color="auto" w:fill="auto"/>
            <w:vAlign w:val="center"/>
            <w:hideMark/>
          </w:tcPr>
          <w:p w14:paraId="1D59EF1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ROSCI0109 Lunca Timișului și ROSPA0095 Pădurea Macedonia</w:t>
            </w:r>
          </w:p>
        </w:tc>
        <w:tc>
          <w:tcPr>
            <w:tcW w:w="4429" w:type="dxa"/>
            <w:tcBorders>
              <w:top w:val="nil"/>
              <w:left w:val="nil"/>
              <w:bottom w:val="single" w:sz="4" w:space="0" w:color="auto"/>
              <w:right w:val="single" w:sz="4" w:space="0" w:color="auto"/>
            </w:tcBorders>
            <w:shd w:val="clear" w:color="auto" w:fill="auto"/>
            <w:vAlign w:val="center"/>
            <w:hideMark/>
          </w:tcPr>
          <w:p w14:paraId="1E35BED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1179/2016 privind aprobarea Planului de management și a Regulamentului siturilor Natura 2000 ROSCI0109 Lunca Timișului și ROSPA0095 Pădurea Macedonia</w:t>
            </w:r>
          </w:p>
        </w:tc>
        <w:tc>
          <w:tcPr>
            <w:tcW w:w="1410" w:type="dxa"/>
            <w:tcBorders>
              <w:top w:val="nil"/>
              <w:left w:val="nil"/>
              <w:bottom w:val="single" w:sz="4" w:space="0" w:color="auto"/>
              <w:right w:val="single" w:sz="4" w:space="0" w:color="auto"/>
            </w:tcBorders>
            <w:shd w:val="clear" w:color="auto" w:fill="auto"/>
            <w:vAlign w:val="center"/>
            <w:hideMark/>
          </w:tcPr>
          <w:p w14:paraId="0EE704A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854</w:t>
            </w:r>
          </w:p>
        </w:tc>
        <w:tc>
          <w:tcPr>
            <w:tcW w:w="1385" w:type="dxa"/>
            <w:tcBorders>
              <w:top w:val="nil"/>
              <w:left w:val="nil"/>
              <w:bottom w:val="single" w:sz="4" w:space="0" w:color="auto"/>
              <w:right w:val="single" w:sz="4" w:space="0" w:color="auto"/>
            </w:tcBorders>
            <w:shd w:val="clear" w:color="auto" w:fill="auto"/>
            <w:vAlign w:val="center"/>
            <w:hideMark/>
          </w:tcPr>
          <w:p w14:paraId="4FAA41E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27.10.2016</w:t>
            </w:r>
          </w:p>
        </w:tc>
      </w:tr>
      <w:tr w:rsidR="00413204" w:rsidRPr="00156CA6" w14:paraId="3728F58D"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E991714"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21727D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ROSPA0096</w:t>
            </w:r>
          </w:p>
        </w:tc>
        <w:tc>
          <w:tcPr>
            <w:tcW w:w="1550" w:type="dxa"/>
            <w:tcBorders>
              <w:top w:val="nil"/>
              <w:left w:val="nil"/>
              <w:bottom w:val="single" w:sz="4" w:space="0" w:color="auto"/>
              <w:right w:val="single" w:sz="4" w:space="0" w:color="auto"/>
            </w:tcBorders>
            <w:shd w:val="clear" w:color="auto" w:fill="auto"/>
            <w:vAlign w:val="center"/>
            <w:hideMark/>
          </w:tcPr>
          <w:p w14:paraId="0D5F56B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Miclești</w:t>
            </w:r>
          </w:p>
        </w:tc>
        <w:tc>
          <w:tcPr>
            <w:tcW w:w="3289" w:type="dxa"/>
            <w:tcBorders>
              <w:top w:val="nil"/>
              <w:left w:val="nil"/>
              <w:bottom w:val="nil"/>
              <w:right w:val="nil"/>
            </w:tcBorders>
            <w:shd w:val="clear" w:color="FFFFFF" w:fill="FFFFFF"/>
            <w:vAlign w:val="center"/>
            <w:hideMark/>
          </w:tcPr>
          <w:p w14:paraId="1D8D8F0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ROSPA0096 Pădurea Miclești</w:t>
            </w:r>
          </w:p>
        </w:tc>
        <w:tc>
          <w:tcPr>
            <w:tcW w:w="4429" w:type="dxa"/>
            <w:tcBorders>
              <w:top w:val="nil"/>
              <w:left w:val="nil"/>
              <w:bottom w:val="single" w:sz="4" w:space="0" w:color="auto"/>
              <w:right w:val="single" w:sz="4" w:space="0" w:color="auto"/>
            </w:tcBorders>
            <w:shd w:val="clear" w:color="auto" w:fill="auto"/>
            <w:vAlign w:val="center"/>
            <w:hideMark/>
          </w:tcPr>
          <w:p w14:paraId="5AB3F6D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1018/2016 privind aprobarea Planului de management și a Regulamentului sitului ROSPA0096 Pădurea Miclești</w:t>
            </w:r>
          </w:p>
        </w:tc>
        <w:tc>
          <w:tcPr>
            <w:tcW w:w="1410" w:type="dxa"/>
            <w:tcBorders>
              <w:top w:val="nil"/>
              <w:left w:val="nil"/>
              <w:bottom w:val="single" w:sz="4" w:space="0" w:color="auto"/>
              <w:right w:val="single" w:sz="4" w:space="0" w:color="auto"/>
            </w:tcBorders>
            <w:shd w:val="clear" w:color="auto" w:fill="auto"/>
            <w:vAlign w:val="center"/>
            <w:hideMark/>
          </w:tcPr>
          <w:p w14:paraId="4512BD3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w:t>
            </w:r>
          </w:p>
        </w:tc>
        <w:tc>
          <w:tcPr>
            <w:tcW w:w="1385" w:type="dxa"/>
            <w:tcBorders>
              <w:top w:val="nil"/>
              <w:left w:val="nil"/>
              <w:bottom w:val="single" w:sz="4" w:space="0" w:color="auto"/>
              <w:right w:val="single" w:sz="4" w:space="0" w:color="auto"/>
            </w:tcBorders>
            <w:shd w:val="clear" w:color="auto" w:fill="auto"/>
            <w:vAlign w:val="center"/>
            <w:hideMark/>
          </w:tcPr>
          <w:p w14:paraId="7AF2295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09.01.2017</w:t>
            </w:r>
          </w:p>
        </w:tc>
      </w:tr>
      <w:tr w:rsidR="00413204" w:rsidRPr="00156CA6" w14:paraId="1AF7135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961014F"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97BFA6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ROSPA0098</w:t>
            </w:r>
          </w:p>
        </w:tc>
        <w:tc>
          <w:tcPr>
            <w:tcW w:w="1550" w:type="dxa"/>
            <w:tcBorders>
              <w:top w:val="nil"/>
              <w:left w:val="nil"/>
              <w:bottom w:val="single" w:sz="4" w:space="0" w:color="auto"/>
              <w:right w:val="single" w:sz="4" w:space="0" w:color="auto"/>
            </w:tcBorders>
            <w:shd w:val="clear" w:color="auto" w:fill="auto"/>
            <w:vAlign w:val="center"/>
            <w:hideMark/>
          </w:tcPr>
          <w:p w14:paraId="044339C9"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Piemontul Făgăraș</w:t>
            </w:r>
          </w:p>
        </w:tc>
        <w:tc>
          <w:tcPr>
            <w:tcW w:w="3289" w:type="dxa"/>
            <w:tcBorders>
              <w:top w:val="nil"/>
              <w:left w:val="nil"/>
              <w:bottom w:val="single" w:sz="4" w:space="0" w:color="auto"/>
              <w:right w:val="single" w:sz="4" w:space="0" w:color="auto"/>
            </w:tcBorders>
            <w:shd w:val="clear" w:color="auto" w:fill="auto"/>
            <w:vAlign w:val="center"/>
            <w:hideMark/>
          </w:tcPr>
          <w:p w14:paraId="220C961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ROSCI0122 Munții Făgăraș și ROSPA0098 Piemontul Făgăraș</w:t>
            </w:r>
          </w:p>
        </w:tc>
        <w:tc>
          <w:tcPr>
            <w:tcW w:w="4429" w:type="dxa"/>
            <w:tcBorders>
              <w:top w:val="nil"/>
              <w:left w:val="nil"/>
              <w:bottom w:val="single" w:sz="4" w:space="0" w:color="auto"/>
              <w:right w:val="single" w:sz="4" w:space="0" w:color="auto"/>
            </w:tcBorders>
            <w:shd w:val="clear" w:color="auto" w:fill="auto"/>
            <w:vAlign w:val="center"/>
            <w:hideMark/>
          </w:tcPr>
          <w:p w14:paraId="57E76B9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1156/2016 privind aprobarea Planului de management și Regulamentului siturilor Natura 2000 ROSCI0122 Munții Făgăraș și ROSPA0098 Piemontul Făgăraș</w:t>
            </w:r>
          </w:p>
        </w:tc>
        <w:tc>
          <w:tcPr>
            <w:tcW w:w="1410" w:type="dxa"/>
            <w:tcBorders>
              <w:top w:val="nil"/>
              <w:left w:val="nil"/>
              <w:bottom w:val="single" w:sz="4" w:space="0" w:color="auto"/>
              <w:right w:val="single" w:sz="4" w:space="0" w:color="auto"/>
            </w:tcBorders>
            <w:shd w:val="clear" w:color="auto" w:fill="auto"/>
            <w:vAlign w:val="center"/>
            <w:hideMark/>
          </w:tcPr>
          <w:p w14:paraId="64175B4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741</w:t>
            </w:r>
          </w:p>
        </w:tc>
        <w:tc>
          <w:tcPr>
            <w:tcW w:w="1385" w:type="dxa"/>
            <w:tcBorders>
              <w:top w:val="nil"/>
              <w:left w:val="nil"/>
              <w:bottom w:val="single" w:sz="4" w:space="0" w:color="auto"/>
              <w:right w:val="single" w:sz="4" w:space="0" w:color="auto"/>
            </w:tcBorders>
            <w:shd w:val="clear" w:color="auto" w:fill="auto"/>
            <w:vAlign w:val="center"/>
            <w:hideMark/>
          </w:tcPr>
          <w:p w14:paraId="6F15309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23.09.2016</w:t>
            </w:r>
          </w:p>
        </w:tc>
      </w:tr>
      <w:tr w:rsidR="00413204" w:rsidRPr="00156CA6" w14:paraId="4FA71BB6"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3ADA07D"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6F2918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ROSPA0099</w:t>
            </w:r>
          </w:p>
        </w:tc>
        <w:tc>
          <w:tcPr>
            <w:tcW w:w="1550" w:type="dxa"/>
            <w:tcBorders>
              <w:top w:val="nil"/>
              <w:left w:val="nil"/>
              <w:bottom w:val="single" w:sz="4" w:space="0" w:color="auto"/>
              <w:right w:val="single" w:sz="4" w:space="0" w:color="auto"/>
            </w:tcBorders>
            <w:shd w:val="clear" w:color="auto" w:fill="auto"/>
            <w:vAlign w:val="center"/>
            <w:hideMark/>
          </w:tcPr>
          <w:p w14:paraId="22C5079D"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Podisul Hârtibaciului</w:t>
            </w:r>
          </w:p>
        </w:tc>
        <w:tc>
          <w:tcPr>
            <w:tcW w:w="3289" w:type="dxa"/>
            <w:tcBorders>
              <w:top w:val="nil"/>
              <w:left w:val="nil"/>
              <w:bottom w:val="single" w:sz="4" w:space="0" w:color="auto"/>
              <w:right w:val="single" w:sz="4" w:space="0" w:color="auto"/>
            </w:tcBorders>
            <w:shd w:val="clear" w:color="auto" w:fill="auto"/>
            <w:vAlign w:val="center"/>
            <w:hideMark/>
          </w:tcPr>
          <w:p w14:paraId="7BC1CE4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ROSPA0099 Podișul Hârtibaciului, ROSCI0227 Sighișoara-Târnava Mare, ROSCI0144 Pădurea de gorun și stejar de pe Dealul Purcărețului, ROSCI0143 Pădurea de gorun și stejar de la Dosul Fânațului, ROSCI0132 Oltul Mijlociu-Cibin-Hârtibaciu, ROSCI0303 Hârtibaciu Sud-Est, ROSCI0304 Hârtibaciu Sud-Vest, Rezervația Naturală „Stejarii seculari de la Breite municipiul Sighișoara“, Rezervația „Canionul Mihăileni“, „Rezervația de stejar pufos“ - sat Criș</w:t>
            </w:r>
          </w:p>
        </w:tc>
        <w:tc>
          <w:tcPr>
            <w:tcW w:w="4429" w:type="dxa"/>
            <w:tcBorders>
              <w:top w:val="nil"/>
              <w:left w:val="nil"/>
              <w:bottom w:val="single" w:sz="4" w:space="0" w:color="auto"/>
              <w:right w:val="single" w:sz="4" w:space="0" w:color="auto"/>
            </w:tcBorders>
            <w:shd w:val="clear" w:color="auto" w:fill="auto"/>
            <w:vAlign w:val="center"/>
            <w:hideMark/>
          </w:tcPr>
          <w:p w14:paraId="5513552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1166/2016 privind aprobarea Planului de management al ariilor naturale protejate ROSPA0099 Podișul Hârtibaciului, ROSCI0227 Sighișoara-Târnava Mare, ROSCI0144 Pădurea de gorun și stejar de pe Dealul Purcărețului, ROSCI0143 Pădurea de gorun și stejar de la Dosul Fânațului, ROSCI0132 Oltul Mijlociu-Cibin-Hârtibaciu, ROSCI0303 Hârtibaciu Sud-Est, ROSCI0304 Hârtibaciu Sud-Vest, Rezervația Naturală „Stejarii seculari de la Breite municipiul Sighișoara“, Rezervația „Canionul Mihăileni“, „Rezervația de stejar pufos“ - sat Criș</w:t>
            </w:r>
          </w:p>
        </w:tc>
        <w:tc>
          <w:tcPr>
            <w:tcW w:w="1410" w:type="dxa"/>
            <w:tcBorders>
              <w:top w:val="nil"/>
              <w:left w:val="nil"/>
              <w:bottom w:val="single" w:sz="4" w:space="0" w:color="auto"/>
              <w:right w:val="single" w:sz="4" w:space="0" w:color="auto"/>
            </w:tcBorders>
            <w:shd w:val="clear" w:color="auto" w:fill="auto"/>
            <w:vAlign w:val="center"/>
            <w:hideMark/>
          </w:tcPr>
          <w:p w14:paraId="61B5BD0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781</w:t>
            </w:r>
          </w:p>
        </w:tc>
        <w:tc>
          <w:tcPr>
            <w:tcW w:w="1385" w:type="dxa"/>
            <w:tcBorders>
              <w:top w:val="nil"/>
              <w:left w:val="nil"/>
              <w:bottom w:val="single" w:sz="4" w:space="0" w:color="auto"/>
              <w:right w:val="single" w:sz="4" w:space="0" w:color="auto"/>
            </w:tcBorders>
            <w:shd w:val="clear" w:color="auto" w:fill="auto"/>
            <w:vAlign w:val="center"/>
            <w:hideMark/>
          </w:tcPr>
          <w:p w14:paraId="1420F6C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05.10.2016</w:t>
            </w:r>
          </w:p>
        </w:tc>
      </w:tr>
      <w:tr w:rsidR="00413204" w:rsidRPr="00156CA6" w14:paraId="2DA931D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8DEE78A"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A656B7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ROSPA0103</w:t>
            </w:r>
          </w:p>
        </w:tc>
        <w:tc>
          <w:tcPr>
            <w:tcW w:w="1550" w:type="dxa"/>
            <w:tcBorders>
              <w:top w:val="nil"/>
              <w:left w:val="nil"/>
              <w:bottom w:val="single" w:sz="4" w:space="0" w:color="auto"/>
              <w:right w:val="single" w:sz="4" w:space="0" w:color="auto"/>
            </w:tcBorders>
            <w:shd w:val="clear" w:color="auto" w:fill="auto"/>
            <w:vAlign w:val="center"/>
            <w:hideMark/>
          </w:tcPr>
          <w:p w14:paraId="1FD9191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Valea Alceului</w:t>
            </w:r>
          </w:p>
        </w:tc>
        <w:tc>
          <w:tcPr>
            <w:tcW w:w="3289" w:type="dxa"/>
            <w:tcBorders>
              <w:top w:val="nil"/>
              <w:left w:val="nil"/>
              <w:bottom w:val="single" w:sz="4" w:space="0" w:color="auto"/>
              <w:right w:val="single" w:sz="4" w:space="0" w:color="auto"/>
            </w:tcBorders>
            <w:shd w:val="clear" w:color="auto" w:fill="auto"/>
            <w:vAlign w:val="center"/>
            <w:hideMark/>
          </w:tcPr>
          <w:p w14:paraId="66A34A7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ariei de protecție specială avifaunistică ROSPA0103 Valea Alceului</w:t>
            </w:r>
          </w:p>
        </w:tc>
        <w:tc>
          <w:tcPr>
            <w:tcW w:w="4429" w:type="dxa"/>
            <w:tcBorders>
              <w:top w:val="nil"/>
              <w:left w:val="nil"/>
              <w:bottom w:val="single" w:sz="4" w:space="0" w:color="auto"/>
              <w:right w:val="single" w:sz="4" w:space="0" w:color="auto"/>
            </w:tcBorders>
            <w:shd w:val="clear" w:color="auto" w:fill="auto"/>
            <w:vAlign w:val="center"/>
            <w:hideMark/>
          </w:tcPr>
          <w:p w14:paraId="216C6DE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1245/2016 privind aprobarea Planului de management și a Regulamentului ariei de protecție specială avifaunistică ROSPA0103 Valea Alceului</w:t>
            </w:r>
          </w:p>
        </w:tc>
        <w:tc>
          <w:tcPr>
            <w:tcW w:w="1410" w:type="dxa"/>
            <w:tcBorders>
              <w:top w:val="nil"/>
              <w:left w:val="nil"/>
              <w:bottom w:val="single" w:sz="4" w:space="0" w:color="auto"/>
              <w:right w:val="single" w:sz="4" w:space="0" w:color="auto"/>
            </w:tcBorders>
            <w:shd w:val="clear" w:color="auto" w:fill="auto"/>
            <w:vAlign w:val="center"/>
            <w:hideMark/>
          </w:tcPr>
          <w:p w14:paraId="57C20DD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628</w:t>
            </w:r>
          </w:p>
        </w:tc>
        <w:tc>
          <w:tcPr>
            <w:tcW w:w="1385" w:type="dxa"/>
            <w:tcBorders>
              <w:top w:val="nil"/>
              <w:left w:val="nil"/>
              <w:bottom w:val="single" w:sz="4" w:space="0" w:color="auto"/>
              <w:right w:val="single" w:sz="4" w:space="0" w:color="auto"/>
            </w:tcBorders>
            <w:shd w:val="clear" w:color="auto" w:fill="auto"/>
            <w:vAlign w:val="center"/>
            <w:hideMark/>
          </w:tcPr>
          <w:p w14:paraId="4A9ABF4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16.08.2016</w:t>
            </w:r>
          </w:p>
        </w:tc>
      </w:tr>
      <w:tr w:rsidR="00413204" w:rsidRPr="00156CA6" w14:paraId="5F049AEF"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EEA6C55"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24AE78D"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ROSPA0104</w:t>
            </w:r>
          </w:p>
        </w:tc>
        <w:tc>
          <w:tcPr>
            <w:tcW w:w="1550" w:type="dxa"/>
            <w:tcBorders>
              <w:top w:val="nil"/>
              <w:left w:val="nil"/>
              <w:bottom w:val="single" w:sz="4" w:space="0" w:color="auto"/>
              <w:right w:val="single" w:sz="4" w:space="0" w:color="auto"/>
            </w:tcBorders>
            <w:shd w:val="clear" w:color="auto" w:fill="auto"/>
            <w:vAlign w:val="center"/>
            <w:hideMark/>
          </w:tcPr>
          <w:p w14:paraId="5EA1CA9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Bazinul Fizeșului</w:t>
            </w:r>
          </w:p>
        </w:tc>
        <w:tc>
          <w:tcPr>
            <w:tcW w:w="3289" w:type="dxa"/>
            <w:tcBorders>
              <w:top w:val="nil"/>
              <w:left w:val="nil"/>
              <w:bottom w:val="single" w:sz="4" w:space="0" w:color="auto"/>
              <w:right w:val="single" w:sz="4" w:space="0" w:color="auto"/>
            </w:tcBorders>
            <w:shd w:val="clear" w:color="auto" w:fill="auto"/>
            <w:vAlign w:val="center"/>
            <w:hideMark/>
          </w:tcPr>
          <w:p w14:paraId="7FE4D4F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ROSCI0099 Lacul știucilor - Sic - Puini - Bonțida, ale ariei de protecție specială avifaunistică ROSPA0104 Bazinul Fizeșului și ale ariilor naturale protejate de importanță națională cu care acestea se suprapun</w:t>
            </w:r>
          </w:p>
        </w:tc>
        <w:tc>
          <w:tcPr>
            <w:tcW w:w="4429" w:type="dxa"/>
            <w:tcBorders>
              <w:top w:val="nil"/>
              <w:left w:val="nil"/>
              <w:bottom w:val="single" w:sz="4" w:space="0" w:color="auto"/>
              <w:right w:val="single" w:sz="4" w:space="0" w:color="auto"/>
            </w:tcBorders>
            <w:shd w:val="clear" w:color="auto" w:fill="auto"/>
            <w:vAlign w:val="center"/>
            <w:hideMark/>
          </w:tcPr>
          <w:p w14:paraId="08CA319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841/2016 privind aprobarea Planului de management și a Regulamentului sitului de importanță comunitară ROSCI0099 Lacul știucilor - Sic - Puini - Bonțida, ale ariei de protecție specială avifaunistică ROSPA0104 Bazinul Fizeșului și ale ariilor naturale protejate de importanță națională cu care acestea se suprapun</w:t>
            </w:r>
          </w:p>
        </w:tc>
        <w:tc>
          <w:tcPr>
            <w:tcW w:w="1410" w:type="dxa"/>
            <w:tcBorders>
              <w:top w:val="nil"/>
              <w:left w:val="nil"/>
              <w:bottom w:val="single" w:sz="4" w:space="0" w:color="auto"/>
              <w:right w:val="single" w:sz="4" w:space="0" w:color="auto"/>
            </w:tcBorders>
            <w:shd w:val="clear" w:color="auto" w:fill="auto"/>
            <w:vAlign w:val="center"/>
            <w:hideMark/>
          </w:tcPr>
          <w:p w14:paraId="4FDC3FA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433</w:t>
            </w:r>
          </w:p>
        </w:tc>
        <w:tc>
          <w:tcPr>
            <w:tcW w:w="1385" w:type="dxa"/>
            <w:tcBorders>
              <w:top w:val="nil"/>
              <w:left w:val="nil"/>
              <w:bottom w:val="single" w:sz="4" w:space="0" w:color="auto"/>
              <w:right w:val="single" w:sz="4" w:space="0" w:color="auto"/>
            </w:tcBorders>
            <w:shd w:val="clear" w:color="auto" w:fill="auto"/>
            <w:vAlign w:val="center"/>
            <w:hideMark/>
          </w:tcPr>
          <w:p w14:paraId="4F82911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09.06.2016</w:t>
            </w:r>
          </w:p>
        </w:tc>
      </w:tr>
      <w:tr w:rsidR="00413204" w:rsidRPr="00156CA6" w14:paraId="5A4E6F5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EB8A787"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CFFC4A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ROSPA0106</w:t>
            </w:r>
          </w:p>
        </w:tc>
        <w:tc>
          <w:tcPr>
            <w:tcW w:w="1550" w:type="dxa"/>
            <w:tcBorders>
              <w:top w:val="nil"/>
              <w:left w:val="nil"/>
              <w:bottom w:val="single" w:sz="4" w:space="0" w:color="auto"/>
              <w:right w:val="single" w:sz="4" w:space="0" w:color="auto"/>
            </w:tcBorders>
            <w:shd w:val="clear" w:color="auto" w:fill="auto"/>
            <w:vAlign w:val="center"/>
            <w:hideMark/>
          </w:tcPr>
          <w:p w14:paraId="1B290A8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Valea Oltului Inferior</w:t>
            </w:r>
          </w:p>
        </w:tc>
        <w:tc>
          <w:tcPr>
            <w:tcW w:w="3289" w:type="dxa"/>
            <w:tcBorders>
              <w:top w:val="nil"/>
              <w:left w:val="nil"/>
              <w:bottom w:val="single" w:sz="4" w:space="0" w:color="auto"/>
              <w:right w:val="single" w:sz="4" w:space="0" w:color="auto"/>
            </w:tcBorders>
            <w:shd w:val="clear" w:color="auto" w:fill="auto"/>
            <w:vAlign w:val="center"/>
            <w:hideMark/>
          </w:tcPr>
          <w:p w14:paraId="1084885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ROSPA0106 Valea Oltului Inferior</w:t>
            </w:r>
          </w:p>
        </w:tc>
        <w:tc>
          <w:tcPr>
            <w:tcW w:w="4429" w:type="dxa"/>
            <w:tcBorders>
              <w:top w:val="nil"/>
              <w:left w:val="nil"/>
              <w:bottom w:val="single" w:sz="4" w:space="0" w:color="auto"/>
              <w:right w:val="single" w:sz="4" w:space="0" w:color="auto"/>
            </w:tcBorders>
            <w:shd w:val="clear" w:color="auto" w:fill="auto"/>
            <w:vAlign w:val="center"/>
            <w:hideMark/>
          </w:tcPr>
          <w:p w14:paraId="476E97F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1093/2016 privind aprobarea Planului de management al sitului Natura 2000 ROSPA0106 Valea Oltului Inferior</w:t>
            </w:r>
          </w:p>
        </w:tc>
        <w:tc>
          <w:tcPr>
            <w:tcW w:w="1410" w:type="dxa"/>
            <w:tcBorders>
              <w:top w:val="nil"/>
              <w:left w:val="nil"/>
              <w:bottom w:val="single" w:sz="4" w:space="0" w:color="auto"/>
              <w:right w:val="single" w:sz="4" w:space="0" w:color="auto"/>
            </w:tcBorders>
            <w:shd w:val="clear" w:color="auto" w:fill="auto"/>
            <w:vAlign w:val="center"/>
            <w:hideMark/>
          </w:tcPr>
          <w:p w14:paraId="78C9BBD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930</w:t>
            </w:r>
          </w:p>
        </w:tc>
        <w:tc>
          <w:tcPr>
            <w:tcW w:w="1385" w:type="dxa"/>
            <w:tcBorders>
              <w:top w:val="nil"/>
              <w:left w:val="nil"/>
              <w:bottom w:val="single" w:sz="4" w:space="0" w:color="auto"/>
              <w:right w:val="single" w:sz="4" w:space="0" w:color="auto"/>
            </w:tcBorders>
            <w:shd w:val="clear" w:color="auto" w:fill="auto"/>
            <w:vAlign w:val="center"/>
            <w:hideMark/>
          </w:tcPr>
          <w:p w14:paraId="6E374B3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18.11.2016</w:t>
            </w:r>
          </w:p>
        </w:tc>
      </w:tr>
      <w:tr w:rsidR="00413204" w:rsidRPr="00156CA6" w14:paraId="3745BDB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E12A3D8"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C244844"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ROSPA0107</w:t>
            </w:r>
          </w:p>
        </w:tc>
        <w:tc>
          <w:tcPr>
            <w:tcW w:w="1550" w:type="dxa"/>
            <w:tcBorders>
              <w:top w:val="nil"/>
              <w:left w:val="nil"/>
              <w:bottom w:val="single" w:sz="4" w:space="0" w:color="auto"/>
              <w:right w:val="single" w:sz="4" w:space="0" w:color="auto"/>
            </w:tcBorders>
            <w:shd w:val="clear" w:color="auto" w:fill="auto"/>
            <w:vAlign w:val="center"/>
            <w:hideMark/>
          </w:tcPr>
          <w:p w14:paraId="16F55EC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Vânători - Neamț</w:t>
            </w:r>
          </w:p>
        </w:tc>
        <w:tc>
          <w:tcPr>
            <w:tcW w:w="3289" w:type="dxa"/>
            <w:tcBorders>
              <w:top w:val="nil"/>
              <w:left w:val="nil"/>
              <w:bottom w:val="single" w:sz="4" w:space="0" w:color="auto"/>
              <w:right w:val="single" w:sz="4" w:space="0" w:color="auto"/>
            </w:tcBorders>
            <w:shd w:val="clear" w:color="auto" w:fill="auto"/>
            <w:vAlign w:val="center"/>
            <w:hideMark/>
          </w:tcPr>
          <w:p w14:paraId="5E40C3F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Vânători Neamț și al siturilor Natura 2000 ROSCI0270 Vânători Neamț și ROSPA0107 Vânători Neamț</w:t>
            </w:r>
          </w:p>
        </w:tc>
        <w:tc>
          <w:tcPr>
            <w:tcW w:w="4429" w:type="dxa"/>
            <w:tcBorders>
              <w:top w:val="nil"/>
              <w:left w:val="nil"/>
              <w:bottom w:val="single" w:sz="4" w:space="0" w:color="auto"/>
              <w:right w:val="single" w:sz="4" w:space="0" w:color="auto"/>
            </w:tcBorders>
            <w:shd w:val="clear" w:color="auto" w:fill="auto"/>
            <w:vAlign w:val="center"/>
            <w:hideMark/>
          </w:tcPr>
          <w:p w14:paraId="75A9C65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1246/2016 privind aprobarea Planului de management și a Regulamentului Parcului Natural Vânători Neamț și al siturilor Natura 2000 ROSCI0270 Vânători Neamț și ROSPA0107 Vânători Neamț</w:t>
            </w:r>
          </w:p>
        </w:tc>
        <w:tc>
          <w:tcPr>
            <w:tcW w:w="1410" w:type="dxa"/>
            <w:tcBorders>
              <w:top w:val="nil"/>
              <w:left w:val="nil"/>
              <w:bottom w:val="single" w:sz="4" w:space="0" w:color="auto"/>
              <w:right w:val="single" w:sz="4" w:space="0" w:color="auto"/>
            </w:tcBorders>
            <w:shd w:val="clear" w:color="auto" w:fill="auto"/>
            <w:vAlign w:val="center"/>
            <w:hideMark/>
          </w:tcPr>
          <w:p w14:paraId="0D2C11D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135</w:t>
            </w:r>
          </w:p>
        </w:tc>
        <w:tc>
          <w:tcPr>
            <w:tcW w:w="1385" w:type="dxa"/>
            <w:tcBorders>
              <w:top w:val="nil"/>
              <w:left w:val="nil"/>
              <w:bottom w:val="single" w:sz="4" w:space="0" w:color="auto"/>
              <w:right w:val="single" w:sz="4" w:space="0" w:color="auto"/>
            </w:tcBorders>
            <w:shd w:val="clear" w:color="auto" w:fill="auto"/>
            <w:vAlign w:val="center"/>
            <w:hideMark/>
          </w:tcPr>
          <w:p w14:paraId="6EB52B2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22.02.2017</w:t>
            </w:r>
          </w:p>
        </w:tc>
      </w:tr>
      <w:tr w:rsidR="00413204" w:rsidRPr="00156CA6" w14:paraId="4B4564C0"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98C6FE6"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BAD9089"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ROSPA0110</w:t>
            </w:r>
          </w:p>
        </w:tc>
        <w:tc>
          <w:tcPr>
            <w:tcW w:w="1550" w:type="dxa"/>
            <w:tcBorders>
              <w:top w:val="nil"/>
              <w:left w:val="nil"/>
              <w:bottom w:val="single" w:sz="4" w:space="0" w:color="auto"/>
              <w:right w:val="single" w:sz="4" w:space="0" w:color="auto"/>
            </w:tcBorders>
            <w:shd w:val="clear" w:color="auto" w:fill="auto"/>
            <w:vAlign w:val="center"/>
            <w:hideMark/>
          </w:tcPr>
          <w:p w14:paraId="7C8ECAA2"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Acumulările Rogojești - Bucecea</w:t>
            </w:r>
          </w:p>
        </w:tc>
        <w:tc>
          <w:tcPr>
            <w:tcW w:w="3289" w:type="dxa"/>
            <w:tcBorders>
              <w:top w:val="nil"/>
              <w:left w:val="nil"/>
              <w:bottom w:val="single" w:sz="4" w:space="0" w:color="auto"/>
              <w:right w:val="single" w:sz="4" w:space="0" w:color="auto"/>
            </w:tcBorders>
            <w:shd w:val="clear" w:color="auto" w:fill="auto"/>
            <w:vAlign w:val="center"/>
            <w:hideMark/>
          </w:tcPr>
          <w:p w14:paraId="0D00943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ROSPA0110 Acumulările Rogojești - Bucecea</w:t>
            </w:r>
          </w:p>
        </w:tc>
        <w:tc>
          <w:tcPr>
            <w:tcW w:w="4429" w:type="dxa"/>
            <w:tcBorders>
              <w:top w:val="nil"/>
              <w:left w:val="nil"/>
              <w:bottom w:val="single" w:sz="4" w:space="0" w:color="auto"/>
              <w:right w:val="single" w:sz="4" w:space="0" w:color="auto"/>
            </w:tcBorders>
            <w:shd w:val="clear" w:color="auto" w:fill="auto"/>
            <w:vAlign w:val="center"/>
            <w:hideMark/>
          </w:tcPr>
          <w:p w14:paraId="6A4333C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1098/2016 privind aprobarea Planului de management și a Regulamentului sitului Natura 2000 ROSPA0110 Acumulările Rogojești - Bucecea</w:t>
            </w:r>
          </w:p>
        </w:tc>
        <w:tc>
          <w:tcPr>
            <w:tcW w:w="1410" w:type="dxa"/>
            <w:tcBorders>
              <w:top w:val="nil"/>
              <w:left w:val="nil"/>
              <w:bottom w:val="single" w:sz="4" w:space="0" w:color="auto"/>
              <w:right w:val="single" w:sz="4" w:space="0" w:color="auto"/>
            </w:tcBorders>
            <w:shd w:val="clear" w:color="auto" w:fill="auto"/>
            <w:vAlign w:val="center"/>
            <w:hideMark/>
          </w:tcPr>
          <w:p w14:paraId="2F26812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987</w:t>
            </w:r>
          </w:p>
        </w:tc>
        <w:tc>
          <w:tcPr>
            <w:tcW w:w="1385" w:type="dxa"/>
            <w:tcBorders>
              <w:top w:val="nil"/>
              <w:left w:val="nil"/>
              <w:bottom w:val="single" w:sz="4" w:space="0" w:color="auto"/>
              <w:right w:val="single" w:sz="4" w:space="0" w:color="auto"/>
            </w:tcBorders>
            <w:shd w:val="clear" w:color="auto" w:fill="auto"/>
            <w:vAlign w:val="center"/>
            <w:hideMark/>
          </w:tcPr>
          <w:p w14:paraId="7334CA6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08.12.2016</w:t>
            </w:r>
          </w:p>
        </w:tc>
      </w:tr>
      <w:tr w:rsidR="00413204" w:rsidRPr="00156CA6" w14:paraId="0C3A3CE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036EE7F"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668425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ROSPA0113</w:t>
            </w:r>
          </w:p>
        </w:tc>
        <w:tc>
          <w:tcPr>
            <w:tcW w:w="1550" w:type="dxa"/>
            <w:tcBorders>
              <w:top w:val="nil"/>
              <w:left w:val="nil"/>
              <w:bottom w:val="single" w:sz="4" w:space="0" w:color="auto"/>
              <w:right w:val="single" w:sz="4" w:space="0" w:color="auto"/>
            </w:tcBorders>
            <w:shd w:val="clear" w:color="auto" w:fill="auto"/>
            <w:vAlign w:val="center"/>
            <w:hideMark/>
          </w:tcPr>
          <w:p w14:paraId="38C528D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Cânepiști</w:t>
            </w:r>
          </w:p>
        </w:tc>
        <w:tc>
          <w:tcPr>
            <w:tcW w:w="3289" w:type="dxa"/>
            <w:tcBorders>
              <w:top w:val="nil"/>
              <w:left w:val="nil"/>
              <w:bottom w:val="single" w:sz="4" w:space="0" w:color="auto"/>
              <w:right w:val="single" w:sz="4" w:space="0" w:color="auto"/>
            </w:tcBorders>
            <w:shd w:val="clear" w:color="auto" w:fill="auto"/>
            <w:vAlign w:val="center"/>
            <w:hideMark/>
          </w:tcPr>
          <w:p w14:paraId="7EBDA7C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ROSPA0113 Cânepiști</w:t>
            </w:r>
          </w:p>
        </w:tc>
        <w:tc>
          <w:tcPr>
            <w:tcW w:w="4429" w:type="dxa"/>
            <w:tcBorders>
              <w:top w:val="nil"/>
              <w:left w:val="nil"/>
              <w:bottom w:val="single" w:sz="4" w:space="0" w:color="auto"/>
              <w:right w:val="single" w:sz="4" w:space="0" w:color="auto"/>
            </w:tcBorders>
            <w:shd w:val="clear" w:color="auto" w:fill="auto"/>
            <w:vAlign w:val="center"/>
            <w:hideMark/>
          </w:tcPr>
          <w:p w14:paraId="4CD9B8E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1644/2016 privind aprobarea Planului de management și a Regulamentului sitului Natura 2000 ROSPA0113 Cânepiști</w:t>
            </w:r>
          </w:p>
        </w:tc>
        <w:tc>
          <w:tcPr>
            <w:tcW w:w="1410" w:type="dxa"/>
            <w:tcBorders>
              <w:top w:val="nil"/>
              <w:left w:val="nil"/>
              <w:bottom w:val="single" w:sz="4" w:space="0" w:color="auto"/>
              <w:right w:val="single" w:sz="4" w:space="0" w:color="auto"/>
            </w:tcBorders>
            <w:shd w:val="clear" w:color="auto" w:fill="auto"/>
            <w:vAlign w:val="center"/>
            <w:hideMark/>
          </w:tcPr>
          <w:p w14:paraId="5796963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760</w:t>
            </w:r>
          </w:p>
        </w:tc>
        <w:tc>
          <w:tcPr>
            <w:tcW w:w="1385" w:type="dxa"/>
            <w:tcBorders>
              <w:top w:val="nil"/>
              <w:left w:val="nil"/>
              <w:bottom w:val="single" w:sz="4" w:space="0" w:color="auto"/>
              <w:right w:val="single" w:sz="4" w:space="0" w:color="auto"/>
            </w:tcBorders>
            <w:shd w:val="clear" w:color="auto" w:fill="auto"/>
            <w:vAlign w:val="center"/>
            <w:hideMark/>
          </w:tcPr>
          <w:p w14:paraId="470E575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29.09.2016</w:t>
            </w:r>
          </w:p>
        </w:tc>
      </w:tr>
      <w:tr w:rsidR="00413204" w:rsidRPr="00156CA6" w14:paraId="5C38FAF0"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13FA457"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1907472"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ROSPA0115</w:t>
            </w:r>
          </w:p>
        </w:tc>
        <w:tc>
          <w:tcPr>
            <w:tcW w:w="1550" w:type="dxa"/>
            <w:tcBorders>
              <w:top w:val="nil"/>
              <w:left w:val="nil"/>
              <w:bottom w:val="single" w:sz="4" w:space="0" w:color="auto"/>
              <w:right w:val="single" w:sz="4" w:space="0" w:color="auto"/>
            </w:tcBorders>
            <w:shd w:val="clear" w:color="auto" w:fill="auto"/>
            <w:vAlign w:val="center"/>
            <w:hideMark/>
          </w:tcPr>
          <w:p w14:paraId="4DD02742"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Defileul Crișului Repede - Valea Iadului</w:t>
            </w:r>
          </w:p>
        </w:tc>
        <w:tc>
          <w:tcPr>
            <w:tcW w:w="3289" w:type="dxa"/>
            <w:tcBorders>
              <w:top w:val="nil"/>
              <w:left w:val="nil"/>
              <w:bottom w:val="single" w:sz="4" w:space="0" w:color="auto"/>
              <w:right w:val="single" w:sz="4" w:space="0" w:color="auto"/>
            </w:tcBorders>
            <w:shd w:val="clear" w:color="auto" w:fill="auto"/>
            <w:vAlign w:val="center"/>
            <w:hideMark/>
          </w:tcPr>
          <w:p w14:paraId="457EF3E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ROSCI0262 Valea Iadei</w:t>
            </w:r>
          </w:p>
        </w:tc>
        <w:tc>
          <w:tcPr>
            <w:tcW w:w="4429" w:type="dxa"/>
            <w:tcBorders>
              <w:top w:val="nil"/>
              <w:left w:val="nil"/>
              <w:bottom w:val="single" w:sz="4" w:space="0" w:color="auto"/>
              <w:right w:val="single" w:sz="4" w:space="0" w:color="auto"/>
            </w:tcBorders>
            <w:shd w:val="clear" w:color="auto" w:fill="auto"/>
            <w:vAlign w:val="center"/>
            <w:hideMark/>
          </w:tcPr>
          <w:p w14:paraId="325FD87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1122/2016 privind aprobarea Planului de management și a Regulamentului sitului de importanță comunitară ROSCI0262 Valea Iadei</w:t>
            </w:r>
          </w:p>
        </w:tc>
        <w:tc>
          <w:tcPr>
            <w:tcW w:w="1410" w:type="dxa"/>
            <w:tcBorders>
              <w:top w:val="nil"/>
              <w:left w:val="nil"/>
              <w:bottom w:val="single" w:sz="4" w:space="0" w:color="auto"/>
              <w:right w:val="single" w:sz="4" w:space="0" w:color="auto"/>
            </w:tcBorders>
            <w:shd w:val="clear" w:color="auto" w:fill="auto"/>
            <w:vAlign w:val="center"/>
            <w:hideMark/>
          </w:tcPr>
          <w:p w14:paraId="21FFDDC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584</w:t>
            </w:r>
          </w:p>
        </w:tc>
        <w:tc>
          <w:tcPr>
            <w:tcW w:w="1385" w:type="dxa"/>
            <w:tcBorders>
              <w:top w:val="nil"/>
              <w:left w:val="nil"/>
              <w:bottom w:val="single" w:sz="4" w:space="0" w:color="auto"/>
              <w:right w:val="single" w:sz="4" w:space="0" w:color="auto"/>
            </w:tcBorders>
            <w:shd w:val="clear" w:color="auto" w:fill="auto"/>
            <w:vAlign w:val="center"/>
            <w:hideMark/>
          </w:tcPr>
          <w:p w14:paraId="6FEC6DB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01.08.2016</w:t>
            </w:r>
          </w:p>
        </w:tc>
      </w:tr>
      <w:tr w:rsidR="00413204" w:rsidRPr="00156CA6" w14:paraId="0D5F0C24"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0FFA8B9"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AF88B6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ROSPA0123</w:t>
            </w:r>
          </w:p>
        </w:tc>
        <w:tc>
          <w:tcPr>
            <w:tcW w:w="1550" w:type="dxa"/>
            <w:tcBorders>
              <w:top w:val="nil"/>
              <w:left w:val="nil"/>
              <w:bottom w:val="single" w:sz="4" w:space="0" w:color="auto"/>
              <w:right w:val="single" w:sz="4" w:space="0" w:color="auto"/>
            </w:tcBorders>
            <w:shd w:val="clear" w:color="auto" w:fill="auto"/>
            <w:vAlign w:val="center"/>
            <w:hideMark/>
          </w:tcPr>
          <w:p w14:paraId="6C08280F"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Lacurile de acumulare de pe Crișul Repede</w:t>
            </w:r>
          </w:p>
        </w:tc>
        <w:tc>
          <w:tcPr>
            <w:tcW w:w="3289" w:type="dxa"/>
            <w:tcBorders>
              <w:top w:val="nil"/>
              <w:left w:val="nil"/>
              <w:bottom w:val="single" w:sz="4" w:space="0" w:color="auto"/>
              <w:right w:val="single" w:sz="4" w:space="0" w:color="auto"/>
            </w:tcBorders>
            <w:shd w:val="clear" w:color="auto" w:fill="auto"/>
            <w:vAlign w:val="center"/>
            <w:hideMark/>
          </w:tcPr>
          <w:p w14:paraId="0FF5B22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ROSCI0050 Crișul Repede amonte de Oradea și ale ariei de protecție specială avifaunistică ROSPA0123 Lacurile de acumulare de pe Crișul Repede</w:t>
            </w:r>
          </w:p>
        </w:tc>
        <w:tc>
          <w:tcPr>
            <w:tcW w:w="4429" w:type="dxa"/>
            <w:tcBorders>
              <w:top w:val="nil"/>
              <w:left w:val="nil"/>
              <w:bottom w:val="single" w:sz="4" w:space="0" w:color="auto"/>
              <w:right w:val="single" w:sz="4" w:space="0" w:color="auto"/>
            </w:tcBorders>
            <w:shd w:val="clear" w:color="auto" w:fill="auto"/>
            <w:vAlign w:val="center"/>
            <w:hideMark/>
          </w:tcPr>
          <w:p w14:paraId="5FC0287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1071/2016 privind aprobarea Planului de management și a Regulamentului sitului de importanță comunitară ROSCI0050 Crișul Repede amonte de Oradea și ale ariei de protecție specială avifaunistică ROSPA0123 Lacurile de acumulare de pe Crișul Repede</w:t>
            </w:r>
          </w:p>
        </w:tc>
        <w:tc>
          <w:tcPr>
            <w:tcW w:w="1410" w:type="dxa"/>
            <w:tcBorders>
              <w:top w:val="nil"/>
              <w:left w:val="nil"/>
              <w:bottom w:val="single" w:sz="4" w:space="0" w:color="auto"/>
              <w:right w:val="single" w:sz="4" w:space="0" w:color="auto"/>
            </w:tcBorders>
            <w:shd w:val="clear" w:color="auto" w:fill="auto"/>
            <w:vAlign w:val="center"/>
            <w:hideMark/>
          </w:tcPr>
          <w:p w14:paraId="69DCE35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611</w:t>
            </w:r>
          </w:p>
        </w:tc>
        <w:tc>
          <w:tcPr>
            <w:tcW w:w="1385" w:type="dxa"/>
            <w:tcBorders>
              <w:top w:val="nil"/>
              <w:left w:val="nil"/>
              <w:bottom w:val="single" w:sz="4" w:space="0" w:color="auto"/>
              <w:right w:val="single" w:sz="4" w:space="0" w:color="auto"/>
            </w:tcBorders>
            <w:shd w:val="clear" w:color="auto" w:fill="auto"/>
            <w:vAlign w:val="center"/>
            <w:hideMark/>
          </w:tcPr>
          <w:p w14:paraId="5A0BAFA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10.08.2016</w:t>
            </w:r>
          </w:p>
        </w:tc>
      </w:tr>
      <w:tr w:rsidR="00413204" w:rsidRPr="00156CA6" w14:paraId="49499B5C"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2616C77"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E8ACB3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ROSPA0125</w:t>
            </w:r>
          </w:p>
        </w:tc>
        <w:tc>
          <w:tcPr>
            <w:tcW w:w="1550" w:type="dxa"/>
            <w:tcBorders>
              <w:top w:val="nil"/>
              <w:left w:val="nil"/>
              <w:bottom w:val="single" w:sz="4" w:space="0" w:color="auto"/>
              <w:right w:val="single" w:sz="4" w:space="0" w:color="auto"/>
            </w:tcBorders>
            <w:shd w:val="clear" w:color="auto" w:fill="auto"/>
            <w:vAlign w:val="center"/>
            <w:hideMark/>
          </w:tcPr>
          <w:p w14:paraId="6DA33A2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Lacurile Vaduri și Pângărați</w:t>
            </w:r>
          </w:p>
        </w:tc>
        <w:tc>
          <w:tcPr>
            <w:tcW w:w="3289" w:type="dxa"/>
            <w:tcBorders>
              <w:top w:val="nil"/>
              <w:left w:val="nil"/>
              <w:bottom w:val="single" w:sz="4" w:space="0" w:color="auto"/>
              <w:right w:val="single" w:sz="4" w:space="0" w:color="auto"/>
            </w:tcBorders>
            <w:shd w:val="clear" w:color="auto" w:fill="auto"/>
            <w:vAlign w:val="center"/>
            <w:hideMark/>
          </w:tcPr>
          <w:p w14:paraId="29FB9C7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ROSPA0125 Lacurile Vaduri și Pângărați</w:t>
            </w:r>
          </w:p>
        </w:tc>
        <w:tc>
          <w:tcPr>
            <w:tcW w:w="4429" w:type="dxa"/>
            <w:tcBorders>
              <w:top w:val="nil"/>
              <w:left w:val="nil"/>
              <w:bottom w:val="single" w:sz="4" w:space="0" w:color="auto"/>
              <w:right w:val="single" w:sz="4" w:space="0" w:color="auto"/>
            </w:tcBorders>
            <w:shd w:val="clear" w:color="auto" w:fill="auto"/>
            <w:vAlign w:val="center"/>
            <w:hideMark/>
          </w:tcPr>
          <w:p w14:paraId="34AEBCC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1170/2016 privind aprobarea Planului de management și a Regulamentului sitului Natura 2000 ROSPA0125 Lacurile Vaduri și Pângărați</w:t>
            </w:r>
          </w:p>
        </w:tc>
        <w:tc>
          <w:tcPr>
            <w:tcW w:w="1410" w:type="dxa"/>
            <w:tcBorders>
              <w:top w:val="nil"/>
              <w:left w:val="nil"/>
              <w:bottom w:val="single" w:sz="4" w:space="0" w:color="auto"/>
              <w:right w:val="single" w:sz="4" w:space="0" w:color="auto"/>
            </w:tcBorders>
            <w:shd w:val="clear" w:color="auto" w:fill="auto"/>
            <w:vAlign w:val="center"/>
            <w:hideMark/>
          </w:tcPr>
          <w:p w14:paraId="2E8CEA9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933</w:t>
            </w:r>
          </w:p>
        </w:tc>
        <w:tc>
          <w:tcPr>
            <w:tcW w:w="1385" w:type="dxa"/>
            <w:tcBorders>
              <w:top w:val="nil"/>
              <w:left w:val="nil"/>
              <w:bottom w:val="single" w:sz="4" w:space="0" w:color="auto"/>
              <w:right w:val="single" w:sz="4" w:space="0" w:color="auto"/>
            </w:tcBorders>
            <w:shd w:val="clear" w:color="auto" w:fill="auto"/>
            <w:vAlign w:val="center"/>
            <w:hideMark/>
          </w:tcPr>
          <w:p w14:paraId="6F0FB96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21.11.2016</w:t>
            </w:r>
          </w:p>
        </w:tc>
      </w:tr>
      <w:tr w:rsidR="00413204" w:rsidRPr="00156CA6" w14:paraId="3580400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7D9EF91"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EC84AA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ROSPA0126</w:t>
            </w:r>
          </w:p>
        </w:tc>
        <w:tc>
          <w:tcPr>
            <w:tcW w:w="1550" w:type="dxa"/>
            <w:tcBorders>
              <w:top w:val="nil"/>
              <w:left w:val="nil"/>
              <w:bottom w:val="single" w:sz="4" w:space="0" w:color="auto"/>
              <w:right w:val="single" w:sz="4" w:space="0" w:color="auto"/>
            </w:tcBorders>
            <w:shd w:val="clear" w:color="auto" w:fill="auto"/>
            <w:vAlign w:val="center"/>
            <w:hideMark/>
          </w:tcPr>
          <w:p w14:paraId="14E5566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Livezile - Dolaț</w:t>
            </w:r>
          </w:p>
        </w:tc>
        <w:tc>
          <w:tcPr>
            <w:tcW w:w="3289" w:type="dxa"/>
            <w:tcBorders>
              <w:top w:val="nil"/>
              <w:left w:val="nil"/>
              <w:bottom w:val="single" w:sz="4" w:space="0" w:color="auto"/>
              <w:right w:val="single" w:sz="4" w:space="0" w:color="auto"/>
            </w:tcBorders>
            <w:shd w:val="clear" w:color="auto" w:fill="auto"/>
            <w:vAlign w:val="center"/>
            <w:hideMark/>
          </w:tcPr>
          <w:p w14:paraId="3D3107A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ROSPA0126 Livezile-Dolaț</w:t>
            </w:r>
          </w:p>
        </w:tc>
        <w:tc>
          <w:tcPr>
            <w:tcW w:w="4429" w:type="dxa"/>
            <w:tcBorders>
              <w:top w:val="nil"/>
              <w:left w:val="nil"/>
              <w:bottom w:val="single" w:sz="4" w:space="0" w:color="auto"/>
              <w:right w:val="single" w:sz="4" w:space="0" w:color="auto"/>
            </w:tcBorders>
            <w:shd w:val="clear" w:color="auto" w:fill="auto"/>
            <w:vAlign w:val="center"/>
            <w:hideMark/>
          </w:tcPr>
          <w:p w14:paraId="1D00A2F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1532/2016 privind aprobarea Planului de management și a Regulamentului sitului Natura 2000 ROSPA0126 Livezile-Dolaț</w:t>
            </w:r>
          </w:p>
        </w:tc>
        <w:tc>
          <w:tcPr>
            <w:tcW w:w="1410" w:type="dxa"/>
            <w:tcBorders>
              <w:top w:val="nil"/>
              <w:left w:val="nil"/>
              <w:bottom w:val="single" w:sz="4" w:space="0" w:color="auto"/>
              <w:right w:val="single" w:sz="4" w:space="0" w:color="auto"/>
            </w:tcBorders>
            <w:shd w:val="clear" w:color="auto" w:fill="auto"/>
            <w:vAlign w:val="center"/>
            <w:hideMark/>
          </w:tcPr>
          <w:p w14:paraId="3C79724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805</w:t>
            </w:r>
          </w:p>
        </w:tc>
        <w:tc>
          <w:tcPr>
            <w:tcW w:w="1385" w:type="dxa"/>
            <w:tcBorders>
              <w:top w:val="nil"/>
              <w:left w:val="nil"/>
              <w:bottom w:val="single" w:sz="4" w:space="0" w:color="auto"/>
              <w:right w:val="single" w:sz="4" w:space="0" w:color="auto"/>
            </w:tcBorders>
            <w:shd w:val="clear" w:color="auto" w:fill="auto"/>
            <w:vAlign w:val="center"/>
            <w:hideMark/>
          </w:tcPr>
          <w:p w14:paraId="1A226B6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12.10.2016</w:t>
            </w:r>
          </w:p>
        </w:tc>
      </w:tr>
      <w:tr w:rsidR="00413204" w:rsidRPr="00156CA6" w14:paraId="17B72F51"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4259AC0"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1AE666F"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ROSPA0129</w:t>
            </w:r>
          </w:p>
        </w:tc>
        <w:tc>
          <w:tcPr>
            <w:tcW w:w="1550" w:type="dxa"/>
            <w:tcBorders>
              <w:top w:val="nil"/>
              <w:left w:val="nil"/>
              <w:bottom w:val="single" w:sz="4" w:space="0" w:color="auto"/>
              <w:right w:val="single" w:sz="4" w:space="0" w:color="auto"/>
            </w:tcBorders>
            <w:shd w:val="clear" w:color="auto" w:fill="auto"/>
            <w:vAlign w:val="center"/>
            <w:hideMark/>
          </w:tcPr>
          <w:p w14:paraId="1A9C6A06"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Masivul Ceahlău</w:t>
            </w:r>
          </w:p>
        </w:tc>
        <w:tc>
          <w:tcPr>
            <w:tcW w:w="3289" w:type="dxa"/>
            <w:tcBorders>
              <w:top w:val="nil"/>
              <w:left w:val="nil"/>
              <w:bottom w:val="single" w:sz="4" w:space="0" w:color="auto"/>
              <w:right w:val="single" w:sz="4" w:space="0" w:color="auto"/>
            </w:tcBorders>
            <w:shd w:val="clear" w:color="auto" w:fill="auto"/>
            <w:vAlign w:val="center"/>
            <w:hideMark/>
          </w:tcPr>
          <w:p w14:paraId="7D9C166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Național Ceahlău</w:t>
            </w:r>
          </w:p>
        </w:tc>
        <w:tc>
          <w:tcPr>
            <w:tcW w:w="4429" w:type="dxa"/>
            <w:tcBorders>
              <w:top w:val="nil"/>
              <w:left w:val="nil"/>
              <w:bottom w:val="single" w:sz="4" w:space="0" w:color="auto"/>
              <w:right w:val="single" w:sz="4" w:space="0" w:color="auto"/>
            </w:tcBorders>
            <w:shd w:val="clear" w:color="auto" w:fill="auto"/>
            <w:vAlign w:val="center"/>
            <w:hideMark/>
          </w:tcPr>
          <w:p w14:paraId="6814ADC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1934/2015 privind aprobarea Planului de management și a Regulamentului Parcului Național Ceahlău</w:t>
            </w:r>
          </w:p>
        </w:tc>
        <w:tc>
          <w:tcPr>
            <w:tcW w:w="1410" w:type="dxa"/>
            <w:tcBorders>
              <w:top w:val="nil"/>
              <w:left w:val="nil"/>
              <w:bottom w:val="single" w:sz="4" w:space="0" w:color="auto"/>
              <w:right w:val="single" w:sz="4" w:space="0" w:color="auto"/>
            </w:tcBorders>
            <w:shd w:val="clear" w:color="auto" w:fill="auto"/>
            <w:vAlign w:val="center"/>
            <w:hideMark/>
          </w:tcPr>
          <w:p w14:paraId="7C5ACFC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145</w:t>
            </w:r>
          </w:p>
        </w:tc>
        <w:tc>
          <w:tcPr>
            <w:tcW w:w="1385" w:type="dxa"/>
            <w:tcBorders>
              <w:top w:val="nil"/>
              <w:left w:val="nil"/>
              <w:bottom w:val="single" w:sz="4" w:space="0" w:color="auto"/>
              <w:right w:val="single" w:sz="4" w:space="0" w:color="auto"/>
            </w:tcBorders>
            <w:shd w:val="clear" w:color="auto" w:fill="auto"/>
            <w:vAlign w:val="center"/>
            <w:hideMark/>
          </w:tcPr>
          <w:p w14:paraId="42E2F3F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25.02.2016</w:t>
            </w:r>
          </w:p>
        </w:tc>
      </w:tr>
      <w:tr w:rsidR="00413204" w:rsidRPr="00156CA6" w14:paraId="28A34E9C"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99EFA4F"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2F59845"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ROSPA0131</w:t>
            </w:r>
          </w:p>
        </w:tc>
        <w:tc>
          <w:tcPr>
            <w:tcW w:w="1550" w:type="dxa"/>
            <w:tcBorders>
              <w:top w:val="nil"/>
              <w:left w:val="nil"/>
              <w:bottom w:val="single" w:sz="4" w:space="0" w:color="auto"/>
              <w:right w:val="single" w:sz="4" w:space="0" w:color="auto"/>
            </w:tcBorders>
            <w:shd w:val="clear" w:color="auto" w:fill="auto"/>
            <w:vAlign w:val="center"/>
            <w:hideMark/>
          </w:tcPr>
          <w:p w14:paraId="72DF544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Munții Maramureșului</w:t>
            </w:r>
          </w:p>
        </w:tc>
        <w:tc>
          <w:tcPr>
            <w:tcW w:w="3289" w:type="dxa"/>
            <w:tcBorders>
              <w:top w:val="nil"/>
              <w:left w:val="nil"/>
              <w:bottom w:val="single" w:sz="4" w:space="0" w:color="auto"/>
              <w:right w:val="single" w:sz="4" w:space="0" w:color="auto"/>
            </w:tcBorders>
            <w:shd w:val="clear" w:color="auto" w:fill="auto"/>
            <w:vAlign w:val="center"/>
            <w:hideMark/>
          </w:tcPr>
          <w:p w14:paraId="7CB1E18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Munții Maramureșului, ale sitului de importanță comunitară ROSCI0124 Munții Maramureșului, ale ariei de protecție specială avifaunistică ROSPA0131 Munții Maramureșului și ale ariilor naturale protejate de interes național suprapuse</w:t>
            </w:r>
          </w:p>
        </w:tc>
        <w:tc>
          <w:tcPr>
            <w:tcW w:w="4429" w:type="dxa"/>
            <w:tcBorders>
              <w:top w:val="nil"/>
              <w:left w:val="nil"/>
              <w:bottom w:val="single" w:sz="4" w:space="0" w:color="auto"/>
              <w:right w:val="single" w:sz="4" w:space="0" w:color="auto"/>
            </w:tcBorders>
            <w:shd w:val="clear" w:color="auto" w:fill="auto"/>
            <w:vAlign w:val="center"/>
            <w:hideMark/>
          </w:tcPr>
          <w:p w14:paraId="4F25732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1157/2016 privind aprobarea Planului de management și a Regulamentului Parcului Natural Munții Maramureșului, ale sitului de importanță comunitară ROSCI0124 Munții Maramureșului, ale ariei de protecție specială avifaunistică ROSPA0131 Munții Maramureșului și ale ariilor naturale protejate de interes național suprapuse</w:t>
            </w:r>
          </w:p>
        </w:tc>
        <w:tc>
          <w:tcPr>
            <w:tcW w:w="1410" w:type="dxa"/>
            <w:tcBorders>
              <w:top w:val="nil"/>
              <w:left w:val="nil"/>
              <w:bottom w:val="single" w:sz="4" w:space="0" w:color="auto"/>
              <w:right w:val="single" w:sz="4" w:space="0" w:color="auto"/>
            </w:tcBorders>
            <w:shd w:val="clear" w:color="auto" w:fill="auto"/>
            <w:vAlign w:val="center"/>
            <w:hideMark/>
          </w:tcPr>
          <w:p w14:paraId="6AC0405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625</w:t>
            </w:r>
          </w:p>
        </w:tc>
        <w:tc>
          <w:tcPr>
            <w:tcW w:w="1385" w:type="dxa"/>
            <w:tcBorders>
              <w:top w:val="nil"/>
              <w:left w:val="nil"/>
              <w:bottom w:val="single" w:sz="4" w:space="0" w:color="auto"/>
              <w:right w:val="single" w:sz="4" w:space="0" w:color="auto"/>
            </w:tcBorders>
            <w:shd w:val="clear" w:color="auto" w:fill="auto"/>
            <w:vAlign w:val="center"/>
            <w:hideMark/>
          </w:tcPr>
          <w:p w14:paraId="6C703B6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16.08.2016</w:t>
            </w:r>
          </w:p>
        </w:tc>
      </w:tr>
      <w:tr w:rsidR="00413204" w:rsidRPr="00156CA6" w14:paraId="417022D0"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C0B8413"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0D698B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ROSPA0133</w:t>
            </w:r>
          </w:p>
        </w:tc>
        <w:tc>
          <w:tcPr>
            <w:tcW w:w="1550" w:type="dxa"/>
            <w:tcBorders>
              <w:top w:val="nil"/>
              <w:left w:val="nil"/>
              <w:bottom w:val="single" w:sz="4" w:space="0" w:color="auto"/>
              <w:right w:val="single" w:sz="4" w:space="0" w:color="auto"/>
            </w:tcBorders>
            <w:shd w:val="clear" w:color="auto" w:fill="auto"/>
            <w:vAlign w:val="center"/>
            <w:hideMark/>
          </w:tcPr>
          <w:p w14:paraId="43AE10E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Munții Călimani</w:t>
            </w:r>
          </w:p>
        </w:tc>
        <w:tc>
          <w:tcPr>
            <w:tcW w:w="3289" w:type="dxa"/>
            <w:tcBorders>
              <w:top w:val="nil"/>
              <w:left w:val="nil"/>
              <w:bottom w:val="single" w:sz="4" w:space="0" w:color="auto"/>
              <w:right w:val="single" w:sz="4" w:space="0" w:color="auto"/>
            </w:tcBorders>
            <w:shd w:val="clear" w:color="auto" w:fill="auto"/>
            <w:vAlign w:val="center"/>
            <w:hideMark/>
          </w:tcPr>
          <w:p w14:paraId="07CA648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Planului de management al Parcului Național Călimani</w:t>
            </w:r>
          </w:p>
        </w:tc>
        <w:tc>
          <w:tcPr>
            <w:tcW w:w="4429" w:type="dxa"/>
            <w:tcBorders>
              <w:top w:val="nil"/>
              <w:left w:val="nil"/>
              <w:bottom w:val="single" w:sz="4" w:space="0" w:color="auto"/>
              <w:right w:val="single" w:sz="4" w:space="0" w:color="auto"/>
            </w:tcBorders>
            <w:shd w:val="clear" w:color="auto" w:fill="auto"/>
            <w:vAlign w:val="center"/>
            <w:hideMark/>
          </w:tcPr>
          <w:p w14:paraId="7A7E62D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Hotărârea Guvernului nr. 1035/2011, pentru aprobarea Planului de management al Parcului Național Călimani</w:t>
            </w:r>
          </w:p>
        </w:tc>
        <w:tc>
          <w:tcPr>
            <w:tcW w:w="1410" w:type="dxa"/>
            <w:tcBorders>
              <w:top w:val="nil"/>
              <w:left w:val="nil"/>
              <w:bottom w:val="single" w:sz="4" w:space="0" w:color="auto"/>
              <w:right w:val="single" w:sz="4" w:space="0" w:color="auto"/>
            </w:tcBorders>
            <w:shd w:val="clear" w:color="auto" w:fill="auto"/>
            <w:vAlign w:val="center"/>
            <w:hideMark/>
          </w:tcPr>
          <w:p w14:paraId="5DA35C0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790</w:t>
            </w:r>
          </w:p>
        </w:tc>
        <w:tc>
          <w:tcPr>
            <w:tcW w:w="1385" w:type="dxa"/>
            <w:tcBorders>
              <w:top w:val="nil"/>
              <w:left w:val="nil"/>
              <w:bottom w:val="single" w:sz="4" w:space="0" w:color="auto"/>
              <w:right w:val="single" w:sz="4" w:space="0" w:color="auto"/>
            </w:tcBorders>
            <w:shd w:val="clear" w:color="auto" w:fill="auto"/>
            <w:vAlign w:val="center"/>
            <w:hideMark/>
          </w:tcPr>
          <w:p w14:paraId="5F0E44B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08.11.2011</w:t>
            </w:r>
          </w:p>
        </w:tc>
      </w:tr>
      <w:tr w:rsidR="00413204" w:rsidRPr="00156CA6" w14:paraId="407F1FBF"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5F44DB9"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856629D"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ROSPA0135</w:t>
            </w:r>
          </w:p>
        </w:tc>
        <w:tc>
          <w:tcPr>
            <w:tcW w:w="1550" w:type="dxa"/>
            <w:tcBorders>
              <w:top w:val="nil"/>
              <w:left w:val="nil"/>
              <w:bottom w:val="single" w:sz="4" w:space="0" w:color="auto"/>
              <w:right w:val="single" w:sz="4" w:space="0" w:color="auto"/>
            </w:tcBorders>
            <w:shd w:val="clear" w:color="auto" w:fill="auto"/>
            <w:vAlign w:val="center"/>
            <w:hideMark/>
          </w:tcPr>
          <w:p w14:paraId="7511E18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Nisipurile de la Dăbuleni</w:t>
            </w:r>
          </w:p>
        </w:tc>
        <w:tc>
          <w:tcPr>
            <w:tcW w:w="3289" w:type="dxa"/>
            <w:tcBorders>
              <w:top w:val="nil"/>
              <w:left w:val="nil"/>
              <w:bottom w:val="single" w:sz="4" w:space="0" w:color="auto"/>
              <w:right w:val="single" w:sz="4" w:space="0" w:color="auto"/>
            </w:tcBorders>
            <w:shd w:val="clear" w:color="auto" w:fill="auto"/>
            <w:vAlign w:val="center"/>
            <w:hideMark/>
          </w:tcPr>
          <w:p w14:paraId="4A06A0C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ROSPA0135 Nisipurile de la Dăbuleni și al ariei protejate de interes național 2.667 Casa Pădurii din Pădurea Potelu</w:t>
            </w:r>
          </w:p>
        </w:tc>
        <w:tc>
          <w:tcPr>
            <w:tcW w:w="4429" w:type="dxa"/>
            <w:tcBorders>
              <w:top w:val="nil"/>
              <w:left w:val="nil"/>
              <w:bottom w:val="single" w:sz="4" w:space="0" w:color="auto"/>
              <w:right w:val="single" w:sz="4" w:space="0" w:color="auto"/>
            </w:tcBorders>
            <w:shd w:val="clear" w:color="auto" w:fill="auto"/>
            <w:vAlign w:val="center"/>
            <w:hideMark/>
          </w:tcPr>
          <w:p w14:paraId="7B5217B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1196/2016 privind aprobarea Planului de management și a Regulamentului sitului Natura 2000 ROSPA0135 Nisipurile de la Dăbuleni și al ariei protejate de interes național 2.667 Casa Pădurii din Pădurea Potelu</w:t>
            </w:r>
          </w:p>
        </w:tc>
        <w:tc>
          <w:tcPr>
            <w:tcW w:w="1410" w:type="dxa"/>
            <w:tcBorders>
              <w:top w:val="nil"/>
              <w:left w:val="nil"/>
              <w:bottom w:val="single" w:sz="4" w:space="0" w:color="auto"/>
              <w:right w:val="single" w:sz="4" w:space="0" w:color="auto"/>
            </w:tcBorders>
            <w:shd w:val="clear" w:color="auto" w:fill="auto"/>
            <w:vAlign w:val="center"/>
            <w:hideMark/>
          </w:tcPr>
          <w:p w14:paraId="17643D7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41</w:t>
            </w:r>
          </w:p>
        </w:tc>
        <w:tc>
          <w:tcPr>
            <w:tcW w:w="1385" w:type="dxa"/>
            <w:tcBorders>
              <w:top w:val="nil"/>
              <w:left w:val="nil"/>
              <w:bottom w:val="single" w:sz="4" w:space="0" w:color="auto"/>
              <w:right w:val="single" w:sz="4" w:space="0" w:color="auto"/>
            </w:tcBorders>
            <w:shd w:val="clear" w:color="auto" w:fill="auto"/>
            <w:vAlign w:val="center"/>
            <w:hideMark/>
          </w:tcPr>
          <w:p w14:paraId="7B95E50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16.01.2017</w:t>
            </w:r>
          </w:p>
        </w:tc>
      </w:tr>
      <w:tr w:rsidR="00413204" w:rsidRPr="00156CA6" w14:paraId="2032C915"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7F1A7D8"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CC0F1E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ROSPA0137</w:t>
            </w:r>
          </w:p>
        </w:tc>
        <w:tc>
          <w:tcPr>
            <w:tcW w:w="1550" w:type="dxa"/>
            <w:tcBorders>
              <w:top w:val="nil"/>
              <w:left w:val="nil"/>
              <w:bottom w:val="single" w:sz="4" w:space="0" w:color="auto"/>
              <w:right w:val="single" w:sz="4" w:space="0" w:color="auto"/>
            </w:tcBorders>
            <w:shd w:val="clear" w:color="auto" w:fill="auto"/>
            <w:vAlign w:val="center"/>
            <w:hideMark/>
          </w:tcPr>
          <w:p w14:paraId="510DA627"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Radomir</w:t>
            </w:r>
          </w:p>
        </w:tc>
        <w:tc>
          <w:tcPr>
            <w:tcW w:w="3289" w:type="dxa"/>
            <w:tcBorders>
              <w:top w:val="nil"/>
              <w:left w:val="nil"/>
              <w:bottom w:val="single" w:sz="4" w:space="0" w:color="auto"/>
              <w:right w:val="single" w:sz="4" w:space="0" w:color="auto"/>
            </w:tcBorders>
            <w:shd w:val="clear" w:color="auto" w:fill="auto"/>
            <w:vAlign w:val="center"/>
            <w:hideMark/>
          </w:tcPr>
          <w:p w14:paraId="13AC019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ROSPA0137 Pădurea Radomir</w:t>
            </w:r>
          </w:p>
        </w:tc>
        <w:tc>
          <w:tcPr>
            <w:tcW w:w="4429" w:type="dxa"/>
            <w:tcBorders>
              <w:top w:val="nil"/>
              <w:left w:val="nil"/>
              <w:bottom w:val="single" w:sz="4" w:space="0" w:color="auto"/>
              <w:right w:val="single" w:sz="4" w:space="0" w:color="auto"/>
            </w:tcBorders>
            <w:shd w:val="clear" w:color="auto" w:fill="auto"/>
            <w:vAlign w:val="center"/>
            <w:hideMark/>
          </w:tcPr>
          <w:p w14:paraId="48C57BA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OM nr. 1945/2015 privind aprobarea Planului de management și a Regulamentului sitului Natura 2000 ROSPA0137 Pădurea Radomir</w:t>
            </w:r>
          </w:p>
        </w:tc>
        <w:tc>
          <w:tcPr>
            <w:tcW w:w="1410" w:type="dxa"/>
            <w:tcBorders>
              <w:top w:val="nil"/>
              <w:left w:val="nil"/>
              <w:bottom w:val="single" w:sz="4" w:space="0" w:color="auto"/>
              <w:right w:val="single" w:sz="4" w:space="0" w:color="auto"/>
            </w:tcBorders>
            <w:shd w:val="clear" w:color="auto" w:fill="auto"/>
            <w:vAlign w:val="center"/>
            <w:hideMark/>
          </w:tcPr>
          <w:p w14:paraId="5B26B82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419</w:t>
            </w:r>
          </w:p>
        </w:tc>
        <w:tc>
          <w:tcPr>
            <w:tcW w:w="1385" w:type="dxa"/>
            <w:tcBorders>
              <w:top w:val="nil"/>
              <w:left w:val="nil"/>
              <w:bottom w:val="single" w:sz="4" w:space="0" w:color="auto"/>
              <w:right w:val="single" w:sz="4" w:space="0" w:color="auto"/>
            </w:tcBorders>
            <w:shd w:val="clear" w:color="auto" w:fill="auto"/>
            <w:vAlign w:val="center"/>
            <w:hideMark/>
          </w:tcPr>
          <w:p w14:paraId="77735FE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03.06.2016</w:t>
            </w:r>
          </w:p>
        </w:tc>
      </w:tr>
      <w:tr w:rsidR="00413204" w:rsidRPr="00156CA6" w14:paraId="44890479"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758EBE4"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95E6BB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ROSPA0140</w:t>
            </w:r>
          </w:p>
        </w:tc>
        <w:tc>
          <w:tcPr>
            <w:tcW w:w="1550" w:type="dxa"/>
            <w:tcBorders>
              <w:top w:val="nil"/>
              <w:left w:val="nil"/>
              <w:bottom w:val="single" w:sz="4" w:space="0" w:color="auto"/>
              <w:right w:val="single" w:sz="4" w:space="0" w:color="auto"/>
            </w:tcBorders>
            <w:shd w:val="clear" w:color="auto" w:fill="auto"/>
            <w:vAlign w:val="center"/>
            <w:hideMark/>
          </w:tcPr>
          <w:p w14:paraId="0655FAF5"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Scroviștea</w:t>
            </w:r>
          </w:p>
        </w:tc>
        <w:tc>
          <w:tcPr>
            <w:tcW w:w="3289" w:type="dxa"/>
            <w:tcBorders>
              <w:top w:val="nil"/>
              <w:left w:val="nil"/>
              <w:bottom w:val="single" w:sz="4" w:space="0" w:color="auto"/>
              <w:right w:val="single" w:sz="4" w:space="0" w:color="auto"/>
            </w:tcBorders>
            <w:shd w:val="clear" w:color="auto" w:fill="auto"/>
            <w:vAlign w:val="center"/>
            <w:hideMark/>
          </w:tcPr>
          <w:p w14:paraId="2B894F7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ROSCI0224 Scroviștea și ROSPA0140 Scroviștea</w:t>
            </w:r>
          </w:p>
        </w:tc>
        <w:tc>
          <w:tcPr>
            <w:tcW w:w="4429" w:type="dxa"/>
            <w:tcBorders>
              <w:top w:val="nil"/>
              <w:left w:val="nil"/>
              <w:bottom w:val="single" w:sz="4" w:space="0" w:color="auto"/>
              <w:right w:val="single" w:sz="4" w:space="0" w:color="auto"/>
            </w:tcBorders>
            <w:shd w:val="clear" w:color="auto" w:fill="auto"/>
            <w:vAlign w:val="center"/>
            <w:hideMark/>
          </w:tcPr>
          <w:p w14:paraId="4DB94BA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787/2016 privind aprobarea Planului de management și a Regulamentului siturilor Natura 2000 ROSCI0224 Scroviștea și ROSPA0140 Scroviștea</w:t>
            </w:r>
          </w:p>
        </w:tc>
        <w:tc>
          <w:tcPr>
            <w:tcW w:w="1410" w:type="dxa"/>
            <w:tcBorders>
              <w:top w:val="nil"/>
              <w:left w:val="nil"/>
              <w:bottom w:val="single" w:sz="4" w:space="0" w:color="auto"/>
              <w:right w:val="single" w:sz="4" w:space="0" w:color="auto"/>
            </w:tcBorders>
            <w:shd w:val="clear" w:color="auto" w:fill="auto"/>
            <w:vAlign w:val="center"/>
            <w:hideMark/>
          </w:tcPr>
          <w:p w14:paraId="58977EC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412</w:t>
            </w:r>
          </w:p>
        </w:tc>
        <w:tc>
          <w:tcPr>
            <w:tcW w:w="1385" w:type="dxa"/>
            <w:tcBorders>
              <w:top w:val="nil"/>
              <w:left w:val="nil"/>
              <w:bottom w:val="single" w:sz="4" w:space="0" w:color="auto"/>
              <w:right w:val="single" w:sz="4" w:space="0" w:color="auto"/>
            </w:tcBorders>
            <w:shd w:val="clear" w:color="auto" w:fill="auto"/>
            <w:vAlign w:val="center"/>
            <w:hideMark/>
          </w:tcPr>
          <w:p w14:paraId="46E7C54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01.06.2016</w:t>
            </w:r>
          </w:p>
        </w:tc>
      </w:tr>
      <w:tr w:rsidR="00413204" w:rsidRPr="00156CA6" w14:paraId="3F7FC602"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77D6634"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0C6C757"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ROSPA0141</w:t>
            </w:r>
          </w:p>
        </w:tc>
        <w:tc>
          <w:tcPr>
            <w:tcW w:w="1550" w:type="dxa"/>
            <w:tcBorders>
              <w:top w:val="nil"/>
              <w:left w:val="nil"/>
              <w:bottom w:val="single" w:sz="4" w:space="0" w:color="auto"/>
              <w:right w:val="single" w:sz="4" w:space="0" w:color="auto"/>
            </w:tcBorders>
            <w:shd w:val="clear" w:color="auto" w:fill="auto"/>
            <w:vAlign w:val="center"/>
            <w:hideMark/>
          </w:tcPr>
          <w:p w14:paraId="64D9FE0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Subcarpații Vrancei</w:t>
            </w:r>
          </w:p>
        </w:tc>
        <w:tc>
          <w:tcPr>
            <w:tcW w:w="3289" w:type="dxa"/>
            <w:tcBorders>
              <w:top w:val="nil"/>
              <w:left w:val="nil"/>
              <w:bottom w:val="single" w:sz="4" w:space="0" w:color="auto"/>
              <w:right w:val="single" w:sz="4" w:space="0" w:color="auto"/>
            </w:tcBorders>
            <w:shd w:val="clear" w:color="auto" w:fill="auto"/>
            <w:vAlign w:val="center"/>
            <w:hideMark/>
          </w:tcPr>
          <w:p w14:paraId="19F3B0A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ROSPA0141 Subcarpații Vrancei</w:t>
            </w:r>
          </w:p>
        </w:tc>
        <w:tc>
          <w:tcPr>
            <w:tcW w:w="4429" w:type="dxa"/>
            <w:tcBorders>
              <w:top w:val="nil"/>
              <w:left w:val="nil"/>
              <w:bottom w:val="single" w:sz="4" w:space="0" w:color="auto"/>
              <w:right w:val="single" w:sz="4" w:space="0" w:color="auto"/>
            </w:tcBorders>
            <w:shd w:val="clear" w:color="auto" w:fill="auto"/>
            <w:vAlign w:val="center"/>
            <w:hideMark/>
          </w:tcPr>
          <w:p w14:paraId="34CC047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946/2016 privind aprobarea Planului de management al sitului Natura 2000 ROSPA0141 Subcarpații Vrancei</w:t>
            </w:r>
          </w:p>
        </w:tc>
        <w:tc>
          <w:tcPr>
            <w:tcW w:w="1410" w:type="dxa"/>
            <w:tcBorders>
              <w:top w:val="nil"/>
              <w:left w:val="nil"/>
              <w:bottom w:val="single" w:sz="4" w:space="0" w:color="auto"/>
              <w:right w:val="single" w:sz="4" w:space="0" w:color="auto"/>
            </w:tcBorders>
            <w:shd w:val="clear" w:color="auto" w:fill="auto"/>
            <w:vAlign w:val="center"/>
            <w:hideMark/>
          </w:tcPr>
          <w:p w14:paraId="11D49D0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525</w:t>
            </w:r>
          </w:p>
        </w:tc>
        <w:tc>
          <w:tcPr>
            <w:tcW w:w="1385" w:type="dxa"/>
            <w:tcBorders>
              <w:top w:val="nil"/>
              <w:left w:val="nil"/>
              <w:bottom w:val="single" w:sz="4" w:space="0" w:color="auto"/>
              <w:right w:val="single" w:sz="4" w:space="0" w:color="auto"/>
            </w:tcBorders>
            <w:shd w:val="clear" w:color="auto" w:fill="auto"/>
            <w:vAlign w:val="center"/>
            <w:hideMark/>
          </w:tcPr>
          <w:p w14:paraId="2499E8A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13.07.2016</w:t>
            </w:r>
          </w:p>
        </w:tc>
      </w:tr>
      <w:tr w:rsidR="00413204" w:rsidRPr="00156CA6" w14:paraId="08761980"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3DC050F"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ABACB1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ROSPA0142</w:t>
            </w:r>
          </w:p>
        </w:tc>
        <w:tc>
          <w:tcPr>
            <w:tcW w:w="1550" w:type="dxa"/>
            <w:tcBorders>
              <w:top w:val="nil"/>
              <w:left w:val="nil"/>
              <w:bottom w:val="single" w:sz="4" w:space="0" w:color="auto"/>
              <w:right w:val="single" w:sz="4" w:space="0" w:color="auto"/>
            </w:tcBorders>
            <w:shd w:val="clear" w:color="auto" w:fill="auto"/>
            <w:vAlign w:val="center"/>
            <w:hideMark/>
          </w:tcPr>
          <w:p w14:paraId="7B0F205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Teremia Mare - Tomnatic</w:t>
            </w:r>
          </w:p>
        </w:tc>
        <w:tc>
          <w:tcPr>
            <w:tcW w:w="3289" w:type="dxa"/>
            <w:tcBorders>
              <w:top w:val="nil"/>
              <w:left w:val="nil"/>
              <w:bottom w:val="single" w:sz="4" w:space="0" w:color="auto"/>
              <w:right w:val="single" w:sz="4" w:space="0" w:color="auto"/>
            </w:tcBorders>
            <w:shd w:val="clear" w:color="auto" w:fill="auto"/>
            <w:vAlign w:val="center"/>
            <w:hideMark/>
          </w:tcPr>
          <w:p w14:paraId="0E59107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ROSPA0142 Teremia Mare - Tomnatic</w:t>
            </w:r>
          </w:p>
        </w:tc>
        <w:tc>
          <w:tcPr>
            <w:tcW w:w="4429" w:type="dxa"/>
            <w:tcBorders>
              <w:top w:val="nil"/>
              <w:left w:val="nil"/>
              <w:bottom w:val="single" w:sz="4" w:space="0" w:color="auto"/>
              <w:right w:val="single" w:sz="4" w:space="0" w:color="auto"/>
            </w:tcBorders>
            <w:shd w:val="clear" w:color="auto" w:fill="auto"/>
            <w:vAlign w:val="center"/>
            <w:hideMark/>
          </w:tcPr>
          <w:p w14:paraId="09D94AC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1639/2016 privind aprobarea Planului de management și a Regulamentului sitului Natura 2000 ROSPA0142 Teremia Mare - Tomnatic</w:t>
            </w:r>
          </w:p>
        </w:tc>
        <w:tc>
          <w:tcPr>
            <w:tcW w:w="1410" w:type="dxa"/>
            <w:tcBorders>
              <w:top w:val="nil"/>
              <w:left w:val="nil"/>
              <w:bottom w:val="single" w:sz="4" w:space="0" w:color="auto"/>
              <w:right w:val="single" w:sz="4" w:space="0" w:color="auto"/>
            </w:tcBorders>
            <w:shd w:val="clear" w:color="auto" w:fill="auto"/>
            <w:vAlign w:val="center"/>
            <w:hideMark/>
          </w:tcPr>
          <w:p w14:paraId="7016417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809</w:t>
            </w:r>
          </w:p>
        </w:tc>
        <w:tc>
          <w:tcPr>
            <w:tcW w:w="1385" w:type="dxa"/>
            <w:tcBorders>
              <w:top w:val="nil"/>
              <w:left w:val="nil"/>
              <w:bottom w:val="single" w:sz="4" w:space="0" w:color="auto"/>
              <w:right w:val="single" w:sz="4" w:space="0" w:color="auto"/>
            </w:tcBorders>
            <w:shd w:val="clear" w:color="auto" w:fill="auto"/>
            <w:vAlign w:val="center"/>
            <w:hideMark/>
          </w:tcPr>
          <w:p w14:paraId="20DAE45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13.10.2016</w:t>
            </w:r>
          </w:p>
        </w:tc>
      </w:tr>
      <w:tr w:rsidR="00413204" w:rsidRPr="00156CA6" w14:paraId="632A154C"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5BCF2B5"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CB7CDDD"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ROSPA0144</w:t>
            </w:r>
          </w:p>
        </w:tc>
        <w:tc>
          <w:tcPr>
            <w:tcW w:w="1550" w:type="dxa"/>
            <w:tcBorders>
              <w:top w:val="nil"/>
              <w:left w:val="nil"/>
              <w:bottom w:val="single" w:sz="4" w:space="0" w:color="auto"/>
              <w:right w:val="single" w:sz="4" w:space="0" w:color="auto"/>
            </w:tcBorders>
            <w:shd w:val="clear" w:color="auto" w:fill="auto"/>
            <w:vAlign w:val="center"/>
            <w:hideMark/>
          </w:tcPr>
          <w:p w14:paraId="22617566"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Uivar - Diniaș</w:t>
            </w:r>
          </w:p>
        </w:tc>
        <w:tc>
          <w:tcPr>
            <w:tcW w:w="3289" w:type="dxa"/>
            <w:tcBorders>
              <w:top w:val="nil"/>
              <w:left w:val="nil"/>
              <w:bottom w:val="single" w:sz="4" w:space="0" w:color="auto"/>
              <w:right w:val="single" w:sz="4" w:space="0" w:color="auto"/>
            </w:tcBorders>
            <w:shd w:val="clear" w:color="auto" w:fill="auto"/>
            <w:vAlign w:val="center"/>
            <w:hideMark/>
          </w:tcPr>
          <w:p w14:paraId="0FE182E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ROSPA0144 Uivar-Diniaș și ROSCI0390 Sărăturile Diniaș</w:t>
            </w:r>
          </w:p>
        </w:tc>
        <w:tc>
          <w:tcPr>
            <w:tcW w:w="4429" w:type="dxa"/>
            <w:tcBorders>
              <w:top w:val="nil"/>
              <w:left w:val="nil"/>
              <w:bottom w:val="single" w:sz="4" w:space="0" w:color="auto"/>
              <w:right w:val="single" w:sz="4" w:space="0" w:color="auto"/>
            </w:tcBorders>
            <w:shd w:val="clear" w:color="auto" w:fill="auto"/>
            <w:vAlign w:val="center"/>
            <w:hideMark/>
          </w:tcPr>
          <w:p w14:paraId="596892C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1531/2016 privind aprobarea Planului de management și a Regulamentului siturilor Natura 2000 ROSPA0144 Uivar-Diniaș și ROSCI0390 Sărăturile Diniaș</w:t>
            </w:r>
          </w:p>
        </w:tc>
        <w:tc>
          <w:tcPr>
            <w:tcW w:w="1410" w:type="dxa"/>
            <w:tcBorders>
              <w:top w:val="nil"/>
              <w:left w:val="nil"/>
              <w:bottom w:val="single" w:sz="4" w:space="0" w:color="auto"/>
              <w:right w:val="single" w:sz="4" w:space="0" w:color="auto"/>
            </w:tcBorders>
            <w:shd w:val="clear" w:color="auto" w:fill="auto"/>
            <w:vAlign w:val="center"/>
            <w:hideMark/>
          </w:tcPr>
          <w:p w14:paraId="1BD34CC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923</w:t>
            </w:r>
          </w:p>
        </w:tc>
        <w:tc>
          <w:tcPr>
            <w:tcW w:w="1385" w:type="dxa"/>
            <w:tcBorders>
              <w:top w:val="nil"/>
              <w:left w:val="nil"/>
              <w:bottom w:val="single" w:sz="4" w:space="0" w:color="auto"/>
              <w:right w:val="single" w:sz="4" w:space="0" w:color="auto"/>
            </w:tcBorders>
            <w:shd w:val="clear" w:color="auto" w:fill="auto"/>
            <w:vAlign w:val="center"/>
            <w:hideMark/>
          </w:tcPr>
          <w:p w14:paraId="14357DD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16.11.2016</w:t>
            </w:r>
          </w:p>
        </w:tc>
      </w:tr>
      <w:tr w:rsidR="00413204" w:rsidRPr="00156CA6" w14:paraId="62886E25"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07FDD2C"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454D5A6"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IV.41.</w:t>
            </w:r>
          </w:p>
        </w:tc>
        <w:tc>
          <w:tcPr>
            <w:tcW w:w="1550" w:type="dxa"/>
            <w:tcBorders>
              <w:top w:val="nil"/>
              <w:left w:val="nil"/>
              <w:bottom w:val="single" w:sz="4" w:space="0" w:color="auto"/>
              <w:right w:val="single" w:sz="4" w:space="0" w:color="auto"/>
            </w:tcBorders>
            <w:shd w:val="clear" w:color="auto" w:fill="auto"/>
            <w:vAlign w:val="center"/>
            <w:hideMark/>
          </w:tcPr>
          <w:p w14:paraId="65951406"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Codrul Secular Runc</w:t>
            </w:r>
          </w:p>
        </w:tc>
        <w:tc>
          <w:tcPr>
            <w:tcW w:w="3289" w:type="dxa"/>
            <w:tcBorders>
              <w:top w:val="nil"/>
              <w:left w:val="nil"/>
              <w:bottom w:val="single" w:sz="4" w:space="0" w:color="auto"/>
              <w:right w:val="single" w:sz="4" w:space="0" w:color="auto"/>
            </w:tcBorders>
            <w:shd w:val="clear" w:color="auto" w:fill="auto"/>
            <w:vAlign w:val="center"/>
            <w:hideMark/>
          </w:tcPr>
          <w:p w14:paraId="232E186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Rezervației Naturale Codrul secular Runc</w:t>
            </w:r>
          </w:p>
        </w:tc>
        <w:tc>
          <w:tcPr>
            <w:tcW w:w="4429" w:type="dxa"/>
            <w:tcBorders>
              <w:top w:val="nil"/>
              <w:left w:val="nil"/>
              <w:bottom w:val="single" w:sz="4" w:space="0" w:color="auto"/>
              <w:right w:val="single" w:sz="4" w:space="0" w:color="auto"/>
            </w:tcBorders>
            <w:shd w:val="clear" w:color="auto" w:fill="auto"/>
            <w:vAlign w:val="center"/>
            <w:hideMark/>
          </w:tcPr>
          <w:p w14:paraId="3A6AE25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230/12.02.2016 privind aprobarea Planului de management al Rezervației Naturale Codrul secular Runc</w:t>
            </w:r>
          </w:p>
        </w:tc>
        <w:tc>
          <w:tcPr>
            <w:tcW w:w="1410" w:type="dxa"/>
            <w:tcBorders>
              <w:top w:val="nil"/>
              <w:left w:val="nil"/>
              <w:bottom w:val="single" w:sz="4" w:space="0" w:color="auto"/>
              <w:right w:val="single" w:sz="4" w:space="0" w:color="auto"/>
            </w:tcBorders>
            <w:shd w:val="clear" w:color="auto" w:fill="auto"/>
            <w:vAlign w:val="center"/>
            <w:hideMark/>
          </w:tcPr>
          <w:p w14:paraId="3178E81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155</w:t>
            </w:r>
          </w:p>
        </w:tc>
        <w:tc>
          <w:tcPr>
            <w:tcW w:w="1385" w:type="dxa"/>
            <w:tcBorders>
              <w:top w:val="nil"/>
              <w:left w:val="nil"/>
              <w:bottom w:val="single" w:sz="4" w:space="0" w:color="auto"/>
              <w:right w:val="single" w:sz="4" w:space="0" w:color="auto"/>
            </w:tcBorders>
            <w:shd w:val="clear" w:color="auto" w:fill="auto"/>
            <w:vAlign w:val="center"/>
            <w:hideMark/>
          </w:tcPr>
          <w:p w14:paraId="066B6ED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01.03.2016</w:t>
            </w:r>
          </w:p>
        </w:tc>
      </w:tr>
      <w:tr w:rsidR="00413204" w:rsidRPr="00156CA6" w14:paraId="4135C2D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6F67030"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73AA6BF"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2.560.</w:t>
            </w:r>
          </w:p>
        </w:tc>
        <w:tc>
          <w:tcPr>
            <w:tcW w:w="1550" w:type="dxa"/>
            <w:tcBorders>
              <w:top w:val="nil"/>
              <w:left w:val="nil"/>
              <w:bottom w:val="single" w:sz="4" w:space="0" w:color="auto"/>
              <w:right w:val="single" w:sz="4" w:space="0" w:color="auto"/>
            </w:tcBorders>
            <w:shd w:val="clear" w:color="auto" w:fill="auto"/>
            <w:vAlign w:val="center"/>
            <w:hideMark/>
          </w:tcPr>
          <w:p w14:paraId="001BC7E8"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Lacul Snagov</w:t>
            </w:r>
          </w:p>
        </w:tc>
        <w:tc>
          <w:tcPr>
            <w:tcW w:w="3289" w:type="dxa"/>
            <w:tcBorders>
              <w:top w:val="nil"/>
              <w:left w:val="nil"/>
              <w:bottom w:val="single" w:sz="4" w:space="0" w:color="auto"/>
              <w:right w:val="single" w:sz="4" w:space="0" w:color="auto"/>
            </w:tcBorders>
            <w:shd w:val="clear" w:color="auto" w:fill="auto"/>
            <w:vAlign w:val="center"/>
            <w:hideMark/>
          </w:tcPr>
          <w:p w14:paraId="44D0AC9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si a Regulamentul ariei naturale protejate Lacul Snagov</w:t>
            </w:r>
          </w:p>
        </w:tc>
        <w:tc>
          <w:tcPr>
            <w:tcW w:w="4429" w:type="dxa"/>
            <w:tcBorders>
              <w:top w:val="nil"/>
              <w:left w:val="nil"/>
              <w:bottom w:val="single" w:sz="4" w:space="0" w:color="auto"/>
              <w:right w:val="single" w:sz="4" w:space="0" w:color="auto"/>
            </w:tcBorders>
            <w:shd w:val="clear" w:color="auto" w:fill="auto"/>
            <w:vAlign w:val="center"/>
            <w:hideMark/>
          </w:tcPr>
          <w:p w14:paraId="1479846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 Ordinul ministrului mediului, apelor și pădurilor nr. 652/31.03.2016 privind aprobarea Planului de management si a Regulamentului ariei naturale protejate Lacul Snagov</w:t>
            </w:r>
          </w:p>
        </w:tc>
        <w:tc>
          <w:tcPr>
            <w:tcW w:w="1410" w:type="dxa"/>
            <w:tcBorders>
              <w:top w:val="nil"/>
              <w:left w:val="nil"/>
              <w:bottom w:val="single" w:sz="4" w:space="0" w:color="auto"/>
              <w:right w:val="single" w:sz="4" w:space="0" w:color="auto"/>
            </w:tcBorders>
            <w:shd w:val="clear" w:color="auto" w:fill="auto"/>
            <w:vAlign w:val="center"/>
            <w:hideMark/>
          </w:tcPr>
          <w:p w14:paraId="14DA4FF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380</w:t>
            </w:r>
          </w:p>
        </w:tc>
        <w:tc>
          <w:tcPr>
            <w:tcW w:w="1385" w:type="dxa"/>
            <w:tcBorders>
              <w:top w:val="nil"/>
              <w:left w:val="nil"/>
              <w:bottom w:val="single" w:sz="4" w:space="0" w:color="auto"/>
              <w:right w:val="single" w:sz="4" w:space="0" w:color="auto"/>
            </w:tcBorders>
            <w:shd w:val="clear" w:color="auto" w:fill="auto"/>
            <w:vAlign w:val="center"/>
            <w:hideMark/>
          </w:tcPr>
          <w:p w14:paraId="1639C48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18.05.2016</w:t>
            </w:r>
          </w:p>
        </w:tc>
      </w:tr>
      <w:tr w:rsidR="00413204" w:rsidRPr="00156CA6" w14:paraId="0963A96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681853B"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1E1065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2.259.</w:t>
            </w:r>
          </w:p>
        </w:tc>
        <w:tc>
          <w:tcPr>
            <w:tcW w:w="1550" w:type="dxa"/>
            <w:tcBorders>
              <w:top w:val="nil"/>
              <w:left w:val="nil"/>
              <w:bottom w:val="single" w:sz="4" w:space="0" w:color="auto"/>
              <w:right w:val="single" w:sz="4" w:space="0" w:color="auto"/>
            </w:tcBorders>
            <w:shd w:val="clear" w:color="auto" w:fill="auto"/>
            <w:vAlign w:val="center"/>
            <w:hideMark/>
          </w:tcPr>
          <w:p w14:paraId="60BC421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Camnița</w:t>
            </w:r>
          </w:p>
        </w:tc>
        <w:tc>
          <w:tcPr>
            <w:tcW w:w="3289" w:type="dxa"/>
            <w:tcBorders>
              <w:top w:val="nil"/>
              <w:left w:val="nil"/>
              <w:bottom w:val="single" w:sz="4" w:space="0" w:color="auto"/>
              <w:right w:val="single" w:sz="4" w:space="0" w:color="auto"/>
            </w:tcBorders>
            <w:shd w:val="clear" w:color="auto" w:fill="auto"/>
            <w:vAlign w:val="center"/>
            <w:hideMark/>
          </w:tcPr>
          <w:p w14:paraId="314159E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ariei naturale protejate Padurea Camnița - cod 2.259</w:t>
            </w:r>
          </w:p>
        </w:tc>
        <w:tc>
          <w:tcPr>
            <w:tcW w:w="4429" w:type="dxa"/>
            <w:tcBorders>
              <w:top w:val="nil"/>
              <w:left w:val="nil"/>
              <w:bottom w:val="single" w:sz="4" w:space="0" w:color="auto"/>
              <w:right w:val="single" w:sz="4" w:space="0" w:color="auto"/>
            </w:tcBorders>
            <w:shd w:val="clear" w:color="auto" w:fill="auto"/>
            <w:vAlign w:val="center"/>
            <w:hideMark/>
          </w:tcPr>
          <w:p w14:paraId="3323E1E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211/2016 privind aprobarea Planului de management al ariei naturale protejate Padurea Camnița - cod 2.259</w:t>
            </w:r>
          </w:p>
        </w:tc>
        <w:tc>
          <w:tcPr>
            <w:tcW w:w="1410" w:type="dxa"/>
            <w:tcBorders>
              <w:top w:val="nil"/>
              <w:left w:val="nil"/>
              <w:bottom w:val="single" w:sz="4" w:space="0" w:color="auto"/>
              <w:right w:val="single" w:sz="4" w:space="0" w:color="auto"/>
            </w:tcBorders>
            <w:shd w:val="clear" w:color="auto" w:fill="auto"/>
            <w:vAlign w:val="center"/>
            <w:hideMark/>
          </w:tcPr>
          <w:p w14:paraId="029EC1C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479</w:t>
            </w:r>
          </w:p>
        </w:tc>
        <w:tc>
          <w:tcPr>
            <w:tcW w:w="1385" w:type="dxa"/>
            <w:tcBorders>
              <w:top w:val="nil"/>
              <w:left w:val="nil"/>
              <w:bottom w:val="single" w:sz="4" w:space="0" w:color="auto"/>
              <w:right w:val="single" w:sz="4" w:space="0" w:color="auto"/>
            </w:tcBorders>
            <w:shd w:val="clear" w:color="auto" w:fill="auto"/>
            <w:vAlign w:val="center"/>
            <w:hideMark/>
          </w:tcPr>
          <w:p w14:paraId="1F7C94C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28.06.2016</w:t>
            </w:r>
          </w:p>
        </w:tc>
      </w:tr>
      <w:tr w:rsidR="00413204" w:rsidRPr="00156CA6" w14:paraId="5013C95C"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F6787FF"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1D933D4"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2.324.</w:t>
            </w:r>
          </w:p>
        </w:tc>
        <w:tc>
          <w:tcPr>
            <w:tcW w:w="1550" w:type="dxa"/>
            <w:tcBorders>
              <w:top w:val="nil"/>
              <w:left w:val="nil"/>
              <w:bottom w:val="single" w:sz="4" w:space="0" w:color="auto"/>
              <w:right w:val="single" w:sz="4" w:space="0" w:color="auto"/>
            </w:tcBorders>
            <w:shd w:val="clear" w:color="auto" w:fill="auto"/>
            <w:vAlign w:val="center"/>
            <w:hideMark/>
          </w:tcPr>
          <w:p w14:paraId="14A61EF7"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Cariera Corabia</w:t>
            </w:r>
          </w:p>
        </w:tc>
        <w:tc>
          <w:tcPr>
            <w:tcW w:w="3289" w:type="dxa"/>
            <w:tcBorders>
              <w:top w:val="nil"/>
              <w:left w:val="nil"/>
              <w:bottom w:val="single" w:sz="4" w:space="0" w:color="auto"/>
              <w:right w:val="single" w:sz="4" w:space="0" w:color="auto"/>
            </w:tcBorders>
            <w:shd w:val="clear" w:color="auto" w:fill="auto"/>
            <w:vAlign w:val="center"/>
            <w:hideMark/>
          </w:tcPr>
          <w:p w14:paraId="43FEA02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şi Regulamentul ariei naturale protejate de interes naţional 2.324 „Cariera Corabia“</w:t>
            </w:r>
          </w:p>
        </w:tc>
        <w:tc>
          <w:tcPr>
            <w:tcW w:w="4429" w:type="dxa"/>
            <w:tcBorders>
              <w:top w:val="nil"/>
              <w:left w:val="nil"/>
              <w:bottom w:val="single" w:sz="4" w:space="0" w:color="auto"/>
              <w:right w:val="single" w:sz="4" w:space="0" w:color="auto"/>
            </w:tcBorders>
            <w:shd w:val="clear" w:color="auto" w:fill="auto"/>
            <w:vAlign w:val="center"/>
            <w:hideMark/>
          </w:tcPr>
          <w:p w14:paraId="1A51E6E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620/30.03.2015 privind aprobarea planului de management şi a regulamentului ariei naturale protejate de interes naţional 2.324 „Cariera Corabia“</w:t>
            </w:r>
          </w:p>
        </w:tc>
        <w:tc>
          <w:tcPr>
            <w:tcW w:w="1410" w:type="dxa"/>
            <w:tcBorders>
              <w:top w:val="nil"/>
              <w:left w:val="nil"/>
              <w:bottom w:val="single" w:sz="4" w:space="0" w:color="auto"/>
              <w:right w:val="single" w:sz="4" w:space="0" w:color="auto"/>
            </w:tcBorders>
            <w:shd w:val="clear" w:color="auto" w:fill="auto"/>
            <w:vAlign w:val="center"/>
            <w:hideMark/>
          </w:tcPr>
          <w:p w14:paraId="53133E3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278</w:t>
            </w:r>
          </w:p>
        </w:tc>
        <w:tc>
          <w:tcPr>
            <w:tcW w:w="1385" w:type="dxa"/>
            <w:tcBorders>
              <w:top w:val="nil"/>
              <w:left w:val="nil"/>
              <w:bottom w:val="single" w:sz="4" w:space="0" w:color="auto"/>
              <w:right w:val="single" w:sz="4" w:space="0" w:color="auto"/>
            </w:tcBorders>
            <w:shd w:val="clear" w:color="auto" w:fill="auto"/>
            <w:vAlign w:val="center"/>
            <w:hideMark/>
          </w:tcPr>
          <w:p w14:paraId="2446ED8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24.04.2015</w:t>
            </w:r>
          </w:p>
        </w:tc>
      </w:tr>
      <w:tr w:rsidR="00413204" w:rsidRPr="00156CA6" w14:paraId="435DEE0D"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2209C6D"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81DB87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2.395.</w:t>
            </w:r>
          </w:p>
        </w:tc>
        <w:tc>
          <w:tcPr>
            <w:tcW w:w="1550" w:type="dxa"/>
            <w:tcBorders>
              <w:top w:val="nil"/>
              <w:left w:val="nil"/>
              <w:bottom w:val="single" w:sz="4" w:space="0" w:color="auto"/>
              <w:right w:val="single" w:sz="4" w:space="0" w:color="auto"/>
            </w:tcBorders>
            <w:shd w:val="clear" w:color="auto" w:fill="auto"/>
            <w:vAlign w:val="center"/>
            <w:hideMark/>
          </w:tcPr>
          <w:p w14:paraId="0739C5C2"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Balta Cilieni - Băilești</w:t>
            </w:r>
          </w:p>
        </w:tc>
        <w:tc>
          <w:tcPr>
            <w:tcW w:w="3289" w:type="dxa"/>
            <w:tcBorders>
              <w:top w:val="nil"/>
              <w:left w:val="nil"/>
              <w:bottom w:val="single" w:sz="4" w:space="0" w:color="auto"/>
              <w:right w:val="single" w:sz="4" w:space="0" w:color="auto"/>
            </w:tcBorders>
            <w:shd w:val="clear" w:color="auto" w:fill="auto"/>
            <w:vAlign w:val="center"/>
            <w:hideMark/>
          </w:tcPr>
          <w:p w14:paraId="4E645CD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Rezervaţiei Naturale Balta Cilieni - Băileşti</w:t>
            </w:r>
          </w:p>
        </w:tc>
        <w:tc>
          <w:tcPr>
            <w:tcW w:w="4429" w:type="dxa"/>
            <w:tcBorders>
              <w:top w:val="nil"/>
              <w:left w:val="nil"/>
              <w:bottom w:val="single" w:sz="4" w:space="0" w:color="auto"/>
              <w:right w:val="single" w:sz="4" w:space="0" w:color="auto"/>
            </w:tcBorders>
            <w:shd w:val="clear" w:color="auto" w:fill="auto"/>
            <w:vAlign w:val="center"/>
            <w:hideMark/>
          </w:tcPr>
          <w:p w14:paraId="7B4BB61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OM nr. 814/13.05.2015 privind aprobarea Planului de management al Rezervaţiei Naturale Balta Cilieni - Băileşti</w:t>
            </w:r>
          </w:p>
        </w:tc>
        <w:tc>
          <w:tcPr>
            <w:tcW w:w="1410" w:type="dxa"/>
            <w:tcBorders>
              <w:top w:val="nil"/>
              <w:left w:val="nil"/>
              <w:bottom w:val="single" w:sz="4" w:space="0" w:color="auto"/>
              <w:right w:val="single" w:sz="4" w:space="0" w:color="auto"/>
            </w:tcBorders>
            <w:shd w:val="clear" w:color="auto" w:fill="auto"/>
            <w:vAlign w:val="center"/>
            <w:hideMark/>
          </w:tcPr>
          <w:p w14:paraId="2295A3D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566</w:t>
            </w:r>
          </w:p>
        </w:tc>
        <w:tc>
          <w:tcPr>
            <w:tcW w:w="1385" w:type="dxa"/>
            <w:tcBorders>
              <w:top w:val="nil"/>
              <w:left w:val="nil"/>
              <w:bottom w:val="single" w:sz="4" w:space="0" w:color="auto"/>
              <w:right w:val="single" w:sz="4" w:space="0" w:color="auto"/>
            </w:tcBorders>
            <w:shd w:val="clear" w:color="auto" w:fill="auto"/>
            <w:vAlign w:val="center"/>
            <w:hideMark/>
          </w:tcPr>
          <w:p w14:paraId="61BA4E6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29.07.2015</w:t>
            </w:r>
          </w:p>
        </w:tc>
      </w:tr>
      <w:tr w:rsidR="00413204" w:rsidRPr="00156CA6" w14:paraId="7694D4A3"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5824A82"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2711246"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2.383.</w:t>
            </w:r>
          </w:p>
        </w:tc>
        <w:tc>
          <w:tcPr>
            <w:tcW w:w="1550" w:type="dxa"/>
            <w:tcBorders>
              <w:top w:val="nil"/>
              <w:left w:val="nil"/>
              <w:bottom w:val="single" w:sz="4" w:space="0" w:color="auto"/>
              <w:right w:val="single" w:sz="4" w:space="0" w:color="auto"/>
            </w:tcBorders>
            <w:shd w:val="clear" w:color="auto" w:fill="auto"/>
            <w:vAlign w:val="center"/>
            <w:hideMark/>
          </w:tcPr>
          <w:p w14:paraId="76D6F85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Izvorul de la Corbii Ciungi</w:t>
            </w:r>
          </w:p>
        </w:tc>
        <w:tc>
          <w:tcPr>
            <w:tcW w:w="3289" w:type="dxa"/>
            <w:tcBorders>
              <w:top w:val="nil"/>
              <w:left w:val="nil"/>
              <w:bottom w:val="single" w:sz="4" w:space="0" w:color="auto"/>
              <w:right w:val="single" w:sz="4" w:space="0" w:color="auto"/>
            </w:tcBorders>
            <w:shd w:val="clear" w:color="auto" w:fill="auto"/>
            <w:vAlign w:val="center"/>
            <w:hideMark/>
          </w:tcPr>
          <w:p w14:paraId="30023DF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Rezervaţiei Naturale „Izvorul de la Corbii Ciungi“</w:t>
            </w:r>
          </w:p>
        </w:tc>
        <w:tc>
          <w:tcPr>
            <w:tcW w:w="4429" w:type="dxa"/>
            <w:tcBorders>
              <w:top w:val="nil"/>
              <w:left w:val="nil"/>
              <w:bottom w:val="single" w:sz="4" w:space="0" w:color="auto"/>
              <w:right w:val="single" w:sz="4" w:space="0" w:color="auto"/>
            </w:tcBorders>
            <w:shd w:val="clear" w:color="auto" w:fill="auto"/>
            <w:vAlign w:val="center"/>
            <w:hideMark/>
          </w:tcPr>
          <w:p w14:paraId="6110A35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754/28.04.2015 privind aprobarea Planului de management al Rezervaţiei Naturale „Izvorul de la Corbii Ciungi“</w:t>
            </w:r>
          </w:p>
        </w:tc>
        <w:tc>
          <w:tcPr>
            <w:tcW w:w="1410" w:type="dxa"/>
            <w:tcBorders>
              <w:top w:val="nil"/>
              <w:left w:val="nil"/>
              <w:bottom w:val="single" w:sz="4" w:space="0" w:color="auto"/>
              <w:right w:val="single" w:sz="4" w:space="0" w:color="auto"/>
            </w:tcBorders>
            <w:shd w:val="clear" w:color="auto" w:fill="auto"/>
            <w:vAlign w:val="center"/>
            <w:hideMark/>
          </w:tcPr>
          <w:p w14:paraId="5656522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409</w:t>
            </w:r>
          </w:p>
        </w:tc>
        <w:tc>
          <w:tcPr>
            <w:tcW w:w="1385" w:type="dxa"/>
            <w:tcBorders>
              <w:top w:val="nil"/>
              <w:left w:val="nil"/>
              <w:bottom w:val="single" w:sz="4" w:space="0" w:color="auto"/>
              <w:right w:val="single" w:sz="4" w:space="0" w:color="auto"/>
            </w:tcBorders>
            <w:shd w:val="clear" w:color="auto" w:fill="auto"/>
            <w:vAlign w:val="center"/>
            <w:hideMark/>
          </w:tcPr>
          <w:p w14:paraId="489AD2C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10.06.2015</w:t>
            </w:r>
          </w:p>
        </w:tc>
      </w:tr>
      <w:tr w:rsidR="00413204" w:rsidRPr="00156CA6" w14:paraId="5217C055"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6AE61D5"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AEC0285"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IV.40.</w:t>
            </w:r>
          </w:p>
        </w:tc>
        <w:tc>
          <w:tcPr>
            <w:tcW w:w="1550" w:type="dxa"/>
            <w:tcBorders>
              <w:top w:val="nil"/>
              <w:left w:val="nil"/>
              <w:bottom w:val="single" w:sz="4" w:space="0" w:color="auto"/>
              <w:right w:val="single" w:sz="4" w:space="0" w:color="auto"/>
            </w:tcBorders>
            <w:shd w:val="clear" w:color="auto" w:fill="auto"/>
            <w:vAlign w:val="center"/>
            <w:hideMark/>
          </w:tcPr>
          <w:p w14:paraId="3B296F8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 xml:space="preserve">Lacul Cuejdel </w:t>
            </w:r>
          </w:p>
        </w:tc>
        <w:tc>
          <w:tcPr>
            <w:tcW w:w="3289" w:type="dxa"/>
            <w:tcBorders>
              <w:top w:val="nil"/>
              <w:left w:val="nil"/>
              <w:bottom w:val="single" w:sz="4" w:space="0" w:color="auto"/>
              <w:right w:val="single" w:sz="4" w:space="0" w:color="auto"/>
            </w:tcBorders>
            <w:shd w:val="clear" w:color="auto" w:fill="auto"/>
            <w:vAlign w:val="center"/>
            <w:hideMark/>
          </w:tcPr>
          <w:p w14:paraId="3FA74A6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ariei protejate Lacul Cuejdel</w:t>
            </w:r>
          </w:p>
        </w:tc>
        <w:tc>
          <w:tcPr>
            <w:tcW w:w="4429" w:type="dxa"/>
            <w:tcBorders>
              <w:top w:val="nil"/>
              <w:left w:val="nil"/>
              <w:bottom w:val="single" w:sz="4" w:space="0" w:color="auto"/>
              <w:right w:val="single" w:sz="4" w:space="0" w:color="auto"/>
            </w:tcBorders>
            <w:shd w:val="clear" w:color="auto" w:fill="auto"/>
            <w:vAlign w:val="center"/>
            <w:hideMark/>
          </w:tcPr>
          <w:p w14:paraId="0FDE478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347/2016 privind aprobarea Planului de management al ariei protejate Lacul Cuejdel</w:t>
            </w:r>
          </w:p>
        </w:tc>
        <w:tc>
          <w:tcPr>
            <w:tcW w:w="1410" w:type="dxa"/>
            <w:tcBorders>
              <w:top w:val="nil"/>
              <w:left w:val="nil"/>
              <w:bottom w:val="single" w:sz="4" w:space="0" w:color="auto"/>
              <w:right w:val="single" w:sz="4" w:space="0" w:color="auto"/>
            </w:tcBorders>
            <w:shd w:val="clear" w:color="auto" w:fill="auto"/>
            <w:vAlign w:val="center"/>
            <w:hideMark/>
          </w:tcPr>
          <w:p w14:paraId="5D6A03E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267</w:t>
            </w:r>
          </w:p>
        </w:tc>
        <w:tc>
          <w:tcPr>
            <w:tcW w:w="1385" w:type="dxa"/>
            <w:tcBorders>
              <w:top w:val="nil"/>
              <w:left w:val="nil"/>
              <w:bottom w:val="single" w:sz="4" w:space="0" w:color="auto"/>
              <w:right w:val="single" w:sz="4" w:space="0" w:color="auto"/>
            </w:tcBorders>
            <w:shd w:val="clear" w:color="auto" w:fill="auto"/>
            <w:vAlign w:val="center"/>
            <w:hideMark/>
          </w:tcPr>
          <w:p w14:paraId="47242E7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08.04.2016</w:t>
            </w:r>
          </w:p>
        </w:tc>
      </w:tr>
      <w:tr w:rsidR="00413204" w:rsidRPr="00156CA6" w14:paraId="32DBC88F"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43A57B0"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D4300D5"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IV.41.</w:t>
            </w:r>
          </w:p>
        </w:tc>
        <w:tc>
          <w:tcPr>
            <w:tcW w:w="1550" w:type="dxa"/>
            <w:tcBorders>
              <w:top w:val="nil"/>
              <w:left w:val="nil"/>
              <w:bottom w:val="single" w:sz="4" w:space="0" w:color="auto"/>
              <w:right w:val="single" w:sz="4" w:space="0" w:color="auto"/>
            </w:tcBorders>
            <w:shd w:val="clear" w:color="auto" w:fill="auto"/>
            <w:vAlign w:val="center"/>
            <w:hideMark/>
          </w:tcPr>
          <w:p w14:paraId="0E83DC0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Codrul Secular Runc</w:t>
            </w:r>
          </w:p>
        </w:tc>
        <w:tc>
          <w:tcPr>
            <w:tcW w:w="3289" w:type="dxa"/>
            <w:tcBorders>
              <w:top w:val="nil"/>
              <w:left w:val="nil"/>
              <w:bottom w:val="single" w:sz="4" w:space="0" w:color="auto"/>
              <w:right w:val="single" w:sz="4" w:space="0" w:color="auto"/>
            </w:tcBorders>
            <w:shd w:val="clear" w:color="auto" w:fill="auto"/>
            <w:vAlign w:val="center"/>
            <w:hideMark/>
          </w:tcPr>
          <w:p w14:paraId="739B9FC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Rezervației Naturale Codrul secular Runc</w:t>
            </w:r>
          </w:p>
        </w:tc>
        <w:tc>
          <w:tcPr>
            <w:tcW w:w="4429" w:type="dxa"/>
            <w:tcBorders>
              <w:top w:val="nil"/>
              <w:left w:val="nil"/>
              <w:bottom w:val="single" w:sz="4" w:space="0" w:color="auto"/>
              <w:right w:val="single" w:sz="4" w:space="0" w:color="auto"/>
            </w:tcBorders>
            <w:shd w:val="clear" w:color="auto" w:fill="auto"/>
            <w:vAlign w:val="center"/>
            <w:hideMark/>
          </w:tcPr>
          <w:p w14:paraId="344D5C7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230/2016 privind aprobarea Planului de management al Rezervației Naturale Codrul secular Runc</w:t>
            </w:r>
          </w:p>
        </w:tc>
        <w:tc>
          <w:tcPr>
            <w:tcW w:w="1410" w:type="dxa"/>
            <w:tcBorders>
              <w:top w:val="nil"/>
              <w:left w:val="nil"/>
              <w:bottom w:val="single" w:sz="4" w:space="0" w:color="auto"/>
              <w:right w:val="single" w:sz="4" w:space="0" w:color="auto"/>
            </w:tcBorders>
            <w:shd w:val="clear" w:color="auto" w:fill="auto"/>
            <w:vAlign w:val="center"/>
            <w:hideMark/>
          </w:tcPr>
          <w:p w14:paraId="16E17D6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155</w:t>
            </w:r>
          </w:p>
        </w:tc>
        <w:tc>
          <w:tcPr>
            <w:tcW w:w="1385" w:type="dxa"/>
            <w:tcBorders>
              <w:top w:val="nil"/>
              <w:left w:val="nil"/>
              <w:bottom w:val="single" w:sz="4" w:space="0" w:color="auto"/>
              <w:right w:val="single" w:sz="4" w:space="0" w:color="auto"/>
            </w:tcBorders>
            <w:shd w:val="clear" w:color="auto" w:fill="auto"/>
            <w:vAlign w:val="center"/>
            <w:hideMark/>
          </w:tcPr>
          <w:p w14:paraId="6393A98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01.03.2016</w:t>
            </w:r>
          </w:p>
        </w:tc>
      </w:tr>
      <w:tr w:rsidR="00413204" w:rsidRPr="00156CA6" w14:paraId="527B1E3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4A9DCFB"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38F6A8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2.407.</w:t>
            </w:r>
          </w:p>
        </w:tc>
        <w:tc>
          <w:tcPr>
            <w:tcW w:w="1550" w:type="dxa"/>
            <w:tcBorders>
              <w:top w:val="nil"/>
              <w:left w:val="nil"/>
              <w:bottom w:val="single" w:sz="4" w:space="0" w:color="auto"/>
              <w:right w:val="single" w:sz="4" w:space="0" w:color="auto"/>
            </w:tcBorders>
            <w:shd w:val="clear" w:color="auto" w:fill="auto"/>
            <w:vAlign w:val="center"/>
            <w:hideMark/>
          </w:tcPr>
          <w:p w14:paraId="5FF621E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Fundeanu</w:t>
            </w:r>
          </w:p>
        </w:tc>
        <w:tc>
          <w:tcPr>
            <w:tcW w:w="3289" w:type="dxa"/>
            <w:tcBorders>
              <w:top w:val="nil"/>
              <w:left w:val="nil"/>
              <w:bottom w:val="single" w:sz="4" w:space="0" w:color="auto"/>
              <w:right w:val="single" w:sz="4" w:space="0" w:color="auto"/>
            </w:tcBorders>
            <w:shd w:val="clear" w:color="auto" w:fill="auto"/>
            <w:vAlign w:val="center"/>
            <w:hideMark/>
          </w:tcPr>
          <w:p w14:paraId="008017C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ariei naturale protejate Padurea  Fundeanu, cod 2.407</w:t>
            </w:r>
          </w:p>
        </w:tc>
        <w:tc>
          <w:tcPr>
            <w:tcW w:w="4429" w:type="dxa"/>
            <w:tcBorders>
              <w:top w:val="nil"/>
              <w:left w:val="nil"/>
              <w:bottom w:val="single" w:sz="4" w:space="0" w:color="auto"/>
              <w:right w:val="single" w:sz="4" w:space="0" w:color="auto"/>
            </w:tcBorders>
            <w:shd w:val="clear" w:color="auto" w:fill="auto"/>
            <w:vAlign w:val="center"/>
            <w:hideMark/>
          </w:tcPr>
          <w:p w14:paraId="4D1DEEB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873/2016 privind aprobarea Planului de management al ariei naturale protejate Padurea  Fundeanu, cod 2.407</w:t>
            </w:r>
          </w:p>
        </w:tc>
        <w:tc>
          <w:tcPr>
            <w:tcW w:w="1410" w:type="dxa"/>
            <w:tcBorders>
              <w:top w:val="nil"/>
              <w:left w:val="nil"/>
              <w:bottom w:val="single" w:sz="4" w:space="0" w:color="auto"/>
              <w:right w:val="single" w:sz="4" w:space="0" w:color="auto"/>
            </w:tcBorders>
            <w:shd w:val="clear" w:color="auto" w:fill="auto"/>
            <w:vAlign w:val="center"/>
            <w:hideMark/>
          </w:tcPr>
          <w:p w14:paraId="105C854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641</w:t>
            </w:r>
          </w:p>
        </w:tc>
        <w:tc>
          <w:tcPr>
            <w:tcW w:w="1385" w:type="dxa"/>
            <w:tcBorders>
              <w:top w:val="nil"/>
              <w:left w:val="nil"/>
              <w:bottom w:val="single" w:sz="4" w:space="0" w:color="auto"/>
              <w:right w:val="single" w:sz="4" w:space="0" w:color="auto"/>
            </w:tcBorders>
            <w:shd w:val="clear" w:color="auto" w:fill="auto"/>
            <w:vAlign w:val="center"/>
            <w:hideMark/>
          </w:tcPr>
          <w:p w14:paraId="4871D81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22.08.2016</w:t>
            </w:r>
          </w:p>
        </w:tc>
      </w:tr>
      <w:tr w:rsidR="00413204" w:rsidRPr="00156CA6" w14:paraId="33050DA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843824B"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0EA4E5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B.3.</w:t>
            </w:r>
          </w:p>
        </w:tc>
        <w:tc>
          <w:tcPr>
            <w:tcW w:w="1550" w:type="dxa"/>
            <w:tcBorders>
              <w:top w:val="nil"/>
              <w:left w:val="nil"/>
              <w:bottom w:val="single" w:sz="4" w:space="0" w:color="auto"/>
              <w:right w:val="single" w:sz="4" w:space="0" w:color="auto"/>
            </w:tcBorders>
            <w:shd w:val="clear" w:color="auto" w:fill="auto"/>
            <w:vAlign w:val="center"/>
            <w:hideMark/>
          </w:tcPr>
          <w:p w14:paraId="27CB2F7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Muzeul Trovanților</w:t>
            </w:r>
          </w:p>
        </w:tc>
        <w:tc>
          <w:tcPr>
            <w:tcW w:w="3289" w:type="dxa"/>
            <w:tcBorders>
              <w:top w:val="nil"/>
              <w:left w:val="nil"/>
              <w:bottom w:val="single" w:sz="4" w:space="0" w:color="auto"/>
              <w:right w:val="single" w:sz="4" w:space="0" w:color="auto"/>
            </w:tcBorders>
            <w:shd w:val="clear" w:color="auto" w:fill="auto"/>
            <w:vAlign w:val="center"/>
            <w:hideMark/>
          </w:tcPr>
          <w:p w14:paraId="38E8273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şi Regulamentul Rezervaţiei Naturale Muzeul Trovanţilor</w:t>
            </w:r>
          </w:p>
        </w:tc>
        <w:tc>
          <w:tcPr>
            <w:tcW w:w="4429" w:type="dxa"/>
            <w:tcBorders>
              <w:top w:val="nil"/>
              <w:left w:val="nil"/>
              <w:bottom w:val="single" w:sz="4" w:space="0" w:color="auto"/>
              <w:right w:val="single" w:sz="4" w:space="0" w:color="auto"/>
            </w:tcBorders>
            <w:shd w:val="clear" w:color="auto" w:fill="auto"/>
            <w:vAlign w:val="center"/>
            <w:hideMark/>
          </w:tcPr>
          <w:p w14:paraId="3D34698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și schimbărilor climatice nr. 919/17.06.2014 privind aprobarea Planului de management şi a Regulamentului Rezervaţiei Naturale Muzeul Trovanţilor</w:t>
            </w:r>
          </w:p>
        </w:tc>
        <w:tc>
          <w:tcPr>
            <w:tcW w:w="1410" w:type="dxa"/>
            <w:tcBorders>
              <w:top w:val="nil"/>
              <w:left w:val="nil"/>
              <w:bottom w:val="single" w:sz="4" w:space="0" w:color="auto"/>
              <w:right w:val="single" w:sz="4" w:space="0" w:color="auto"/>
            </w:tcBorders>
            <w:shd w:val="clear" w:color="auto" w:fill="auto"/>
            <w:vAlign w:val="center"/>
            <w:hideMark/>
          </w:tcPr>
          <w:p w14:paraId="1EC13B0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539</w:t>
            </w:r>
          </w:p>
        </w:tc>
        <w:tc>
          <w:tcPr>
            <w:tcW w:w="1385" w:type="dxa"/>
            <w:tcBorders>
              <w:top w:val="nil"/>
              <w:left w:val="nil"/>
              <w:bottom w:val="single" w:sz="4" w:space="0" w:color="auto"/>
              <w:right w:val="single" w:sz="4" w:space="0" w:color="auto"/>
            </w:tcBorders>
            <w:shd w:val="clear" w:color="auto" w:fill="auto"/>
            <w:vAlign w:val="center"/>
            <w:hideMark/>
          </w:tcPr>
          <w:p w14:paraId="760182D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21.07.2014</w:t>
            </w:r>
          </w:p>
        </w:tc>
      </w:tr>
      <w:tr w:rsidR="00413204" w:rsidRPr="00156CA6" w14:paraId="1C07C5A0"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3EAA00E"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B0B1CB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B1.</w:t>
            </w:r>
          </w:p>
        </w:tc>
        <w:tc>
          <w:tcPr>
            <w:tcW w:w="1550" w:type="dxa"/>
            <w:tcBorders>
              <w:top w:val="nil"/>
              <w:left w:val="nil"/>
              <w:bottom w:val="single" w:sz="4" w:space="0" w:color="auto"/>
              <w:right w:val="single" w:sz="4" w:space="0" w:color="auto"/>
            </w:tcBorders>
            <w:shd w:val="clear" w:color="auto" w:fill="auto"/>
            <w:vAlign w:val="center"/>
            <w:hideMark/>
          </w:tcPr>
          <w:p w14:paraId="345A6ED4"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Rezervația de orbeți de la Apahida</w:t>
            </w:r>
          </w:p>
        </w:tc>
        <w:tc>
          <w:tcPr>
            <w:tcW w:w="3289" w:type="dxa"/>
            <w:tcBorders>
              <w:top w:val="nil"/>
              <w:left w:val="nil"/>
              <w:bottom w:val="single" w:sz="4" w:space="0" w:color="auto"/>
              <w:right w:val="single" w:sz="4" w:space="0" w:color="auto"/>
            </w:tcBorders>
            <w:shd w:val="clear" w:color="auto" w:fill="auto"/>
            <w:vAlign w:val="center"/>
            <w:hideMark/>
          </w:tcPr>
          <w:p w14:paraId="0C5A91A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ariei naturale protejate de interes naţional B1 „Rezervaţia de orbeţi de la Apahida“</w:t>
            </w:r>
          </w:p>
        </w:tc>
        <w:tc>
          <w:tcPr>
            <w:tcW w:w="4429" w:type="dxa"/>
            <w:tcBorders>
              <w:top w:val="nil"/>
              <w:left w:val="nil"/>
              <w:bottom w:val="single" w:sz="4" w:space="0" w:color="auto"/>
              <w:right w:val="single" w:sz="4" w:space="0" w:color="auto"/>
            </w:tcBorders>
            <w:shd w:val="clear" w:color="auto" w:fill="auto"/>
            <w:vAlign w:val="center"/>
            <w:hideMark/>
          </w:tcPr>
          <w:p w14:paraId="0991CCC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OM nr. 2532/2013 privind aprobarea Planului de management al ariei naturale protejate de interes naţional B1 „Rezervaţia de orbeţi de la Apahida“</w:t>
            </w:r>
          </w:p>
        </w:tc>
        <w:tc>
          <w:tcPr>
            <w:tcW w:w="1410" w:type="dxa"/>
            <w:tcBorders>
              <w:top w:val="nil"/>
              <w:left w:val="nil"/>
              <w:bottom w:val="single" w:sz="4" w:space="0" w:color="auto"/>
              <w:right w:val="single" w:sz="4" w:space="0" w:color="auto"/>
            </w:tcBorders>
            <w:shd w:val="clear" w:color="auto" w:fill="auto"/>
            <w:vAlign w:val="center"/>
            <w:hideMark/>
          </w:tcPr>
          <w:p w14:paraId="396A528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703</w:t>
            </w:r>
          </w:p>
        </w:tc>
        <w:tc>
          <w:tcPr>
            <w:tcW w:w="1385" w:type="dxa"/>
            <w:tcBorders>
              <w:top w:val="nil"/>
              <w:left w:val="nil"/>
              <w:bottom w:val="single" w:sz="4" w:space="0" w:color="auto"/>
              <w:right w:val="single" w:sz="4" w:space="0" w:color="auto"/>
            </w:tcBorders>
            <w:shd w:val="clear" w:color="auto" w:fill="auto"/>
            <w:vAlign w:val="center"/>
            <w:hideMark/>
          </w:tcPr>
          <w:p w14:paraId="3EECC32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15.11.2013</w:t>
            </w:r>
          </w:p>
        </w:tc>
      </w:tr>
      <w:tr w:rsidR="00413204" w:rsidRPr="00156CA6" w14:paraId="587256F0"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1355AC5"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6E83AF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2.663.</w:t>
            </w:r>
          </w:p>
        </w:tc>
        <w:tc>
          <w:tcPr>
            <w:tcW w:w="1550" w:type="dxa"/>
            <w:tcBorders>
              <w:top w:val="nil"/>
              <w:left w:val="nil"/>
              <w:bottom w:val="single" w:sz="4" w:space="0" w:color="auto"/>
              <w:right w:val="single" w:sz="4" w:space="0" w:color="auto"/>
            </w:tcBorders>
            <w:shd w:val="clear" w:color="auto" w:fill="auto"/>
            <w:vAlign w:val="center"/>
            <w:hideMark/>
          </w:tcPr>
          <w:p w14:paraId="362BECD4"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Rezervația faunistică Borca</w:t>
            </w:r>
          </w:p>
        </w:tc>
        <w:tc>
          <w:tcPr>
            <w:tcW w:w="3289" w:type="dxa"/>
            <w:tcBorders>
              <w:top w:val="nil"/>
              <w:left w:val="nil"/>
              <w:bottom w:val="single" w:sz="4" w:space="0" w:color="auto"/>
              <w:right w:val="single" w:sz="4" w:space="0" w:color="auto"/>
            </w:tcBorders>
            <w:shd w:val="clear" w:color="auto" w:fill="auto"/>
            <w:vAlign w:val="center"/>
            <w:hideMark/>
          </w:tcPr>
          <w:p w14:paraId="4E29509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și Regulamentul Rezervației Naturale Borca</w:t>
            </w:r>
          </w:p>
        </w:tc>
        <w:tc>
          <w:tcPr>
            <w:tcW w:w="4429" w:type="dxa"/>
            <w:tcBorders>
              <w:top w:val="nil"/>
              <w:left w:val="nil"/>
              <w:bottom w:val="single" w:sz="4" w:space="0" w:color="auto"/>
              <w:right w:val="single" w:sz="4" w:space="0" w:color="auto"/>
            </w:tcBorders>
            <w:shd w:val="clear" w:color="auto" w:fill="auto"/>
            <w:vAlign w:val="center"/>
            <w:hideMark/>
          </w:tcPr>
          <w:p w14:paraId="220586F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1159/2016 privind aprobarea Planului de management și a Regulamentului Rezervației Naturale Borca</w:t>
            </w:r>
          </w:p>
        </w:tc>
        <w:tc>
          <w:tcPr>
            <w:tcW w:w="1410" w:type="dxa"/>
            <w:tcBorders>
              <w:top w:val="nil"/>
              <w:left w:val="nil"/>
              <w:bottom w:val="single" w:sz="4" w:space="0" w:color="auto"/>
              <w:right w:val="single" w:sz="4" w:space="0" w:color="auto"/>
            </w:tcBorders>
            <w:shd w:val="clear" w:color="auto" w:fill="auto"/>
            <w:vAlign w:val="center"/>
            <w:hideMark/>
          </w:tcPr>
          <w:p w14:paraId="4916E6C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924</w:t>
            </w:r>
          </w:p>
        </w:tc>
        <w:tc>
          <w:tcPr>
            <w:tcW w:w="1385" w:type="dxa"/>
            <w:tcBorders>
              <w:top w:val="nil"/>
              <w:left w:val="nil"/>
              <w:bottom w:val="single" w:sz="4" w:space="0" w:color="auto"/>
              <w:right w:val="single" w:sz="4" w:space="0" w:color="auto"/>
            </w:tcBorders>
            <w:shd w:val="clear" w:color="auto" w:fill="auto"/>
            <w:vAlign w:val="center"/>
            <w:hideMark/>
          </w:tcPr>
          <w:p w14:paraId="0EA12E1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17.11.2016</w:t>
            </w:r>
          </w:p>
        </w:tc>
      </w:tr>
      <w:tr w:rsidR="00413204" w:rsidRPr="00156CA6" w14:paraId="3365933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57E1792"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15B0279"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2.662.</w:t>
            </w:r>
          </w:p>
        </w:tc>
        <w:tc>
          <w:tcPr>
            <w:tcW w:w="1550" w:type="dxa"/>
            <w:tcBorders>
              <w:top w:val="nil"/>
              <w:left w:val="nil"/>
              <w:bottom w:val="single" w:sz="4" w:space="0" w:color="auto"/>
              <w:right w:val="single" w:sz="4" w:space="0" w:color="auto"/>
            </w:tcBorders>
            <w:shd w:val="clear" w:color="auto" w:fill="auto"/>
            <w:vAlign w:val="center"/>
            <w:hideMark/>
          </w:tcPr>
          <w:p w14:paraId="5B7AABE7"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Rezervația faunistică Brateș</w:t>
            </w:r>
          </w:p>
        </w:tc>
        <w:tc>
          <w:tcPr>
            <w:tcW w:w="3289" w:type="dxa"/>
            <w:tcBorders>
              <w:top w:val="nil"/>
              <w:left w:val="nil"/>
              <w:bottom w:val="single" w:sz="4" w:space="0" w:color="auto"/>
              <w:right w:val="single" w:sz="4" w:space="0" w:color="auto"/>
            </w:tcBorders>
            <w:shd w:val="clear" w:color="auto" w:fill="auto"/>
            <w:vAlign w:val="center"/>
            <w:hideMark/>
          </w:tcPr>
          <w:p w14:paraId="0C21B5D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şi Regulamentul ariei naturale protejate Brateş</w:t>
            </w:r>
          </w:p>
        </w:tc>
        <w:tc>
          <w:tcPr>
            <w:tcW w:w="4429" w:type="dxa"/>
            <w:tcBorders>
              <w:top w:val="nil"/>
              <w:left w:val="nil"/>
              <w:bottom w:val="single" w:sz="4" w:space="0" w:color="auto"/>
              <w:right w:val="single" w:sz="4" w:space="0" w:color="auto"/>
            </w:tcBorders>
            <w:shd w:val="clear" w:color="auto" w:fill="auto"/>
            <w:vAlign w:val="center"/>
            <w:hideMark/>
          </w:tcPr>
          <w:p w14:paraId="044A4C7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1190/27.06.2016 privind aprobarea Planului de management şi a Regulamentului ariei naturale protejate Brateş 1190/27.06.2016</w:t>
            </w:r>
          </w:p>
        </w:tc>
        <w:tc>
          <w:tcPr>
            <w:tcW w:w="1410" w:type="dxa"/>
            <w:tcBorders>
              <w:top w:val="nil"/>
              <w:left w:val="nil"/>
              <w:bottom w:val="single" w:sz="4" w:space="0" w:color="auto"/>
              <w:right w:val="single" w:sz="4" w:space="0" w:color="auto"/>
            </w:tcBorders>
            <w:shd w:val="clear" w:color="auto" w:fill="auto"/>
            <w:vAlign w:val="center"/>
            <w:hideMark/>
          </w:tcPr>
          <w:p w14:paraId="3164CDD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974</w:t>
            </w:r>
          </w:p>
        </w:tc>
        <w:tc>
          <w:tcPr>
            <w:tcW w:w="1385" w:type="dxa"/>
            <w:tcBorders>
              <w:top w:val="nil"/>
              <w:left w:val="nil"/>
              <w:bottom w:val="single" w:sz="4" w:space="0" w:color="auto"/>
              <w:right w:val="single" w:sz="4" w:space="0" w:color="auto"/>
            </w:tcBorders>
            <w:shd w:val="clear" w:color="auto" w:fill="auto"/>
            <w:vAlign w:val="center"/>
            <w:hideMark/>
          </w:tcPr>
          <w:p w14:paraId="0338C18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06.12.2016</w:t>
            </w:r>
          </w:p>
        </w:tc>
      </w:tr>
      <w:tr w:rsidR="00413204" w:rsidRPr="00156CA6" w14:paraId="119C4E5C"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ACD74C8"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705F84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2.393.</w:t>
            </w:r>
          </w:p>
        </w:tc>
        <w:tc>
          <w:tcPr>
            <w:tcW w:w="1550" w:type="dxa"/>
            <w:tcBorders>
              <w:top w:val="nil"/>
              <w:left w:val="nil"/>
              <w:bottom w:val="single" w:sz="4" w:space="0" w:color="auto"/>
              <w:right w:val="single" w:sz="4" w:space="0" w:color="auto"/>
            </w:tcBorders>
            <w:shd w:val="clear" w:color="auto" w:fill="auto"/>
            <w:vAlign w:val="center"/>
            <w:hideMark/>
          </w:tcPr>
          <w:p w14:paraId="5B1334B4"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Lacul Adunații de Geormane</w:t>
            </w:r>
          </w:p>
        </w:tc>
        <w:tc>
          <w:tcPr>
            <w:tcW w:w="3289" w:type="dxa"/>
            <w:tcBorders>
              <w:top w:val="nil"/>
              <w:left w:val="nil"/>
              <w:bottom w:val="single" w:sz="4" w:space="0" w:color="auto"/>
              <w:right w:val="single" w:sz="4" w:space="0" w:color="auto"/>
            </w:tcBorders>
            <w:shd w:val="clear" w:color="auto" w:fill="auto"/>
            <w:vAlign w:val="center"/>
            <w:hideMark/>
          </w:tcPr>
          <w:p w14:paraId="0AD9C6F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ariei naturale protejate de interes național Lacul Adunații de Geormane</w:t>
            </w:r>
          </w:p>
        </w:tc>
        <w:tc>
          <w:tcPr>
            <w:tcW w:w="4429" w:type="dxa"/>
            <w:tcBorders>
              <w:top w:val="nil"/>
              <w:left w:val="nil"/>
              <w:bottom w:val="single" w:sz="4" w:space="0" w:color="auto"/>
              <w:right w:val="single" w:sz="4" w:space="0" w:color="auto"/>
            </w:tcBorders>
            <w:shd w:val="clear" w:color="auto" w:fill="auto"/>
            <w:vAlign w:val="center"/>
            <w:hideMark/>
          </w:tcPr>
          <w:p w14:paraId="5FB2C8F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1641/2016 privind aprobarea Planului de management al ariei naturale protejate de interes național Lacul Adunații de Geormane</w:t>
            </w:r>
          </w:p>
        </w:tc>
        <w:tc>
          <w:tcPr>
            <w:tcW w:w="1410" w:type="dxa"/>
            <w:tcBorders>
              <w:top w:val="nil"/>
              <w:left w:val="nil"/>
              <w:bottom w:val="single" w:sz="4" w:space="0" w:color="auto"/>
              <w:right w:val="single" w:sz="4" w:space="0" w:color="auto"/>
            </w:tcBorders>
            <w:shd w:val="clear" w:color="auto" w:fill="auto"/>
            <w:vAlign w:val="center"/>
            <w:hideMark/>
          </w:tcPr>
          <w:p w14:paraId="68D3D63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w:t>
            </w:r>
          </w:p>
        </w:tc>
        <w:tc>
          <w:tcPr>
            <w:tcW w:w="1385" w:type="dxa"/>
            <w:tcBorders>
              <w:top w:val="nil"/>
              <w:left w:val="nil"/>
              <w:bottom w:val="single" w:sz="4" w:space="0" w:color="auto"/>
              <w:right w:val="single" w:sz="4" w:space="0" w:color="auto"/>
            </w:tcBorders>
            <w:shd w:val="clear" w:color="auto" w:fill="auto"/>
            <w:vAlign w:val="center"/>
            <w:hideMark/>
          </w:tcPr>
          <w:p w14:paraId="21CEB25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03.01.2017</w:t>
            </w:r>
          </w:p>
        </w:tc>
      </w:tr>
      <w:tr w:rsidR="00413204" w:rsidRPr="00156CA6" w14:paraId="71EE1758"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476CCFB"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CA27D7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2.399.</w:t>
            </w:r>
          </w:p>
        </w:tc>
        <w:tc>
          <w:tcPr>
            <w:tcW w:w="1550" w:type="dxa"/>
            <w:tcBorders>
              <w:top w:val="nil"/>
              <w:left w:val="nil"/>
              <w:bottom w:val="single" w:sz="4" w:space="0" w:color="auto"/>
              <w:right w:val="single" w:sz="4" w:space="0" w:color="auto"/>
            </w:tcBorders>
            <w:shd w:val="clear" w:color="auto" w:fill="auto"/>
            <w:vAlign w:val="center"/>
            <w:hideMark/>
          </w:tcPr>
          <w:p w14:paraId="10B3441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Râurile Desnățui și Terpezița amonte de Fântânele</w:t>
            </w:r>
          </w:p>
        </w:tc>
        <w:tc>
          <w:tcPr>
            <w:tcW w:w="3289" w:type="dxa"/>
            <w:tcBorders>
              <w:top w:val="nil"/>
              <w:left w:val="nil"/>
              <w:bottom w:val="single" w:sz="4" w:space="0" w:color="auto"/>
              <w:right w:val="single" w:sz="4" w:space="0" w:color="auto"/>
            </w:tcBorders>
            <w:shd w:val="clear" w:color="auto" w:fill="auto"/>
            <w:vAlign w:val="center"/>
            <w:hideMark/>
          </w:tcPr>
          <w:p w14:paraId="48484A1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și Regulamentul ariei naturale protejate de interes național Râurile Desnățui și Terpezița amonte de Fântânele</w:t>
            </w:r>
          </w:p>
        </w:tc>
        <w:tc>
          <w:tcPr>
            <w:tcW w:w="4429" w:type="dxa"/>
            <w:tcBorders>
              <w:top w:val="nil"/>
              <w:left w:val="nil"/>
              <w:bottom w:val="single" w:sz="4" w:space="0" w:color="auto"/>
              <w:right w:val="single" w:sz="4" w:space="0" w:color="auto"/>
            </w:tcBorders>
            <w:shd w:val="clear" w:color="auto" w:fill="auto"/>
            <w:vAlign w:val="center"/>
            <w:hideMark/>
          </w:tcPr>
          <w:p w14:paraId="184E905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1247/2016 privind aprobarea Planului de management și a Regulamentului ariei naturale protejate de interes național Râurile Desnățui și Terpezița amonte de Fântânele</w:t>
            </w:r>
          </w:p>
        </w:tc>
        <w:tc>
          <w:tcPr>
            <w:tcW w:w="1410" w:type="dxa"/>
            <w:tcBorders>
              <w:top w:val="nil"/>
              <w:left w:val="nil"/>
              <w:bottom w:val="single" w:sz="4" w:space="0" w:color="auto"/>
              <w:right w:val="single" w:sz="4" w:space="0" w:color="auto"/>
            </w:tcBorders>
            <w:shd w:val="clear" w:color="auto" w:fill="auto"/>
            <w:vAlign w:val="center"/>
            <w:hideMark/>
          </w:tcPr>
          <w:p w14:paraId="1903765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934</w:t>
            </w:r>
          </w:p>
        </w:tc>
        <w:tc>
          <w:tcPr>
            <w:tcW w:w="1385" w:type="dxa"/>
            <w:tcBorders>
              <w:top w:val="nil"/>
              <w:left w:val="nil"/>
              <w:bottom w:val="single" w:sz="4" w:space="0" w:color="auto"/>
              <w:right w:val="single" w:sz="4" w:space="0" w:color="auto"/>
            </w:tcBorders>
            <w:shd w:val="clear" w:color="auto" w:fill="auto"/>
            <w:vAlign w:val="center"/>
            <w:hideMark/>
          </w:tcPr>
          <w:p w14:paraId="34DF348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21.11.2016</w:t>
            </w:r>
          </w:p>
        </w:tc>
      </w:tr>
      <w:tr w:rsidR="00413204" w:rsidRPr="00156CA6" w14:paraId="27A00F18"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6028D0B"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AE9C56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IV.7.</w:t>
            </w:r>
          </w:p>
        </w:tc>
        <w:tc>
          <w:tcPr>
            <w:tcW w:w="1550" w:type="dxa"/>
            <w:tcBorders>
              <w:top w:val="nil"/>
              <w:left w:val="nil"/>
              <w:bottom w:val="single" w:sz="4" w:space="0" w:color="auto"/>
              <w:right w:val="single" w:sz="4" w:space="0" w:color="auto"/>
            </w:tcBorders>
            <w:shd w:val="clear" w:color="auto" w:fill="auto"/>
            <w:vAlign w:val="center"/>
            <w:hideMark/>
          </w:tcPr>
          <w:p w14:paraId="3547A5B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Rezervația Naturală Buciaș</w:t>
            </w:r>
          </w:p>
        </w:tc>
        <w:tc>
          <w:tcPr>
            <w:tcW w:w="3289" w:type="dxa"/>
            <w:tcBorders>
              <w:top w:val="nil"/>
              <w:left w:val="nil"/>
              <w:bottom w:val="single" w:sz="4" w:space="0" w:color="auto"/>
              <w:right w:val="single" w:sz="4" w:space="0" w:color="auto"/>
            </w:tcBorders>
            <w:shd w:val="clear" w:color="auto" w:fill="auto"/>
            <w:vAlign w:val="center"/>
            <w:hideMark/>
          </w:tcPr>
          <w:p w14:paraId="18AC288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şi Regulamentul Rezervaţiei Naturale Buciaş</w:t>
            </w:r>
          </w:p>
        </w:tc>
        <w:tc>
          <w:tcPr>
            <w:tcW w:w="4429" w:type="dxa"/>
            <w:tcBorders>
              <w:top w:val="nil"/>
              <w:left w:val="nil"/>
              <w:bottom w:val="single" w:sz="4" w:space="0" w:color="auto"/>
              <w:right w:val="single" w:sz="4" w:space="0" w:color="auto"/>
            </w:tcBorders>
            <w:shd w:val="clear" w:color="auto" w:fill="auto"/>
            <w:vAlign w:val="center"/>
            <w:hideMark/>
          </w:tcPr>
          <w:p w14:paraId="1F9BA9D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1295/04.07.2016 privind aprobarea aprobarea Planului de management şi a Regulamentului Rezervaţiei Naturale Buciaş</w:t>
            </w:r>
          </w:p>
        </w:tc>
        <w:tc>
          <w:tcPr>
            <w:tcW w:w="1410" w:type="dxa"/>
            <w:tcBorders>
              <w:top w:val="nil"/>
              <w:left w:val="nil"/>
              <w:bottom w:val="single" w:sz="4" w:space="0" w:color="auto"/>
              <w:right w:val="single" w:sz="4" w:space="0" w:color="auto"/>
            </w:tcBorders>
            <w:shd w:val="clear" w:color="auto" w:fill="auto"/>
            <w:vAlign w:val="center"/>
            <w:hideMark/>
          </w:tcPr>
          <w:p w14:paraId="31CFA56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1033</w:t>
            </w:r>
          </w:p>
        </w:tc>
        <w:tc>
          <w:tcPr>
            <w:tcW w:w="1385" w:type="dxa"/>
            <w:tcBorders>
              <w:top w:val="nil"/>
              <w:left w:val="nil"/>
              <w:bottom w:val="single" w:sz="4" w:space="0" w:color="auto"/>
              <w:right w:val="single" w:sz="4" w:space="0" w:color="auto"/>
            </w:tcBorders>
            <w:shd w:val="clear" w:color="auto" w:fill="auto"/>
            <w:vAlign w:val="center"/>
            <w:hideMark/>
          </w:tcPr>
          <w:p w14:paraId="0609236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22.12.2016</w:t>
            </w:r>
          </w:p>
        </w:tc>
      </w:tr>
      <w:tr w:rsidR="00413204" w:rsidRPr="00156CA6" w14:paraId="49FAAA2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26FDC0B"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859610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IV.42.</w:t>
            </w:r>
          </w:p>
        </w:tc>
        <w:tc>
          <w:tcPr>
            <w:tcW w:w="1550" w:type="dxa"/>
            <w:tcBorders>
              <w:top w:val="nil"/>
              <w:left w:val="nil"/>
              <w:bottom w:val="single" w:sz="4" w:space="0" w:color="auto"/>
              <w:right w:val="single" w:sz="4" w:space="0" w:color="auto"/>
            </w:tcBorders>
            <w:shd w:val="clear" w:color="auto" w:fill="auto"/>
            <w:vAlign w:val="center"/>
            <w:hideMark/>
          </w:tcPr>
          <w:p w14:paraId="77ECD509"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Secu</w:t>
            </w:r>
          </w:p>
        </w:tc>
        <w:tc>
          <w:tcPr>
            <w:tcW w:w="3289" w:type="dxa"/>
            <w:tcBorders>
              <w:top w:val="nil"/>
              <w:left w:val="nil"/>
              <w:bottom w:val="single" w:sz="4" w:space="0" w:color="auto"/>
              <w:right w:val="single" w:sz="4" w:space="0" w:color="auto"/>
            </w:tcBorders>
            <w:shd w:val="clear" w:color="auto" w:fill="auto"/>
            <w:vAlign w:val="center"/>
            <w:hideMark/>
          </w:tcPr>
          <w:p w14:paraId="53B5A5A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Rezervației Naturale Secu</w:t>
            </w:r>
          </w:p>
        </w:tc>
        <w:tc>
          <w:tcPr>
            <w:tcW w:w="4429" w:type="dxa"/>
            <w:tcBorders>
              <w:top w:val="nil"/>
              <w:left w:val="nil"/>
              <w:bottom w:val="single" w:sz="4" w:space="0" w:color="auto"/>
              <w:right w:val="single" w:sz="4" w:space="0" w:color="auto"/>
            </w:tcBorders>
            <w:shd w:val="clear" w:color="auto" w:fill="auto"/>
            <w:vAlign w:val="center"/>
            <w:hideMark/>
          </w:tcPr>
          <w:p w14:paraId="7AA069A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346/2016 privind aprobarea Planului de management al Rezervației Naturale Secu</w:t>
            </w:r>
          </w:p>
        </w:tc>
        <w:tc>
          <w:tcPr>
            <w:tcW w:w="1410" w:type="dxa"/>
            <w:tcBorders>
              <w:top w:val="nil"/>
              <w:left w:val="nil"/>
              <w:bottom w:val="single" w:sz="4" w:space="0" w:color="auto"/>
              <w:right w:val="single" w:sz="4" w:space="0" w:color="auto"/>
            </w:tcBorders>
            <w:shd w:val="clear" w:color="auto" w:fill="auto"/>
            <w:vAlign w:val="center"/>
            <w:hideMark/>
          </w:tcPr>
          <w:p w14:paraId="77022D2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246</w:t>
            </w:r>
          </w:p>
        </w:tc>
        <w:tc>
          <w:tcPr>
            <w:tcW w:w="1385" w:type="dxa"/>
            <w:tcBorders>
              <w:top w:val="nil"/>
              <w:left w:val="nil"/>
              <w:bottom w:val="single" w:sz="4" w:space="0" w:color="auto"/>
              <w:right w:val="single" w:sz="4" w:space="0" w:color="auto"/>
            </w:tcBorders>
            <w:shd w:val="clear" w:color="auto" w:fill="auto"/>
            <w:vAlign w:val="center"/>
            <w:hideMark/>
          </w:tcPr>
          <w:p w14:paraId="298AB97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04.04.2016</w:t>
            </w:r>
          </w:p>
        </w:tc>
      </w:tr>
      <w:tr w:rsidR="00413204" w:rsidRPr="00156CA6" w14:paraId="6459C534"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05F8246"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tcPr>
          <w:p w14:paraId="5B158FE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2.385.</w:t>
            </w:r>
          </w:p>
        </w:tc>
        <w:tc>
          <w:tcPr>
            <w:tcW w:w="1550" w:type="dxa"/>
            <w:tcBorders>
              <w:top w:val="nil"/>
              <w:left w:val="nil"/>
              <w:bottom w:val="single" w:sz="4" w:space="0" w:color="auto"/>
              <w:right w:val="single" w:sz="4" w:space="0" w:color="auto"/>
            </w:tcBorders>
            <w:shd w:val="clear" w:color="auto" w:fill="auto"/>
            <w:vAlign w:val="center"/>
          </w:tcPr>
          <w:p w14:paraId="653F181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Valea Rea Radovan</w:t>
            </w:r>
          </w:p>
        </w:tc>
        <w:tc>
          <w:tcPr>
            <w:tcW w:w="3289" w:type="dxa"/>
            <w:tcBorders>
              <w:top w:val="nil"/>
              <w:left w:val="nil"/>
              <w:bottom w:val="single" w:sz="4" w:space="0" w:color="auto"/>
              <w:right w:val="single" w:sz="4" w:space="0" w:color="auto"/>
            </w:tcBorders>
            <w:shd w:val="clear" w:color="auto" w:fill="auto"/>
            <w:vAlign w:val="center"/>
          </w:tcPr>
          <w:p w14:paraId="408B1B0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și regulamentul ariei naturale protejate de interes național Valea Rea-Radovan</w:t>
            </w:r>
          </w:p>
        </w:tc>
        <w:tc>
          <w:tcPr>
            <w:tcW w:w="4429" w:type="dxa"/>
            <w:tcBorders>
              <w:top w:val="nil"/>
              <w:left w:val="nil"/>
              <w:bottom w:val="single" w:sz="4" w:space="0" w:color="auto"/>
              <w:right w:val="single" w:sz="4" w:space="0" w:color="auto"/>
            </w:tcBorders>
            <w:shd w:val="clear" w:color="auto" w:fill="auto"/>
            <w:vAlign w:val="center"/>
          </w:tcPr>
          <w:p w14:paraId="3398564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1296/2016 privind aprobarea Planului de management și regulamentulal ariei naturale protejate de interes național Valea Rea-Radovan</w:t>
            </w:r>
          </w:p>
        </w:tc>
        <w:tc>
          <w:tcPr>
            <w:tcW w:w="1410" w:type="dxa"/>
            <w:tcBorders>
              <w:top w:val="nil"/>
              <w:left w:val="nil"/>
              <w:bottom w:val="single" w:sz="4" w:space="0" w:color="auto"/>
              <w:right w:val="single" w:sz="4" w:space="0" w:color="auto"/>
            </w:tcBorders>
            <w:shd w:val="clear" w:color="auto" w:fill="auto"/>
            <w:vAlign w:val="center"/>
          </w:tcPr>
          <w:p w14:paraId="7633866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11</w:t>
            </w:r>
          </w:p>
        </w:tc>
        <w:tc>
          <w:tcPr>
            <w:tcW w:w="1385" w:type="dxa"/>
            <w:tcBorders>
              <w:top w:val="nil"/>
              <w:left w:val="nil"/>
              <w:bottom w:val="single" w:sz="4" w:space="0" w:color="auto"/>
              <w:right w:val="single" w:sz="4" w:space="0" w:color="auto"/>
            </w:tcBorders>
            <w:shd w:val="clear" w:color="auto" w:fill="auto"/>
            <w:vAlign w:val="center"/>
          </w:tcPr>
          <w:p w14:paraId="31B7699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05.01.2017</w:t>
            </w:r>
          </w:p>
        </w:tc>
      </w:tr>
      <w:tr w:rsidR="00EA3D44" w:rsidRPr="00156CA6" w14:paraId="714D20E1" w14:textId="77777777" w:rsidTr="00EA3D44">
        <w:trPr>
          <w:gridAfter w:val="1"/>
          <w:wAfter w:w="1102" w:type="dxa"/>
        </w:trPr>
        <w:tc>
          <w:tcPr>
            <w:tcW w:w="765" w:type="dxa"/>
            <w:tcBorders>
              <w:top w:val="single" w:sz="4" w:space="0" w:color="auto"/>
              <w:left w:val="single" w:sz="4" w:space="0" w:color="auto"/>
              <w:bottom w:val="single" w:sz="4" w:space="0" w:color="auto"/>
              <w:right w:val="single" w:sz="4" w:space="0" w:color="auto"/>
            </w:tcBorders>
          </w:tcPr>
          <w:p w14:paraId="538FD9F1" w14:textId="77777777" w:rsidR="00EA3D44" w:rsidRPr="00156CA6" w:rsidRDefault="00EA3D4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single" w:sz="4" w:space="0" w:color="auto"/>
              <w:left w:val="single" w:sz="4" w:space="0" w:color="auto"/>
              <w:bottom w:val="single" w:sz="4" w:space="0" w:color="auto"/>
              <w:right w:val="single" w:sz="4" w:space="0" w:color="auto"/>
            </w:tcBorders>
            <w:shd w:val="clear" w:color="auto" w:fill="auto"/>
            <w:vAlign w:val="center"/>
          </w:tcPr>
          <w:p w14:paraId="50A8E02C" w14:textId="77777777" w:rsidR="00EA3D44" w:rsidRPr="00156CA6" w:rsidRDefault="00EA3D44" w:rsidP="00413204">
            <w:pPr>
              <w:spacing w:after="0" w:line="240" w:lineRule="auto"/>
              <w:jc w:val="center"/>
              <w:rPr>
                <w:rFonts w:ascii="Times New Roman" w:hAnsi="Times New Roman" w:cs="Times New Roman"/>
                <w:color w:val="auto"/>
                <w:sz w:val="18"/>
                <w:szCs w:val="18"/>
                <w:lang w:val="ro-RO" w:eastAsia="ro-RO"/>
              </w:rPr>
            </w:pPr>
          </w:p>
        </w:tc>
        <w:tc>
          <w:tcPr>
            <w:tcW w:w="1550" w:type="dxa"/>
            <w:tcBorders>
              <w:top w:val="single" w:sz="4" w:space="0" w:color="auto"/>
              <w:left w:val="nil"/>
              <w:bottom w:val="single" w:sz="4" w:space="0" w:color="auto"/>
              <w:right w:val="single" w:sz="4" w:space="0" w:color="auto"/>
            </w:tcBorders>
            <w:shd w:val="clear" w:color="auto" w:fill="auto"/>
            <w:vAlign w:val="center"/>
          </w:tcPr>
          <w:p w14:paraId="79ACC7DB" w14:textId="77777777" w:rsidR="00EA3D44" w:rsidRPr="00156CA6" w:rsidRDefault="00EA3D44" w:rsidP="00413204">
            <w:pPr>
              <w:spacing w:after="0" w:line="240" w:lineRule="auto"/>
              <w:jc w:val="center"/>
              <w:rPr>
                <w:rFonts w:ascii="Times New Roman" w:hAnsi="Times New Roman" w:cs="Times New Roman"/>
                <w:color w:val="auto"/>
                <w:sz w:val="18"/>
                <w:szCs w:val="18"/>
                <w:lang w:val="ro-RO" w:eastAsia="ro-RO"/>
              </w:rPr>
            </w:pPr>
          </w:p>
        </w:tc>
        <w:tc>
          <w:tcPr>
            <w:tcW w:w="3289" w:type="dxa"/>
            <w:tcBorders>
              <w:top w:val="single" w:sz="4" w:space="0" w:color="auto"/>
              <w:left w:val="nil"/>
              <w:bottom w:val="single" w:sz="4" w:space="0" w:color="auto"/>
              <w:right w:val="single" w:sz="4" w:space="0" w:color="auto"/>
            </w:tcBorders>
            <w:shd w:val="clear" w:color="auto" w:fill="auto"/>
            <w:vAlign w:val="center"/>
          </w:tcPr>
          <w:p w14:paraId="747C0E86" w14:textId="2A98A0BF" w:rsidR="00EA3D44" w:rsidRPr="00156CA6" w:rsidRDefault="00EA3D44" w:rsidP="00413204">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Planul național de acțiune pentru cormoranul mic (</w:t>
            </w:r>
            <w:r w:rsidRPr="00EA3D44">
              <w:rPr>
                <w:rFonts w:ascii="Times New Roman" w:hAnsi="Times New Roman" w:cs="Times New Roman"/>
                <w:i/>
                <w:sz w:val="18"/>
                <w:szCs w:val="18"/>
                <w:lang w:val="ro-RO" w:eastAsia="ro-RO"/>
              </w:rPr>
              <w:t>Phalacrocorax pygmeus</w:t>
            </w:r>
            <w:r>
              <w:rPr>
                <w:rFonts w:ascii="Times New Roman" w:hAnsi="Times New Roman" w:cs="Times New Roman"/>
                <w:sz w:val="18"/>
                <w:szCs w:val="18"/>
                <w:lang w:val="ro-RO" w:eastAsia="ro-RO"/>
              </w:rPr>
              <w:t>)</w:t>
            </w:r>
          </w:p>
        </w:tc>
        <w:tc>
          <w:tcPr>
            <w:tcW w:w="4429" w:type="dxa"/>
            <w:tcBorders>
              <w:top w:val="single" w:sz="4" w:space="0" w:color="auto"/>
              <w:left w:val="nil"/>
              <w:bottom w:val="single" w:sz="4" w:space="0" w:color="auto"/>
              <w:right w:val="single" w:sz="4" w:space="0" w:color="auto"/>
            </w:tcBorders>
            <w:shd w:val="clear" w:color="auto" w:fill="auto"/>
            <w:vAlign w:val="center"/>
          </w:tcPr>
          <w:p w14:paraId="2F50D625" w14:textId="5698ADF1" w:rsidR="00EA3D44" w:rsidRPr="00EA3D44" w:rsidRDefault="00D46A06" w:rsidP="00EA3D44">
            <w:pPr>
              <w:spacing w:after="0" w:line="240" w:lineRule="auto"/>
              <w:jc w:val="center"/>
              <w:rPr>
                <w:rFonts w:ascii="Times New Roman" w:hAnsi="Times New Roman" w:cs="Times New Roman"/>
                <w:i/>
                <w:iCs/>
                <w:sz w:val="18"/>
                <w:szCs w:val="18"/>
                <w:lang w:eastAsia="ro-RO"/>
              </w:rPr>
            </w:pPr>
            <w:r>
              <w:rPr>
                <w:rFonts w:ascii="Times New Roman" w:hAnsi="Times New Roman" w:cs="Times New Roman"/>
                <w:bCs/>
                <w:sz w:val="18"/>
                <w:szCs w:val="18"/>
                <w:lang w:eastAsia="ro-RO"/>
              </w:rPr>
              <w:t>Ordinul</w:t>
            </w:r>
            <w:r w:rsidR="00EA3D44" w:rsidRPr="00EA3D44">
              <w:rPr>
                <w:rFonts w:ascii="Times New Roman" w:hAnsi="Times New Roman" w:cs="Times New Roman"/>
                <w:bCs/>
                <w:sz w:val="18"/>
                <w:szCs w:val="18"/>
                <w:lang w:eastAsia="ro-RO"/>
              </w:rPr>
              <w:t xml:space="preserve"> nr. 1992/2014 pentru aprobarea planurilor naţionale de acţiune pentru cormoranul mic (</w:t>
            </w:r>
            <w:r w:rsidR="00EA3D44" w:rsidRPr="00EA3D44">
              <w:rPr>
                <w:rFonts w:ascii="Times New Roman" w:hAnsi="Times New Roman" w:cs="Times New Roman"/>
                <w:bCs/>
                <w:i/>
                <w:iCs/>
                <w:sz w:val="18"/>
                <w:szCs w:val="18"/>
                <w:lang w:eastAsia="ro-RO"/>
              </w:rPr>
              <w:t>Phalacrocorax pygmeus)</w:t>
            </w:r>
            <w:r w:rsidR="00EA3D44" w:rsidRPr="00EA3D44">
              <w:rPr>
                <w:rFonts w:ascii="Times New Roman" w:hAnsi="Times New Roman" w:cs="Times New Roman"/>
                <w:bCs/>
                <w:sz w:val="18"/>
                <w:szCs w:val="18"/>
                <w:lang w:eastAsia="ro-RO"/>
              </w:rPr>
              <w:t xml:space="preserve"> şi pentru raţa roşie </w:t>
            </w:r>
            <w:r w:rsidR="00EA3D44" w:rsidRPr="00EA3D44">
              <w:rPr>
                <w:rFonts w:ascii="Times New Roman" w:hAnsi="Times New Roman" w:cs="Times New Roman"/>
                <w:bCs/>
                <w:i/>
                <w:iCs/>
                <w:sz w:val="18"/>
                <w:szCs w:val="18"/>
                <w:lang w:eastAsia="ro-RO"/>
              </w:rPr>
              <w:t>(Aythya nyroca)</w:t>
            </w:r>
          </w:p>
          <w:p w14:paraId="56460F28" w14:textId="77777777" w:rsidR="00EA3D44" w:rsidRPr="00156CA6" w:rsidRDefault="00EA3D44" w:rsidP="00413204">
            <w:pPr>
              <w:spacing w:after="0" w:line="240" w:lineRule="auto"/>
              <w:jc w:val="center"/>
              <w:rPr>
                <w:rFonts w:ascii="Times New Roman" w:hAnsi="Times New Roman" w:cs="Times New Roman"/>
                <w:sz w:val="18"/>
                <w:szCs w:val="18"/>
                <w:lang w:val="ro-RO" w:eastAsia="ro-RO"/>
              </w:rPr>
            </w:pPr>
          </w:p>
        </w:tc>
        <w:tc>
          <w:tcPr>
            <w:tcW w:w="1410" w:type="dxa"/>
            <w:tcBorders>
              <w:top w:val="single" w:sz="4" w:space="0" w:color="auto"/>
              <w:left w:val="nil"/>
              <w:bottom w:val="single" w:sz="4" w:space="0" w:color="auto"/>
              <w:right w:val="single" w:sz="4" w:space="0" w:color="auto"/>
            </w:tcBorders>
            <w:shd w:val="clear" w:color="auto" w:fill="auto"/>
            <w:vAlign w:val="center"/>
          </w:tcPr>
          <w:p w14:paraId="58C061B3" w14:textId="5218B343" w:rsidR="00EA3D44" w:rsidRPr="00156CA6" w:rsidRDefault="00EA3D44" w:rsidP="00413204">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19</w:t>
            </w:r>
          </w:p>
        </w:tc>
        <w:tc>
          <w:tcPr>
            <w:tcW w:w="1385" w:type="dxa"/>
            <w:tcBorders>
              <w:top w:val="single" w:sz="4" w:space="0" w:color="auto"/>
              <w:left w:val="nil"/>
              <w:bottom w:val="single" w:sz="4" w:space="0" w:color="auto"/>
              <w:right w:val="single" w:sz="4" w:space="0" w:color="auto"/>
            </w:tcBorders>
            <w:shd w:val="clear" w:color="auto" w:fill="auto"/>
            <w:vAlign w:val="center"/>
          </w:tcPr>
          <w:p w14:paraId="6770E6A4" w14:textId="5EB36413" w:rsidR="00EA3D44" w:rsidRPr="00156CA6" w:rsidRDefault="00EA3D44" w:rsidP="00413204">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12.01.2015</w:t>
            </w:r>
          </w:p>
        </w:tc>
      </w:tr>
      <w:tr w:rsidR="00EA3D44" w:rsidRPr="00156CA6" w14:paraId="2A55000A" w14:textId="77777777" w:rsidTr="00EA3D44">
        <w:trPr>
          <w:gridAfter w:val="1"/>
          <w:wAfter w:w="1102" w:type="dxa"/>
        </w:trPr>
        <w:tc>
          <w:tcPr>
            <w:tcW w:w="765" w:type="dxa"/>
            <w:tcBorders>
              <w:top w:val="single" w:sz="4" w:space="0" w:color="auto"/>
              <w:left w:val="single" w:sz="4" w:space="0" w:color="auto"/>
              <w:bottom w:val="single" w:sz="4" w:space="0" w:color="auto"/>
              <w:right w:val="single" w:sz="4" w:space="0" w:color="auto"/>
            </w:tcBorders>
          </w:tcPr>
          <w:p w14:paraId="0C647DF2" w14:textId="77777777" w:rsidR="00EA3D44" w:rsidRPr="00156CA6" w:rsidRDefault="00EA3D44" w:rsidP="00EA3D4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single" w:sz="4" w:space="0" w:color="auto"/>
              <w:left w:val="single" w:sz="4" w:space="0" w:color="auto"/>
              <w:bottom w:val="single" w:sz="4" w:space="0" w:color="auto"/>
              <w:right w:val="single" w:sz="4" w:space="0" w:color="auto"/>
            </w:tcBorders>
            <w:shd w:val="clear" w:color="auto" w:fill="auto"/>
            <w:vAlign w:val="center"/>
          </w:tcPr>
          <w:p w14:paraId="0640577A" w14:textId="77777777" w:rsidR="00EA3D44" w:rsidRPr="00156CA6" w:rsidRDefault="00EA3D44" w:rsidP="00EA3D44">
            <w:pPr>
              <w:spacing w:after="0" w:line="240" w:lineRule="auto"/>
              <w:jc w:val="center"/>
              <w:rPr>
                <w:rFonts w:ascii="Times New Roman" w:hAnsi="Times New Roman" w:cs="Times New Roman"/>
                <w:color w:val="auto"/>
                <w:sz w:val="18"/>
                <w:szCs w:val="18"/>
                <w:lang w:val="ro-RO" w:eastAsia="ro-RO"/>
              </w:rPr>
            </w:pPr>
          </w:p>
        </w:tc>
        <w:tc>
          <w:tcPr>
            <w:tcW w:w="1550" w:type="dxa"/>
            <w:tcBorders>
              <w:top w:val="single" w:sz="4" w:space="0" w:color="auto"/>
              <w:left w:val="nil"/>
              <w:bottom w:val="single" w:sz="4" w:space="0" w:color="auto"/>
              <w:right w:val="single" w:sz="4" w:space="0" w:color="auto"/>
            </w:tcBorders>
            <w:shd w:val="clear" w:color="auto" w:fill="auto"/>
            <w:vAlign w:val="center"/>
          </w:tcPr>
          <w:p w14:paraId="6D689D63" w14:textId="77777777" w:rsidR="00EA3D44" w:rsidRPr="00156CA6" w:rsidRDefault="00EA3D44" w:rsidP="00EA3D44">
            <w:pPr>
              <w:spacing w:after="0" w:line="240" w:lineRule="auto"/>
              <w:jc w:val="center"/>
              <w:rPr>
                <w:rFonts w:ascii="Times New Roman" w:hAnsi="Times New Roman" w:cs="Times New Roman"/>
                <w:color w:val="auto"/>
                <w:sz w:val="18"/>
                <w:szCs w:val="18"/>
                <w:lang w:val="ro-RO" w:eastAsia="ro-RO"/>
              </w:rPr>
            </w:pPr>
          </w:p>
        </w:tc>
        <w:tc>
          <w:tcPr>
            <w:tcW w:w="3289" w:type="dxa"/>
            <w:tcBorders>
              <w:top w:val="single" w:sz="4" w:space="0" w:color="auto"/>
              <w:left w:val="nil"/>
              <w:bottom w:val="single" w:sz="4" w:space="0" w:color="auto"/>
              <w:right w:val="single" w:sz="4" w:space="0" w:color="auto"/>
            </w:tcBorders>
            <w:shd w:val="clear" w:color="auto" w:fill="auto"/>
            <w:vAlign w:val="center"/>
          </w:tcPr>
          <w:p w14:paraId="616AD666" w14:textId="730031A3" w:rsidR="00EA3D44" w:rsidRPr="00156CA6" w:rsidRDefault="00EA3D44" w:rsidP="00EA3D44">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Planul național de acțiune pentru rața roșie (</w:t>
            </w:r>
            <w:r w:rsidRPr="00EA3D44">
              <w:rPr>
                <w:rFonts w:ascii="Times New Roman" w:hAnsi="Times New Roman" w:cs="Times New Roman"/>
                <w:i/>
                <w:sz w:val="18"/>
                <w:szCs w:val="18"/>
                <w:lang w:val="ro-RO" w:eastAsia="ro-RO"/>
              </w:rPr>
              <w:t>Aythya nyroca</w:t>
            </w:r>
            <w:r>
              <w:rPr>
                <w:rFonts w:ascii="Times New Roman" w:hAnsi="Times New Roman" w:cs="Times New Roman"/>
                <w:sz w:val="18"/>
                <w:szCs w:val="18"/>
                <w:lang w:val="ro-RO" w:eastAsia="ro-RO"/>
              </w:rPr>
              <w:t>)</w:t>
            </w:r>
          </w:p>
        </w:tc>
        <w:tc>
          <w:tcPr>
            <w:tcW w:w="4429" w:type="dxa"/>
            <w:tcBorders>
              <w:top w:val="single" w:sz="4" w:space="0" w:color="auto"/>
              <w:left w:val="nil"/>
              <w:bottom w:val="single" w:sz="4" w:space="0" w:color="auto"/>
              <w:right w:val="single" w:sz="4" w:space="0" w:color="auto"/>
            </w:tcBorders>
            <w:shd w:val="clear" w:color="auto" w:fill="auto"/>
            <w:vAlign w:val="center"/>
          </w:tcPr>
          <w:p w14:paraId="7FC77FA0" w14:textId="15CEE5CB" w:rsidR="00EA3D44" w:rsidRPr="00EA3D44" w:rsidRDefault="00D46A06" w:rsidP="00EA3D44">
            <w:pPr>
              <w:spacing w:after="0" w:line="240" w:lineRule="auto"/>
              <w:jc w:val="center"/>
              <w:rPr>
                <w:rFonts w:ascii="Times New Roman" w:hAnsi="Times New Roman" w:cs="Times New Roman"/>
                <w:i/>
                <w:iCs/>
                <w:sz w:val="18"/>
                <w:szCs w:val="18"/>
                <w:lang w:eastAsia="ro-RO"/>
              </w:rPr>
            </w:pPr>
            <w:r>
              <w:rPr>
                <w:rFonts w:ascii="Times New Roman" w:hAnsi="Times New Roman" w:cs="Times New Roman"/>
                <w:bCs/>
                <w:sz w:val="18"/>
                <w:szCs w:val="18"/>
                <w:lang w:eastAsia="ro-RO"/>
              </w:rPr>
              <w:t>Ordinul</w:t>
            </w:r>
            <w:r w:rsidR="00EA3D44" w:rsidRPr="00EA3D44">
              <w:rPr>
                <w:rFonts w:ascii="Times New Roman" w:hAnsi="Times New Roman" w:cs="Times New Roman"/>
                <w:bCs/>
                <w:sz w:val="18"/>
                <w:szCs w:val="18"/>
                <w:lang w:eastAsia="ro-RO"/>
              </w:rPr>
              <w:t xml:space="preserve"> nr. 1992/2014 pentru aprobarea planurilor naţionale de acţiune pentru cormoranul mic (</w:t>
            </w:r>
            <w:r w:rsidR="00EA3D44" w:rsidRPr="00EA3D44">
              <w:rPr>
                <w:rFonts w:ascii="Times New Roman" w:hAnsi="Times New Roman" w:cs="Times New Roman"/>
                <w:bCs/>
                <w:i/>
                <w:iCs/>
                <w:sz w:val="18"/>
                <w:szCs w:val="18"/>
                <w:lang w:eastAsia="ro-RO"/>
              </w:rPr>
              <w:t>Phalacrocorax pygmeus)</w:t>
            </w:r>
            <w:r w:rsidR="00EA3D44" w:rsidRPr="00EA3D44">
              <w:rPr>
                <w:rFonts w:ascii="Times New Roman" w:hAnsi="Times New Roman" w:cs="Times New Roman"/>
                <w:bCs/>
                <w:sz w:val="18"/>
                <w:szCs w:val="18"/>
                <w:lang w:eastAsia="ro-RO"/>
              </w:rPr>
              <w:t xml:space="preserve"> şi pentru raţa roşie </w:t>
            </w:r>
            <w:r w:rsidR="00EA3D44" w:rsidRPr="00EA3D44">
              <w:rPr>
                <w:rFonts w:ascii="Times New Roman" w:hAnsi="Times New Roman" w:cs="Times New Roman"/>
                <w:bCs/>
                <w:i/>
                <w:iCs/>
                <w:sz w:val="18"/>
                <w:szCs w:val="18"/>
                <w:lang w:eastAsia="ro-RO"/>
              </w:rPr>
              <w:t>(Aythya nyroca)</w:t>
            </w:r>
          </w:p>
          <w:p w14:paraId="5AAFF593" w14:textId="77777777" w:rsidR="00EA3D44" w:rsidRPr="00156CA6" w:rsidRDefault="00EA3D44" w:rsidP="00EA3D44">
            <w:pPr>
              <w:spacing w:after="0" w:line="240" w:lineRule="auto"/>
              <w:jc w:val="center"/>
              <w:rPr>
                <w:rFonts w:ascii="Times New Roman" w:hAnsi="Times New Roman" w:cs="Times New Roman"/>
                <w:sz w:val="18"/>
                <w:szCs w:val="18"/>
                <w:lang w:val="ro-RO" w:eastAsia="ro-RO"/>
              </w:rPr>
            </w:pPr>
          </w:p>
        </w:tc>
        <w:tc>
          <w:tcPr>
            <w:tcW w:w="1410" w:type="dxa"/>
            <w:tcBorders>
              <w:top w:val="single" w:sz="4" w:space="0" w:color="auto"/>
              <w:left w:val="nil"/>
              <w:bottom w:val="single" w:sz="4" w:space="0" w:color="auto"/>
              <w:right w:val="single" w:sz="4" w:space="0" w:color="auto"/>
            </w:tcBorders>
            <w:shd w:val="clear" w:color="auto" w:fill="auto"/>
            <w:vAlign w:val="center"/>
          </w:tcPr>
          <w:p w14:paraId="2B6CDF2C" w14:textId="4EB437BF" w:rsidR="00EA3D44" w:rsidRPr="00156CA6" w:rsidRDefault="00EA3D44" w:rsidP="00EA3D44">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19</w:t>
            </w:r>
          </w:p>
        </w:tc>
        <w:tc>
          <w:tcPr>
            <w:tcW w:w="1385" w:type="dxa"/>
            <w:tcBorders>
              <w:top w:val="single" w:sz="4" w:space="0" w:color="auto"/>
              <w:left w:val="nil"/>
              <w:bottom w:val="single" w:sz="4" w:space="0" w:color="auto"/>
              <w:right w:val="single" w:sz="4" w:space="0" w:color="auto"/>
            </w:tcBorders>
            <w:shd w:val="clear" w:color="auto" w:fill="auto"/>
            <w:vAlign w:val="center"/>
          </w:tcPr>
          <w:p w14:paraId="0ABA5B80" w14:textId="40FFD433" w:rsidR="00EA3D44" w:rsidRPr="00156CA6" w:rsidRDefault="00EA3D44" w:rsidP="00EA3D44">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12.01.2015</w:t>
            </w:r>
          </w:p>
        </w:tc>
      </w:tr>
      <w:tr w:rsidR="00EA3D44" w:rsidRPr="00156CA6" w14:paraId="65A21C39" w14:textId="77777777" w:rsidTr="00EA3D44">
        <w:trPr>
          <w:gridAfter w:val="1"/>
          <w:wAfter w:w="1102" w:type="dxa"/>
        </w:trPr>
        <w:tc>
          <w:tcPr>
            <w:tcW w:w="765" w:type="dxa"/>
            <w:tcBorders>
              <w:top w:val="single" w:sz="4" w:space="0" w:color="auto"/>
              <w:left w:val="single" w:sz="4" w:space="0" w:color="auto"/>
              <w:bottom w:val="single" w:sz="4" w:space="0" w:color="auto"/>
              <w:right w:val="single" w:sz="4" w:space="0" w:color="auto"/>
            </w:tcBorders>
          </w:tcPr>
          <w:p w14:paraId="1CCDADBD" w14:textId="58A47696" w:rsidR="00EA3D44" w:rsidRPr="00EA3D44" w:rsidRDefault="00EA3D44" w:rsidP="00D46A06">
            <w:pPr>
              <w:spacing w:after="0" w:line="240" w:lineRule="auto"/>
              <w:jc w:val="center"/>
              <w:rPr>
                <w:rFonts w:ascii="Times New Roman" w:hAnsi="Times New Roman" w:cs="Times New Roman"/>
                <w:color w:val="auto"/>
                <w:sz w:val="18"/>
                <w:szCs w:val="18"/>
                <w:lang w:val="ro-RO" w:eastAsia="ro-RO"/>
              </w:rPr>
            </w:pPr>
            <w:r>
              <w:rPr>
                <w:rFonts w:ascii="Times New Roman" w:hAnsi="Times New Roman" w:cs="Times New Roman"/>
                <w:color w:val="auto"/>
                <w:sz w:val="18"/>
                <w:szCs w:val="18"/>
                <w:lang w:val="ro-RO" w:eastAsia="ro-RO"/>
              </w:rPr>
              <w:t>307.</w:t>
            </w:r>
          </w:p>
        </w:tc>
        <w:tc>
          <w:tcPr>
            <w:tcW w:w="1629" w:type="dxa"/>
            <w:tcBorders>
              <w:top w:val="single" w:sz="4" w:space="0" w:color="auto"/>
              <w:left w:val="single" w:sz="4" w:space="0" w:color="auto"/>
              <w:bottom w:val="single" w:sz="4" w:space="0" w:color="auto"/>
              <w:right w:val="single" w:sz="4" w:space="0" w:color="auto"/>
            </w:tcBorders>
            <w:shd w:val="clear" w:color="auto" w:fill="auto"/>
            <w:vAlign w:val="center"/>
          </w:tcPr>
          <w:p w14:paraId="198EEB80" w14:textId="77777777" w:rsidR="00EA3D44" w:rsidRPr="00156CA6" w:rsidRDefault="00EA3D44" w:rsidP="00EA3D44">
            <w:pPr>
              <w:spacing w:after="0" w:line="240" w:lineRule="auto"/>
              <w:jc w:val="center"/>
              <w:rPr>
                <w:rFonts w:ascii="Times New Roman" w:hAnsi="Times New Roman" w:cs="Times New Roman"/>
                <w:color w:val="auto"/>
                <w:sz w:val="18"/>
                <w:szCs w:val="18"/>
                <w:lang w:val="ro-RO" w:eastAsia="ro-RO"/>
              </w:rPr>
            </w:pPr>
          </w:p>
        </w:tc>
        <w:tc>
          <w:tcPr>
            <w:tcW w:w="1550" w:type="dxa"/>
            <w:tcBorders>
              <w:top w:val="single" w:sz="4" w:space="0" w:color="auto"/>
              <w:left w:val="nil"/>
              <w:bottom w:val="single" w:sz="4" w:space="0" w:color="auto"/>
              <w:right w:val="single" w:sz="4" w:space="0" w:color="auto"/>
            </w:tcBorders>
            <w:shd w:val="clear" w:color="auto" w:fill="auto"/>
            <w:vAlign w:val="center"/>
          </w:tcPr>
          <w:p w14:paraId="1AED5E0D" w14:textId="77777777" w:rsidR="00EA3D44" w:rsidRPr="00156CA6" w:rsidRDefault="00EA3D44" w:rsidP="00EA3D44">
            <w:pPr>
              <w:spacing w:after="0" w:line="240" w:lineRule="auto"/>
              <w:jc w:val="center"/>
              <w:rPr>
                <w:rFonts w:ascii="Times New Roman" w:hAnsi="Times New Roman" w:cs="Times New Roman"/>
                <w:color w:val="auto"/>
                <w:sz w:val="18"/>
                <w:szCs w:val="18"/>
                <w:lang w:val="ro-RO" w:eastAsia="ro-RO"/>
              </w:rPr>
            </w:pPr>
          </w:p>
        </w:tc>
        <w:tc>
          <w:tcPr>
            <w:tcW w:w="3289" w:type="dxa"/>
            <w:tcBorders>
              <w:top w:val="single" w:sz="4" w:space="0" w:color="auto"/>
              <w:left w:val="nil"/>
              <w:bottom w:val="single" w:sz="4" w:space="0" w:color="auto"/>
              <w:right w:val="single" w:sz="4" w:space="0" w:color="auto"/>
            </w:tcBorders>
            <w:shd w:val="clear" w:color="auto" w:fill="auto"/>
            <w:vAlign w:val="center"/>
          </w:tcPr>
          <w:p w14:paraId="1F3DD651" w14:textId="093D9762" w:rsidR="00EA3D44" w:rsidRPr="00156CA6" w:rsidRDefault="00EA3D44" w:rsidP="00EA3D44">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 xml:space="preserve">Planul național de acțiune pentru </w:t>
            </w:r>
            <w:r w:rsidR="00D46A06">
              <w:rPr>
                <w:rFonts w:ascii="Times New Roman" w:hAnsi="Times New Roman" w:cs="Times New Roman"/>
                <w:sz w:val="18"/>
                <w:szCs w:val="18"/>
                <w:lang w:val="ro-RO" w:eastAsia="ro-RO"/>
              </w:rPr>
              <w:t xml:space="preserve">specia </w:t>
            </w:r>
            <w:r>
              <w:rPr>
                <w:rFonts w:ascii="Times New Roman" w:hAnsi="Times New Roman" w:cs="Times New Roman"/>
                <w:i/>
                <w:sz w:val="18"/>
                <w:szCs w:val="18"/>
                <w:lang w:val="ro-RO" w:eastAsia="ro-RO"/>
              </w:rPr>
              <w:t>Canis lupus</w:t>
            </w:r>
          </w:p>
        </w:tc>
        <w:tc>
          <w:tcPr>
            <w:tcW w:w="4429" w:type="dxa"/>
            <w:tcBorders>
              <w:top w:val="single" w:sz="4" w:space="0" w:color="auto"/>
              <w:left w:val="nil"/>
              <w:bottom w:val="single" w:sz="4" w:space="0" w:color="auto"/>
              <w:right w:val="single" w:sz="4" w:space="0" w:color="auto"/>
            </w:tcBorders>
            <w:shd w:val="clear" w:color="auto" w:fill="auto"/>
            <w:vAlign w:val="center"/>
          </w:tcPr>
          <w:p w14:paraId="2253A0BE" w14:textId="0F4DC38D" w:rsidR="00EA3D44" w:rsidRPr="00D46A06" w:rsidRDefault="00704F47" w:rsidP="00EA3D44">
            <w:pPr>
              <w:spacing w:after="0" w:line="240" w:lineRule="auto"/>
              <w:jc w:val="center"/>
              <w:rPr>
                <w:rFonts w:ascii="Times New Roman" w:hAnsi="Times New Roman" w:cs="Times New Roman"/>
                <w:color w:val="auto"/>
                <w:sz w:val="18"/>
                <w:szCs w:val="18"/>
                <w:lang w:val="ro-RO" w:eastAsia="ro-RO"/>
              </w:rPr>
            </w:pPr>
            <w:hyperlink r:id="rId10" w:tgtFrame="_blank" w:history="1">
              <w:r w:rsidR="00D46A06" w:rsidRPr="00D46A06">
                <w:rPr>
                  <w:rStyle w:val="Hyperlink"/>
                  <w:rFonts w:ascii="Times New Roman" w:hAnsi="Times New Roman" w:cs="Times New Roman"/>
                  <w:color w:val="auto"/>
                  <w:sz w:val="18"/>
                  <w:szCs w:val="18"/>
                  <w:u w:val="none"/>
                  <w:lang w:eastAsia="ro-RO"/>
                </w:rPr>
                <w:t xml:space="preserve">Ordinul nr. 626/2018 privind aprobarea Planului național de acțiune pentru specia </w:t>
              </w:r>
              <w:r w:rsidR="00D46A06" w:rsidRPr="00D46A06">
                <w:rPr>
                  <w:rStyle w:val="Hyperlink"/>
                  <w:rFonts w:ascii="Times New Roman" w:hAnsi="Times New Roman" w:cs="Times New Roman"/>
                  <w:i/>
                  <w:color w:val="auto"/>
                  <w:sz w:val="18"/>
                  <w:szCs w:val="18"/>
                  <w:u w:val="none"/>
                  <w:lang w:eastAsia="ro-RO"/>
                </w:rPr>
                <w:t>Canis lupus</w:t>
              </w:r>
            </w:hyperlink>
          </w:p>
        </w:tc>
        <w:tc>
          <w:tcPr>
            <w:tcW w:w="1410" w:type="dxa"/>
            <w:tcBorders>
              <w:top w:val="single" w:sz="4" w:space="0" w:color="auto"/>
              <w:left w:val="nil"/>
              <w:bottom w:val="single" w:sz="4" w:space="0" w:color="auto"/>
              <w:right w:val="single" w:sz="4" w:space="0" w:color="auto"/>
            </w:tcBorders>
            <w:shd w:val="clear" w:color="auto" w:fill="auto"/>
            <w:vAlign w:val="center"/>
          </w:tcPr>
          <w:p w14:paraId="7D4A5F27" w14:textId="60B37043" w:rsidR="00EA3D44" w:rsidRPr="00156CA6" w:rsidRDefault="00D46A06" w:rsidP="00EA3D44">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583 bis</w:t>
            </w:r>
          </w:p>
        </w:tc>
        <w:tc>
          <w:tcPr>
            <w:tcW w:w="1385" w:type="dxa"/>
            <w:tcBorders>
              <w:top w:val="single" w:sz="4" w:space="0" w:color="auto"/>
              <w:left w:val="nil"/>
              <w:bottom w:val="single" w:sz="4" w:space="0" w:color="auto"/>
              <w:right w:val="single" w:sz="4" w:space="0" w:color="auto"/>
            </w:tcBorders>
            <w:shd w:val="clear" w:color="auto" w:fill="auto"/>
            <w:vAlign w:val="center"/>
          </w:tcPr>
          <w:p w14:paraId="29315BF9" w14:textId="49977658" w:rsidR="00EA3D44" w:rsidRPr="00156CA6" w:rsidRDefault="00D46A06" w:rsidP="00EA3D44">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10.07.2018</w:t>
            </w:r>
          </w:p>
        </w:tc>
      </w:tr>
      <w:tr w:rsidR="00EA3D44" w:rsidRPr="00156CA6" w14:paraId="461A66CC" w14:textId="77777777" w:rsidTr="00EA3D44">
        <w:trPr>
          <w:gridAfter w:val="1"/>
          <w:wAfter w:w="1102" w:type="dxa"/>
        </w:trPr>
        <w:tc>
          <w:tcPr>
            <w:tcW w:w="765" w:type="dxa"/>
            <w:tcBorders>
              <w:top w:val="single" w:sz="4" w:space="0" w:color="auto"/>
              <w:left w:val="single" w:sz="4" w:space="0" w:color="auto"/>
              <w:bottom w:val="single" w:sz="4" w:space="0" w:color="auto"/>
              <w:right w:val="single" w:sz="4" w:space="0" w:color="auto"/>
            </w:tcBorders>
          </w:tcPr>
          <w:p w14:paraId="006270CD" w14:textId="1B266164" w:rsidR="00EA3D44" w:rsidRPr="00EA3D44" w:rsidRDefault="00D46A06" w:rsidP="00D46A06">
            <w:pPr>
              <w:spacing w:after="0" w:line="240" w:lineRule="auto"/>
              <w:jc w:val="center"/>
              <w:rPr>
                <w:rFonts w:ascii="Times New Roman" w:hAnsi="Times New Roman" w:cs="Times New Roman"/>
                <w:color w:val="auto"/>
                <w:sz w:val="18"/>
                <w:szCs w:val="18"/>
                <w:lang w:val="ro-RO" w:eastAsia="ro-RO"/>
              </w:rPr>
            </w:pPr>
            <w:r>
              <w:rPr>
                <w:rFonts w:ascii="Times New Roman" w:hAnsi="Times New Roman" w:cs="Times New Roman"/>
                <w:color w:val="auto"/>
                <w:sz w:val="18"/>
                <w:szCs w:val="18"/>
                <w:lang w:val="ro-RO" w:eastAsia="ro-RO"/>
              </w:rPr>
              <w:t>308.</w:t>
            </w:r>
          </w:p>
        </w:tc>
        <w:tc>
          <w:tcPr>
            <w:tcW w:w="1629" w:type="dxa"/>
            <w:tcBorders>
              <w:top w:val="single" w:sz="4" w:space="0" w:color="auto"/>
              <w:left w:val="single" w:sz="4" w:space="0" w:color="auto"/>
              <w:bottom w:val="single" w:sz="4" w:space="0" w:color="auto"/>
              <w:right w:val="single" w:sz="4" w:space="0" w:color="auto"/>
            </w:tcBorders>
            <w:shd w:val="clear" w:color="auto" w:fill="auto"/>
            <w:vAlign w:val="center"/>
          </w:tcPr>
          <w:p w14:paraId="5B8E1D5F" w14:textId="77777777" w:rsidR="00EA3D44" w:rsidRPr="00156CA6" w:rsidRDefault="00EA3D44" w:rsidP="00EA3D44">
            <w:pPr>
              <w:spacing w:after="0" w:line="240" w:lineRule="auto"/>
              <w:jc w:val="center"/>
              <w:rPr>
                <w:rFonts w:ascii="Times New Roman" w:hAnsi="Times New Roman" w:cs="Times New Roman"/>
                <w:color w:val="auto"/>
                <w:sz w:val="18"/>
                <w:szCs w:val="18"/>
                <w:lang w:val="ro-RO" w:eastAsia="ro-RO"/>
              </w:rPr>
            </w:pPr>
          </w:p>
        </w:tc>
        <w:tc>
          <w:tcPr>
            <w:tcW w:w="1550" w:type="dxa"/>
            <w:tcBorders>
              <w:top w:val="single" w:sz="4" w:space="0" w:color="auto"/>
              <w:left w:val="nil"/>
              <w:bottom w:val="single" w:sz="4" w:space="0" w:color="auto"/>
              <w:right w:val="single" w:sz="4" w:space="0" w:color="auto"/>
            </w:tcBorders>
            <w:shd w:val="clear" w:color="auto" w:fill="auto"/>
            <w:vAlign w:val="center"/>
          </w:tcPr>
          <w:p w14:paraId="7609A87E" w14:textId="77777777" w:rsidR="00EA3D44" w:rsidRPr="00156CA6" w:rsidRDefault="00EA3D44" w:rsidP="00EA3D44">
            <w:pPr>
              <w:spacing w:after="0" w:line="240" w:lineRule="auto"/>
              <w:jc w:val="center"/>
              <w:rPr>
                <w:rFonts w:ascii="Times New Roman" w:hAnsi="Times New Roman" w:cs="Times New Roman"/>
                <w:color w:val="auto"/>
                <w:sz w:val="18"/>
                <w:szCs w:val="18"/>
                <w:lang w:val="ro-RO" w:eastAsia="ro-RO"/>
              </w:rPr>
            </w:pPr>
          </w:p>
        </w:tc>
        <w:tc>
          <w:tcPr>
            <w:tcW w:w="3289" w:type="dxa"/>
            <w:tcBorders>
              <w:top w:val="single" w:sz="4" w:space="0" w:color="auto"/>
              <w:left w:val="nil"/>
              <w:bottom w:val="single" w:sz="4" w:space="0" w:color="auto"/>
              <w:right w:val="single" w:sz="4" w:space="0" w:color="auto"/>
            </w:tcBorders>
            <w:shd w:val="clear" w:color="auto" w:fill="auto"/>
            <w:vAlign w:val="center"/>
          </w:tcPr>
          <w:p w14:paraId="6B91CFF9" w14:textId="36794A3A" w:rsidR="00EA3D44" w:rsidRPr="00156CA6" w:rsidRDefault="00EA3D44" w:rsidP="00EA3D44">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Planul național de acțiune pentru urs</w:t>
            </w:r>
            <w:r w:rsidR="00D46A06">
              <w:rPr>
                <w:rFonts w:ascii="Times New Roman" w:hAnsi="Times New Roman" w:cs="Times New Roman"/>
                <w:sz w:val="18"/>
                <w:szCs w:val="18"/>
                <w:lang w:val="ro-RO" w:eastAsia="ro-RO"/>
              </w:rPr>
              <w:t xml:space="preserve"> </w:t>
            </w:r>
            <w:r>
              <w:rPr>
                <w:rFonts w:ascii="Times New Roman" w:hAnsi="Times New Roman" w:cs="Times New Roman"/>
                <w:sz w:val="18"/>
                <w:szCs w:val="18"/>
                <w:lang w:val="ro-RO" w:eastAsia="ro-RO"/>
              </w:rPr>
              <w:t>(</w:t>
            </w:r>
            <w:r w:rsidR="00D46A06">
              <w:rPr>
                <w:rFonts w:ascii="Times New Roman" w:hAnsi="Times New Roman" w:cs="Times New Roman"/>
                <w:i/>
                <w:sz w:val="18"/>
                <w:szCs w:val="18"/>
                <w:lang w:val="ro-RO" w:eastAsia="ro-RO"/>
              </w:rPr>
              <w:t>Ursus arctos</w:t>
            </w:r>
            <w:r>
              <w:rPr>
                <w:rFonts w:ascii="Times New Roman" w:hAnsi="Times New Roman" w:cs="Times New Roman"/>
                <w:sz w:val="18"/>
                <w:szCs w:val="18"/>
                <w:lang w:val="ro-RO" w:eastAsia="ro-RO"/>
              </w:rPr>
              <w:t>)</w:t>
            </w:r>
            <w:bookmarkStart w:id="2" w:name="_GoBack"/>
            <w:bookmarkEnd w:id="2"/>
          </w:p>
        </w:tc>
        <w:tc>
          <w:tcPr>
            <w:tcW w:w="4429" w:type="dxa"/>
            <w:tcBorders>
              <w:top w:val="single" w:sz="4" w:space="0" w:color="auto"/>
              <w:left w:val="nil"/>
              <w:bottom w:val="single" w:sz="4" w:space="0" w:color="auto"/>
              <w:right w:val="single" w:sz="4" w:space="0" w:color="auto"/>
            </w:tcBorders>
            <w:shd w:val="clear" w:color="auto" w:fill="auto"/>
            <w:vAlign w:val="center"/>
          </w:tcPr>
          <w:p w14:paraId="53E47A5E" w14:textId="14C659A2" w:rsidR="00EA3D44" w:rsidRPr="00D46A06" w:rsidRDefault="00704F47" w:rsidP="00EA3D44">
            <w:pPr>
              <w:spacing w:after="0" w:line="240" w:lineRule="auto"/>
              <w:jc w:val="center"/>
              <w:rPr>
                <w:rFonts w:ascii="Times New Roman" w:hAnsi="Times New Roman" w:cs="Times New Roman"/>
                <w:sz w:val="18"/>
                <w:szCs w:val="18"/>
                <w:lang w:val="ro-RO" w:eastAsia="ro-RO"/>
              </w:rPr>
            </w:pPr>
            <w:hyperlink r:id="rId11" w:tgtFrame="_blank" w:history="1">
              <w:r w:rsidR="00D46A06" w:rsidRPr="00D46A06">
                <w:rPr>
                  <w:rStyle w:val="Hyperlink"/>
                  <w:rFonts w:ascii="Times New Roman" w:hAnsi="Times New Roman" w:cs="Times New Roman"/>
                  <w:color w:val="auto"/>
                  <w:sz w:val="18"/>
                  <w:szCs w:val="18"/>
                  <w:u w:val="none"/>
                  <w:lang w:eastAsia="ro-RO"/>
                </w:rPr>
                <w:t>Ordinul nr. 625/2018 privind aprobarea Planului național de acțiune pentru conservarea populației de urs brun din România</w:t>
              </w:r>
            </w:hyperlink>
          </w:p>
        </w:tc>
        <w:tc>
          <w:tcPr>
            <w:tcW w:w="1410" w:type="dxa"/>
            <w:tcBorders>
              <w:top w:val="single" w:sz="4" w:space="0" w:color="auto"/>
              <w:left w:val="nil"/>
              <w:bottom w:val="single" w:sz="4" w:space="0" w:color="auto"/>
              <w:right w:val="single" w:sz="4" w:space="0" w:color="auto"/>
            </w:tcBorders>
            <w:shd w:val="clear" w:color="auto" w:fill="auto"/>
            <w:vAlign w:val="center"/>
          </w:tcPr>
          <w:p w14:paraId="7F374C2D" w14:textId="6EBF3BC8" w:rsidR="00EA3D44" w:rsidRPr="00156CA6" w:rsidRDefault="00D46A06" w:rsidP="00EA3D44">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549 bis</w:t>
            </w:r>
          </w:p>
        </w:tc>
        <w:tc>
          <w:tcPr>
            <w:tcW w:w="1385" w:type="dxa"/>
            <w:tcBorders>
              <w:top w:val="single" w:sz="4" w:space="0" w:color="auto"/>
              <w:left w:val="nil"/>
              <w:bottom w:val="single" w:sz="4" w:space="0" w:color="auto"/>
              <w:right w:val="single" w:sz="4" w:space="0" w:color="auto"/>
            </w:tcBorders>
            <w:shd w:val="clear" w:color="auto" w:fill="auto"/>
            <w:vAlign w:val="center"/>
          </w:tcPr>
          <w:p w14:paraId="077246FF" w14:textId="17C666FB" w:rsidR="00EA3D44" w:rsidRPr="00156CA6" w:rsidRDefault="00D46A06" w:rsidP="00EA3D44">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02.07.2018</w:t>
            </w:r>
          </w:p>
        </w:tc>
      </w:tr>
      <w:tr w:rsidR="00D46A06" w:rsidRPr="00156CA6" w14:paraId="406F3D6E" w14:textId="77777777" w:rsidTr="00EA3D44">
        <w:trPr>
          <w:gridAfter w:val="1"/>
          <w:wAfter w:w="1102" w:type="dxa"/>
        </w:trPr>
        <w:tc>
          <w:tcPr>
            <w:tcW w:w="765" w:type="dxa"/>
            <w:tcBorders>
              <w:top w:val="single" w:sz="4" w:space="0" w:color="auto"/>
              <w:left w:val="single" w:sz="4" w:space="0" w:color="auto"/>
              <w:bottom w:val="single" w:sz="4" w:space="0" w:color="auto"/>
              <w:right w:val="single" w:sz="4" w:space="0" w:color="auto"/>
            </w:tcBorders>
          </w:tcPr>
          <w:p w14:paraId="3C3F7C4D" w14:textId="41E95A11" w:rsidR="00D46A06" w:rsidRDefault="00D46A06" w:rsidP="00D46A06">
            <w:pPr>
              <w:spacing w:after="0" w:line="240" w:lineRule="auto"/>
              <w:jc w:val="center"/>
              <w:rPr>
                <w:rFonts w:ascii="Times New Roman" w:hAnsi="Times New Roman" w:cs="Times New Roman"/>
                <w:color w:val="auto"/>
                <w:sz w:val="18"/>
                <w:szCs w:val="18"/>
                <w:lang w:val="ro-RO" w:eastAsia="ro-RO"/>
              </w:rPr>
            </w:pPr>
            <w:r>
              <w:rPr>
                <w:rFonts w:ascii="Times New Roman" w:hAnsi="Times New Roman" w:cs="Times New Roman"/>
                <w:color w:val="auto"/>
                <w:sz w:val="18"/>
                <w:szCs w:val="18"/>
                <w:lang w:val="ro-RO" w:eastAsia="ro-RO"/>
              </w:rPr>
              <w:t>309</w:t>
            </w:r>
          </w:p>
        </w:tc>
        <w:tc>
          <w:tcPr>
            <w:tcW w:w="1629" w:type="dxa"/>
            <w:tcBorders>
              <w:top w:val="single" w:sz="4" w:space="0" w:color="auto"/>
              <w:left w:val="single" w:sz="4" w:space="0" w:color="auto"/>
              <w:bottom w:val="single" w:sz="4" w:space="0" w:color="auto"/>
              <w:right w:val="single" w:sz="4" w:space="0" w:color="auto"/>
            </w:tcBorders>
            <w:shd w:val="clear" w:color="auto" w:fill="auto"/>
            <w:vAlign w:val="center"/>
          </w:tcPr>
          <w:p w14:paraId="6A9068FE" w14:textId="77777777" w:rsidR="00D46A06" w:rsidRPr="00156CA6" w:rsidRDefault="00D46A06" w:rsidP="00EA3D44">
            <w:pPr>
              <w:spacing w:after="0" w:line="240" w:lineRule="auto"/>
              <w:jc w:val="center"/>
              <w:rPr>
                <w:rFonts w:ascii="Times New Roman" w:hAnsi="Times New Roman" w:cs="Times New Roman"/>
                <w:color w:val="auto"/>
                <w:sz w:val="18"/>
                <w:szCs w:val="18"/>
                <w:lang w:val="ro-RO" w:eastAsia="ro-RO"/>
              </w:rPr>
            </w:pPr>
          </w:p>
        </w:tc>
        <w:tc>
          <w:tcPr>
            <w:tcW w:w="1550" w:type="dxa"/>
            <w:tcBorders>
              <w:top w:val="single" w:sz="4" w:space="0" w:color="auto"/>
              <w:left w:val="nil"/>
              <w:bottom w:val="single" w:sz="4" w:space="0" w:color="auto"/>
              <w:right w:val="single" w:sz="4" w:space="0" w:color="auto"/>
            </w:tcBorders>
            <w:shd w:val="clear" w:color="auto" w:fill="auto"/>
            <w:vAlign w:val="center"/>
          </w:tcPr>
          <w:p w14:paraId="4118CA64" w14:textId="77777777" w:rsidR="00D46A06" w:rsidRPr="00156CA6" w:rsidRDefault="00D46A06" w:rsidP="00EA3D44">
            <w:pPr>
              <w:spacing w:after="0" w:line="240" w:lineRule="auto"/>
              <w:jc w:val="center"/>
              <w:rPr>
                <w:rFonts w:ascii="Times New Roman" w:hAnsi="Times New Roman" w:cs="Times New Roman"/>
                <w:color w:val="auto"/>
                <w:sz w:val="18"/>
                <w:szCs w:val="18"/>
                <w:lang w:val="ro-RO" w:eastAsia="ro-RO"/>
              </w:rPr>
            </w:pPr>
          </w:p>
        </w:tc>
        <w:tc>
          <w:tcPr>
            <w:tcW w:w="3289" w:type="dxa"/>
            <w:tcBorders>
              <w:top w:val="single" w:sz="4" w:space="0" w:color="auto"/>
              <w:left w:val="nil"/>
              <w:bottom w:val="single" w:sz="4" w:space="0" w:color="auto"/>
              <w:right w:val="single" w:sz="4" w:space="0" w:color="auto"/>
            </w:tcBorders>
            <w:shd w:val="clear" w:color="auto" w:fill="auto"/>
            <w:vAlign w:val="center"/>
          </w:tcPr>
          <w:p w14:paraId="6F192A4E" w14:textId="4CA33A68" w:rsidR="00D46A06" w:rsidRDefault="00844C91" w:rsidP="00EA3D44">
            <w:pPr>
              <w:spacing w:after="0" w:line="240" w:lineRule="auto"/>
              <w:jc w:val="center"/>
              <w:rPr>
                <w:rFonts w:ascii="Times New Roman" w:hAnsi="Times New Roman" w:cs="Times New Roman"/>
                <w:sz w:val="18"/>
                <w:szCs w:val="18"/>
                <w:lang w:val="ro-RO" w:eastAsia="ro-RO"/>
              </w:rPr>
            </w:pPr>
            <w:r w:rsidRPr="00844C91">
              <w:rPr>
                <w:rFonts w:ascii="Times New Roman" w:hAnsi="Times New Roman" w:cs="Times New Roman"/>
                <w:sz w:val="18"/>
                <w:szCs w:val="18"/>
                <w:lang w:eastAsia="ro-RO"/>
              </w:rPr>
              <w:t>Planul naţional de acţiune pentru conservarea acvilei ţipătoare mici (</w:t>
            </w:r>
            <w:r w:rsidRPr="00844C91">
              <w:rPr>
                <w:rFonts w:ascii="Times New Roman" w:hAnsi="Times New Roman" w:cs="Times New Roman"/>
                <w:i/>
                <w:sz w:val="18"/>
                <w:szCs w:val="18"/>
                <w:lang w:eastAsia="ro-RO"/>
              </w:rPr>
              <w:t>Aquila pomarina</w:t>
            </w:r>
            <w:r w:rsidRPr="00844C91">
              <w:rPr>
                <w:rFonts w:ascii="Times New Roman" w:hAnsi="Times New Roman" w:cs="Times New Roman"/>
                <w:sz w:val="18"/>
                <w:szCs w:val="18"/>
                <w:lang w:eastAsia="ro-RO"/>
              </w:rPr>
              <w:t xml:space="preserve">) </w:t>
            </w:r>
          </w:p>
        </w:tc>
        <w:tc>
          <w:tcPr>
            <w:tcW w:w="4429" w:type="dxa"/>
            <w:tcBorders>
              <w:top w:val="single" w:sz="4" w:space="0" w:color="auto"/>
              <w:left w:val="nil"/>
              <w:bottom w:val="single" w:sz="4" w:space="0" w:color="auto"/>
              <w:right w:val="single" w:sz="4" w:space="0" w:color="auto"/>
            </w:tcBorders>
            <w:shd w:val="clear" w:color="auto" w:fill="auto"/>
            <w:vAlign w:val="center"/>
          </w:tcPr>
          <w:p w14:paraId="32A10152" w14:textId="77116F99" w:rsidR="00D46A06" w:rsidRPr="00D46A06" w:rsidRDefault="00844C91" w:rsidP="00D46A06">
            <w:pPr>
              <w:spacing w:after="0" w:line="240" w:lineRule="auto"/>
              <w:jc w:val="center"/>
              <w:rPr>
                <w:rFonts w:ascii="Times New Roman" w:hAnsi="Times New Roman" w:cs="Times New Roman"/>
                <w:color w:val="auto"/>
                <w:sz w:val="18"/>
                <w:szCs w:val="18"/>
                <w:lang w:eastAsia="ro-RO"/>
              </w:rPr>
            </w:pPr>
            <w:r>
              <w:rPr>
                <w:rFonts w:ascii="Times New Roman" w:hAnsi="Times New Roman" w:cs="Times New Roman"/>
                <w:color w:val="auto"/>
                <w:sz w:val="18"/>
                <w:szCs w:val="18"/>
                <w:lang w:eastAsia="ro-RO"/>
              </w:rPr>
              <w:t>Ordinul</w:t>
            </w:r>
            <w:r w:rsidR="00D46A06" w:rsidRPr="00D46A06">
              <w:rPr>
                <w:rFonts w:ascii="Times New Roman" w:hAnsi="Times New Roman" w:cs="Times New Roman"/>
                <w:color w:val="auto"/>
                <w:sz w:val="18"/>
                <w:szCs w:val="18"/>
                <w:lang w:eastAsia="ro-RO"/>
              </w:rPr>
              <w:t xml:space="preserve"> nr. 1327 din 23 iulie 2014 privind aprobarea Planului naţional de acţiune pentru conservarea acvilei ţipătoare mici (</w:t>
            </w:r>
            <w:r w:rsidR="00D46A06" w:rsidRPr="00D46A06">
              <w:rPr>
                <w:rFonts w:ascii="Times New Roman" w:hAnsi="Times New Roman" w:cs="Times New Roman"/>
                <w:i/>
                <w:color w:val="auto"/>
                <w:sz w:val="18"/>
                <w:szCs w:val="18"/>
                <w:lang w:eastAsia="ro-RO"/>
              </w:rPr>
              <w:t>Aquila pomarina</w:t>
            </w:r>
            <w:r w:rsidR="00D46A06" w:rsidRPr="00D46A06">
              <w:rPr>
                <w:rFonts w:ascii="Times New Roman" w:hAnsi="Times New Roman" w:cs="Times New Roman"/>
                <w:color w:val="auto"/>
                <w:sz w:val="18"/>
                <w:szCs w:val="18"/>
                <w:lang w:eastAsia="ro-RO"/>
              </w:rPr>
              <w:t xml:space="preserve">) şi a Ghidului pentru managementul corespunzător al habitatului acvilei ţipătoare mici </w:t>
            </w:r>
          </w:p>
          <w:p w14:paraId="3378D338" w14:textId="77777777" w:rsidR="00D46A06" w:rsidRPr="00D46A06" w:rsidRDefault="00D46A06" w:rsidP="00EA3D44">
            <w:pPr>
              <w:spacing w:after="0" w:line="240" w:lineRule="auto"/>
              <w:jc w:val="center"/>
              <w:rPr>
                <w:rFonts w:ascii="Times New Roman" w:hAnsi="Times New Roman" w:cs="Times New Roman"/>
                <w:color w:val="auto"/>
                <w:sz w:val="18"/>
                <w:szCs w:val="18"/>
                <w:lang w:eastAsia="ro-RO"/>
              </w:rPr>
            </w:pPr>
          </w:p>
        </w:tc>
        <w:tc>
          <w:tcPr>
            <w:tcW w:w="1410" w:type="dxa"/>
            <w:tcBorders>
              <w:top w:val="single" w:sz="4" w:space="0" w:color="auto"/>
              <w:left w:val="nil"/>
              <w:bottom w:val="single" w:sz="4" w:space="0" w:color="auto"/>
              <w:right w:val="single" w:sz="4" w:space="0" w:color="auto"/>
            </w:tcBorders>
            <w:shd w:val="clear" w:color="auto" w:fill="auto"/>
            <w:vAlign w:val="center"/>
          </w:tcPr>
          <w:p w14:paraId="3D4BDFF0" w14:textId="13DC040C" w:rsidR="00D46A06" w:rsidRDefault="00844C91" w:rsidP="00EA3D44">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557</w:t>
            </w:r>
          </w:p>
        </w:tc>
        <w:tc>
          <w:tcPr>
            <w:tcW w:w="1385" w:type="dxa"/>
            <w:tcBorders>
              <w:top w:val="single" w:sz="4" w:space="0" w:color="auto"/>
              <w:left w:val="nil"/>
              <w:bottom w:val="single" w:sz="4" w:space="0" w:color="auto"/>
              <w:right w:val="single" w:sz="4" w:space="0" w:color="auto"/>
            </w:tcBorders>
            <w:shd w:val="clear" w:color="auto" w:fill="auto"/>
            <w:vAlign w:val="center"/>
          </w:tcPr>
          <w:p w14:paraId="22DAD6CD" w14:textId="10981BC2" w:rsidR="00D46A06" w:rsidRDefault="00844C91" w:rsidP="00EA3D44">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28.07.2014</w:t>
            </w:r>
          </w:p>
        </w:tc>
      </w:tr>
    </w:tbl>
    <w:p w14:paraId="62EF3A73" w14:textId="77777777" w:rsidR="00770F2C" w:rsidRDefault="00770F2C"/>
    <w:sectPr w:rsidR="00770F2C" w:rsidSect="00156CA6">
      <w:headerReference w:type="default" r:id="rId12"/>
      <w:footerReference w:type="default" r:id="rId13"/>
      <w:pgSz w:w="16838" w:h="11906" w:orient="landscape"/>
      <w:pgMar w:top="993" w:right="1417" w:bottom="1417"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Sorin Oprea" w:date="2019-03-12T15:55:00Z" w:initials="SO">
    <w:p w14:paraId="112223F5" w14:textId="77777777" w:rsidR="00EA3D44" w:rsidRDefault="00EA3D44">
      <w:pPr>
        <w:pStyle w:val="CommentText"/>
      </w:pPr>
      <w:r>
        <w:rPr>
          <w:rStyle w:val="CommentReference"/>
        </w:rPr>
        <w:annotationRef/>
      </w:r>
      <w:r>
        <w:t>Anda Guttinger</w:t>
      </w:r>
    </w:p>
  </w:comment>
  <w:comment w:id="1" w:author="Sorin Oprea" w:date="2019-03-12T15:56:00Z" w:initials="SO">
    <w:p w14:paraId="65CA19AF" w14:textId="77777777" w:rsidR="00EA3D44" w:rsidRDefault="00EA3D44">
      <w:pPr>
        <w:pStyle w:val="CommentText"/>
      </w:pPr>
      <w:r>
        <w:rPr>
          <w:rStyle w:val="CommentReference"/>
        </w:rPr>
        <w:annotationRef/>
      </w:r>
      <w:r>
        <w:t>Anda Guttinger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2223F5" w15:done="0"/>
  <w15:commentEx w15:paraId="65CA19A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2223F5" w16cid:durableId="20325504"/>
  <w16cid:commentId w16cid:paraId="65CA19AF" w16cid:durableId="2032554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E80AB4" w14:textId="77777777" w:rsidR="00257202" w:rsidRDefault="00257202" w:rsidP="00DA2211">
      <w:pPr>
        <w:spacing w:after="0" w:line="240" w:lineRule="auto"/>
      </w:pPr>
      <w:r>
        <w:separator/>
      </w:r>
    </w:p>
  </w:endnote>
  <w:endnote w:type="continuationSeparator" w:id="0">
    <w:p w14:paraId="43A2E175" w14:textId="77777777" w:rsidR="00257202" w:rsidRDefault="00257202" w:rsidP="00DA22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279494"/>
      <w:docPartObj>
        <w:docPartGallery w:val="Page Numbers (Bottom of Page)"/>
        <w:docPartUnique/>
      </w:docPartObj>
    </w:sdtPr>
    <w:sdtEndPr>
      <w:rPr>
        <w:noProof/>
      </w:rPr>
    </w:sdtEndPr>
    <w:sdtContent>
      <w:p w14:paraId="4259754C" w14:textId="77777777" w:rsidR="00EA3D44" w:rsidRDefault="00EA3D44">
        <w:pPr>
          <w:pStyle w:val="Footer"/>
          <w:jc w:val="right"/>
        </w:pPr>
        <w:r>
          <w:fldChar w:fldCharType="begin"/>
        </w:r>
        <w:r>
          <w:instrText xml:space="preserve"> PAGE   \* MERGEFORMAT </w:instrText>
        </w:r>
        <w:r>
          <w:fldChar w:fldCharType="separate"/>
        </w:r>
        <w:r w:rsidR="00704F47">
          <w:rPr>
            <w:noProof/>
          </w:rPr>
          <w:t>38</w:t>
        </w:r>
        <w:r>
          <w:rPr>
            <w:noProof/>
          </w:rPr>
          <w:fldChar w:fldCharType="end"/>
        </w:r>
      </w:p>
    </w:sdtContent>
  </w:sdt>
  <w:p w14:paraId="7CF5C15E" w14:textId="77777777" w:rsidR="00EA3D44" w:rsidRDefault="00EA3D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CB3A29" w14:textId="77777777" w:rsidR="00257202" w:rsidRDefault="00257202" w:rsidP="00DA2211">
      <w:pPr>
        <w:spacing w:after="0" w:line="240" w:lineRule="auto"/>
      </w:pPr>
      <w:r>
        <w:separator/>
      </w:r>
    </w:p>
  </w:footnote>
  <w:footnote w:type="continuationSeparator" w:id="0">
    <w:p w14:paraId="60940E1D" w14:textId="77777777" w:rsidR="00257202" w:rsidRDefault="00257202" w:rsidP="00DA2211">
      <w:pPr>
        <w:spacing w:after="0" w:line="240" w:lineRule="auto"/>
      </w:pPr>
      <w:r>
        <w:continuationSeparator/>
      </w:r>
    </w:p>
  </w:footnote>
  <w:footnote w:id="1">
    <w:p w14:paraId="212FE3B4" w14:textId="77777777" w:rsidR="00EA3D44" w:rsidRPr="00D83300" w:rsidRDefault="00EA3D44">
      <w:pPr>
        <w:pStyle w:val="FootnoteText"/>
        <w:rPr>
          <w:lang w:val="ro-RO"/>
        </w:rPr>
      </w:pPr>
      <w:r w:rsidRPr="00156CA6">
        <w:rPr>
          <w:rStyle w:val="FootnoteReference"/>
          <w:rFonts w:ascii="Times New Roman" w:hAnsi="Times New Roman" w:cs="Times New Roman"/>
        </w:rPr>
        <w:footnoteRef/>
      </w:r>
      <w:r w:rsidRPr="00156CA6">
        <w:rPr>
          <w:rFonts w:ascii="Times New Roman" w:hAnsi="Times New Roman" w:cs="Times New Roman"/>
        </w:rPr>
        <w:t xml:space="preserve"> </w:t>
      </w:r>
      <w:r w:rsidRPr="00156CA6">
        <w:rPr>
          <w:rFonts w:ascii="Times New Roman" w:hAnsi="Times New Roman" w:cs="Times New Roman"/>
          <w:lang w:val="ro-RO"/>
        </w:rPr>
        <w:t xml:space="preserve">Informațiile au fost preluate de pe site-ul Ministerului Mediului </w:t>
      </w:r>
      <w:hyperlink r:id="rId1" w:history="1">
        <w:r w:rsidRPr="00156CA6">
          <w:rPr>
            <w:rStyle w:val="Hyperlink"/>
            <w:rFonts w:ascii="Times New Roman" w:hAnsi="Times New Roman" w:cs="Times New Roman"/>
            <w:lang w:val="ro-RO"/>
          </w:rPr>
          <w:t>www.mmediu.ro</w:t>
        </w:r>
      </w:hyperlink>
      <w:r w:rsidRPr="00156CA6">
        <w:rPr>
          <w:rFonts w:ascii="Times New Roman" w:hAnsi="Times New Roman" w:cs="Times New Roman"/>
          <w:lang w:val="ro-RO"/>
        </w:rPr>
        <w:t xml:space="preserve"> , actualizate la data de 27.02.2017</w:t>
      </w:r>
      <w:r>
        <w:rPr>
          <w:lang w:val="ro-RO"/>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7E9EA5" w14:textId="77777777" w:rsidR="00EA3D44" w:rsidRPr="00156CA6" w:rsidRDefault="00EA3D44" w:rsidP="00156CA6">
    <w:pPr>
      <w:pStyle w:val="Header"/>
      <w:spacing w:after="240"/>
      <w:rPr>
        <w:rFonts w:ascii="Times New Roman" w:hAnsi="Times New Roman"/>
        <w:sz w:val="16"/>
        <w:szCs w:val="16"/>
        <w:lang w:val="ro-RO"/>
      </w:rPr>
    </w:pPr>
    <w:r w:rsidRPr="006771B3">
      <w:rPr>
        <w:rFonts w:ascii="Times New Roman" w:hAnsi="Times New Roman"/>
        <w:sz w:val="16"/>
        <w:szCs w:val="16"/>
        <w:lang w:val="ro-RO"/>
      </w:rPr>
      <w:t xml:space="preserve">POIM 2014-2020        </w:t>
    </w:r>
    <w:r>
      <w:rPr>
        <w:rFonts w:ascii="Times New Roman" w:hAnsi="Times New Roman"/>
        <w:sz w:val="16"/>
        <w:szCs w:val="16"/>
        <w:lang w:val="ro-RO"/>
      </w:rPr>
      <w:t xml:space="preserve">  </w:t>
    </w:r>
    <w:r w:rsidRPr="006771B3">
      <w:rPr>
        <w:rFonts w:ascii="Times New Roman" w:hAnsi="Times New Roman"/>
        <w:sz w:val="16"/>
        <w:szCs w:val="16"/>
        <w:lang w:val="ro-RO"/>
      </w:rPr>
      <w:t xml:space="preserve">                                                                                                                       </w:t>
    </w:r>
    <w:r>
      <w:rPr>
        <w:rFonts w:ascii="Times New Roman" w:hAnsi="Times New Roman"/>
        <w:sz w:val="16"/>
        <w:szCs w:val="16"/>
        <w:lang w:val="ro-RO"/>
      </w:rPr>
      <w:t xml:space="preserve">                                                                                                                                    </w:t>
    </w:r>
    <w:r w:rsidRPr="006771B3">
      <w:rPr>
        <w:rFonts w:ascii="Times New Roman" w:hAnsi="Times New Roman"/>
        <w:sz w:val="16"/>
        <w:szCs w:val="16"/>
        <w:lang w:val="ro-RO"/>
      </w:rPr>
      <w:t xml:space="preserve"> Ghidul Solicitantului_OS 4.1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A2715B"/>
    <w:multiLevelType w:val="hybridMultilevel"/>
    <w:tmpl w:val="E894157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rin Oprea">
    <w15:presenceInfo w15:providerId="AD" w15:userId="S-1-5-21-2917426104-394408006-108971551-28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6CD"/>
    <w:rsid w:val="00150A77"/>
    <w:rsid w:val="00156CA6"/>
    <w:rsid w:val="001B7C20"/>
    <w:rsid w:val="001E0FD9"/>
    <w:rsid w:val="00257202"/>
    <w:rsid w:val="00265C52"/>
    <w:rsid w:val="002D3910"/>
    <w:rsid w:val="002D5976"/>
    <w:rsid w:val="00413204"/>
    <w:rsid w:val="0067463E"/>
    <w:rsid w:val="00704F47"/>
    <w:rsid w:val="007549EF"/>
    <w:rsid w:val="00770F2C"/>
    <w:rsid w:val="00844C91"/>
    <w:rsid w:val="009D362C"/>
    <w:rsid w:val="00A566CD"/>
    <w:rsid w:val="00A83E4A"/>
    <w:rsid w:val="00B1563F"/>
    <w:rsid w:val="00B67499"/>
    <w:rsid w:val="00CF4223"/>
    <w:rsid w:val="00D46A06"/>
    <w:rsid w:val="00D83300"/>
    <w:rsid w:val="00DA2211"/>
    <w:rsid w:val="00E94E28"/>
    <w:rsid w:val="00EA3D44"/>
    <w:rsid w:val="00FC56B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57F12"/>
  <w15:docId w15:val="{1AFBBF19-1B6F-4777-8060-FAF7CAFAA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62C"/>
    <w:rPr>
      <w:rFonts w:ascii="Calibri" w:eastAsia="Times New Roman" w:hAnsi="Calibri" w:cs="Calibri"/>
      <w:color w:val="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D362C"/>
    <w:rPr>
      <w:color w:val="0000FF"/>
      <w:u w:val="single"/>
    </w:rPr>
  </w:style>
  <w:style w:type="character" w:styleId="FollowedHyperlink">
    <w:name w:val="FollowedHyperlink"/>
    <w:basedOn w:val="DefaultParagraphFont"/>
    <w:uiPriority w:val="99"/>
    <w:semiHidden/>
    <w:unhideWhenUsed/>
    <w:rsid w:val="009D362C"/>
    <w:rPr>
      <w:color w:val="800080"/>
      <w:u w:val="single"/>
    </w:rPr>
  </w:style>
  <w:style w:type="paragraph" w:customStyle="1" w:styleId="xl65">
    <w:name w:val="xl65"/>
    <w:basedOn w:val="Normal"/>
    <w:rsid w:val="009D36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Times New Roman"/>
      <w:color w:val="auto"/>
      <w:sz w:val="24"/>
      <w:szCs w:val="24"/>
      <w:lang w:val="ro-RO" w:eastAsia="ro-RO"/>
    </w:rPr>
  </w:style>
  <w:style w:type="paragraph" w:customStyle="1" w:styleId="xl66">
    <w:name w:val="xl66"/>
    <w:basedOn w:val="Normal"/>
    <w:rsid w:val="009D36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color w:val="auto"/>
      <w:sz w:val="24"/>
      <w:szCs w:val="24"/>
      <w:lang w:val="ro-RO" w:eastAsia="ro-RO"/>
    </w:rPr>
  </w:style>
  <w:style w:type="paragraph" w:customStyle="1" w:styleId="xl67">
    <w:name w:val="xl67"/>
    <w:basedOn w:val="Normal"/>
    <w:rsid w:val="009D36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color w:val="auto"/>
      <w:sz w:val="24"/>
      <w:szCs w:val="24"/>
      <w:lang w:val="ro-RO" w:eastAsia="ro-RO"/>
    </w:rPr>
  </w:style>
  <w:style w:type="paragraph" w:customStyle="1" w:styleId="xl68">
    <w:name w:val="xl68"/>
    <w:basedOn w:val="Normal"/>
    <w:rsid w:val="009D362C"/>
    <w:pPr>
      <w:pBdr>
        <w:top w:val="single" w:sz="4" w:space="0" w:color="000000"/>
        <w:left w:val="single" w:sz="4" w:space="0" w:color="000000"/>
        <w:right w:val="single" w:sz="4" w:space="0" w:color="000000"/>
      </w:pBdr>
      <w:shd w:val="clear" w:color="C8C8C8" w:fill="C8C8C8"/>
      <w:spacing w:before="100" w:beforeAutospacing="1" w:after="100" w:afterAutospacing="1" w:line="240" w:lineRule="auto"/>
      <w:jc w:val="center"/>
      <w:textAlignment w:val="center"/>
    </w:pPr>
    <w:rPr>
      <w:rFonts w:ascii="Times New Roman" w:hAnsi="Times New Roman" w:cs="Times New Roman"/>
      <w:b/>
      <w:bCs/>
      <w:color w:val="auto"/>
      <w:sz w:val="24"/>
      <w:szCs w:val="24"/>
      <w:lang w:val="ro-RO" w:eastAsia="ro-RO"/>
    </w:rPr>
  </w:style>
  <w:style w:type="paragraph" w:customStyle="1" w:styleId="xl69">
    <w:name w:val="xl69"/>
    <w:basedOn w:val="Normal"/>
    <w:rsid w:val="009D362C"/>
    <w:pPr>
      <w:pBdr>
        <w:top w:val="single" w:sz="4" w:space="0" w:color="000000"/>
        <w:left w:val="single" w:sz="4" w:space="0" w:color="000000"/>
        <w:right w:val="single" w:sz="4" w:space="0" w:color="000000"/>
      </w:pBdr>
      <w:shd w:val="clear" w:color="C8C8C8" w:fill="C8C8C8"/>
      <w:spacing w:before="100" w:beforeAutospacing="1" w:after="100" w:afterAutospacing="1" w:line="240" w:lineRule="auto"/>
      <w:jc w:val="center"/>
      <w:textAlignment w:val="center"/>
    </w:pPr>
    <w:rPr>
      <w:rFonts w:ascii="Times New Roman" w:hAnsi="Times New Roman" w:cs="Times New Roman"/>
      <w:b/>
      <w:bCs/>
      <w:color w:val="auto"/>
      <w:sz w:val="24"/>
      <w:szCs w:val="24"/>
      <w:lang w:val="ro-RO" w:eastAsia="ro-RO"/>
    </w:rPr>
  </w:style>
  <w:style w:type="paragraph" w:customStyle="1" w:styleId="xl70">
    <w:name w:val="xl70"/>
    <w:basedOn w:val="Normal"/>
    <w:rsid w:val="009D36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color w:val="auto"/>
      <w:sz w:val="24"/>
      <w:szCs w:val="24"/>
      <w:lang w:val="ro-RO" w:eastAsia="ro-RO"/>
    </w:rPr>
  </w:style>
  <w:style w:type="paragraph" w:customStyle="1" w:styleId="xl71">
    <w:name w:val="xl71"/>
    <w:basedOn w:val="Normal"/>
    <w:rsid w:val="009D362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color w:val="auto"/>
      <w:sz w:val="24"/>
      <w:szCs w:val="24"/>
      <w:lang w:val="ro-RO" w:eastAsia="ro-RO"/>
    </w:rPr>
  </w:style>
  <w:style w:type="paragraph" w:customStyle="1" w:styleId="xl72">
    <w:name w:val="xl72"/>
    <w:basedOn w:val="Normal"/>
    <w:rsid w:val="009D362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color w:val="auto"/>
      <w:sz w:val="24"/>
      <w:szCs w:val="24"/>
      <w:lang w:val="ro-RO" w:eastAsia="ro-RO"/>
    </w:rPr>
  </w:style>
  <w:style w:type="paragraph" w:customStyle="1" w:styleId="xl73">
    <w:name w:val="xl73"/>
    <w:basedOn w:val="Normal"/>
    <w:rsid w:val="009D36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Times New Roman"/>
      <w:sz w:val="24"/>
      <w:szCs w:val="24"/>
      <w:lang w:val="ro-RO" w:eastAsia="ro-RO"/>
    </w:rPr>
  </w:style>
  <w:style w:type="paragraph" w:styleId="ListParagraph">
    <w:name w:val="List Paragraph"/>
    <w:basedOn w:val="Normal"/>
    <w:uiPriority w:val="34"/>
    <w:qFormat/>
    <w:rsid w:val="007549EF"/>
    <w:pPr>
      <w:ind w:left="720"/>
      <w:contextualSpacing/>
    </w:pPr>
  </w:style>
  <w:style w:type="paragraph" w:styleId="Header">
    <w:name w:val="header"/>
    <w:aliases w:val="Char"/>
    <w:basedOn w:val="Normal"/>
    <w:link w:val="HeaderChar"/>
    <w:uiPriority w:val="99"/>
    <w:unhideWhenUsed/>
    <w:rsid w:val="00DA2211"/>
    <w:pPr>
      <w:tabs>
        <w:tab w:val="center" w:pos="4680"/>
        <w:tab w:val="right" w:pos="9360"/>
      </w:tabs>
      <w:spacing w:after="0" w:line="240" w:lineRule="auto"/>
    </w:pPr>
  </w:style>
  <w:style w:type="character" w:customStyle="1" w:styleId="HeaderChar">
    <w:name w:val="Header Char"/>
    <w:aliases w:val="Char Char"/>
    <w:basedOn w:val="DefaultParagraphFont"/>
    <w:link w:val="Header"/>
    <w:uiPriority w:val="99"/>
    <w:rsid w:val="00DA2211"/>
    <w:rPr>
      <w:rFonts w:ascii="Calibri" w:eastAsia="Times New Roman" w:hAnsi="Calibri" w:cs="Calibri"/>
      <w:color w:val="000000"/>
      <w:lang w:val="en-US"/>
    </w:rPr>
  </w:style>
  <w:style w:type="paragraph" w:styleId="Footer">
    <w:name w:val="footer"/>
    <w:basedOn w:val="Normal"/>
    <w:link w:val="FooterChar"/>
    <w:uiPriority w:val="99"/>
    <w:unhideWhenUsed/>
    <w:rsid w:val="00DA22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2211"/>
    <w:rPr>
      <w:rFonts w:ascii="Calibri" w:eastAsia="Times New Roman" w:hAnsi="Calibri" w:cs="Calibri"/>
      <w:color w:val="000000"/>
      <w:lang w:val="en-US"/>
    </w:rPr>
  </w:style>
  <w:style w:type="paragraph" w:styleId="FootnoteText">
    <w:name w:val="footnote text"/>
    <w:basedOn w:val="Normal"/>
    <w:link w:val="FootnoteTextChar"/>
    <w:uiPriority w:val="99"/>
    <w:semiHidden/>
    <w:unhideWhenUsed/>
    <w:rsid w:val="00D8330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83300"/>
    <w:rPr>
      <w:rFonts w:ascii="Calibri" w:eastAsia="Times New Roman" w:hAnsi="Calibri" w:cs="Calibri"/>
      <w:color w:val="000000"/>
      <w:sz w:val="20"/>
      <w:szCs w:val="20"/>
      <w:lang w:val="en-US"/>
    </w:rPr>
  </w:style>
  <w:style w:type="character" w:styleId="FootnoteReference">
    <w:name w:val="footnote reference"/>
    <w:basedOn w:val="DefaultParagraphFont"/>
    <w:uiPriority w:val="99"/>
    <w:semiHidden/>
    <w:unhideWhenUsed/>
    <w:rsid w:val="00D83300"/>
    <w:rPr>
      <w:vertAlign w:val="superscript"/>
    </w:rPr>
  </w:style>
  <w:style w:type="character" w:styleId="CommentReference">
    <w:name w:val="annotation reference"/>
    <w:basedOn w:val="DefaultParagraphFont"/>
    <w:uiPriority w:val="99"/>
    <w:semiHidden/>
    <w:unhideWhenUsed/>
    <w:rsid w:val="00265C52"/>
    <w:rPr>
      <w:sz w:val="16"/>
      <w:szCs w:val="16"/>
    </w:rPr>
  </w:style>
  <w:style w:type="paragraph" w:styleId="CommentText">
    <w:name w:val="annotation text"/>
    <w:basedOn w:val="Normal"/>
    <w:link w:val="CommentTextChar"/>
    <w:uiPriority w:val="99"/>
    <w:semiHidden/>
    <w:unhideWhenUsed/>
    <w:rsid w:val="00265C52"/>
    <w:pPr>
      <w:spacing w:line="240" w:lineRule="auto"/>
    </w:pPr>
    <w:rPr>
      <w:sz w:val="20"/>
      <w:szCs w:val="20"/>
    </w:rPr>
  </w:style>
  <w:style w:type="character" w:customStyle="1" w:styleId="CommentTextChar">
    <w:name w:val="Comment Text Char"/>
    <w:basedOn w:val="DefaultParagraphFont"/>
    <w:link w:val="CommentText"/>
    <w:uiPriority w:val="99"/>
    <w:semiHidden/>
    <w:rsid w:val="00265C52"/>
    <w:rPr>
      <w:rFonts w:ascii="Calibri" w:eastAsia="Times New Roman" w:hAnsi="Calibri" w:cs="Calibri"/>
      <w:color w:val="000000"/>
      <w:sz w:val="20"/>
      <w:szCs w:val="20"/>
      <w:lang w:val="en-US"/>
    </w:rPr>
  </w:style>
  <w:style w:type="paragraph" w:styleId="CommentSubject">
    <w:name w:val="annotation subject"/>
    <w:basedOn w:val="CommentText"/>
    <w:next w:val="CommentText"/>
    <w:link w:val="CommentSubjectChar"/>
    <w:uiPriority w:val="99"/>
    <w:semiHidden/>
    <w:unhideWhenUsed/>
    <w:rsid w:val="00265C52"/>
    <w:rPr>
      <w:b/>
      <w:bCs/>
    </w:rPr>
  </w:style>
  <w:style w:type="character" w:customStyle="1" w:styleId="CommentSubjectChar">
    <w:name w:val="Comment Subject Char"/>
    <w:basedOn w:val="CommentTextChar"/>
    <w:link w:val="CommentSubject"/>
    <w:uiPriority w:val="99"/>
    <w:semiHidden/>
    <w:rsid w:val="00265C52"/>
    <w:rPr>
      <w:rFonts w:ascii="Calibri" w:eastAsia="Times New Roman" w:hAnsi="Calibri" w:cs="Calibri"/>
      <w:b/>
      <w:bCs/>
      <w:color w:val="000000"/>
      <w:sz w:val="20"/>
      <w:szCs w:val="20"/>
      <w:lang w:val="en-US"/>
    </w:rPr>
  </w:style>
  <w:style w:type="paragraph" w:styleId="BalloonText">
    <w:name w:val="Balloon Text"/>
    <w:basedOn w:val="Normal"/>
    <w:link w:val="BalloonTextChar"/>
    <w:uiPriority w:val="99"/>
    <w:semiHidden/>
    <w:unhideWhenUsed/>
    <w:rsid w:val="00265C5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5C52"/>
    <w:rPr>
      <w:rFonts w:ascii="Segoe UI" w:eastAsia="Times New Roman" w:hAnsi="Segoe UI" w:cs="Segoe UI"/>
      <w:color w:val="000000"/>
      <w:sz w:val="18"/>
      <w:szCs w:val="18"/>
      <w:lang w:val="en-US"/>
    </w:rPr>
  </w:style>
  <w:style w:type="character" w:customStyle="1" w:styleId="UnresolvedMention">
    <w:name w:val="Unresolved Mention"/>
    <w:basedOn w:val="DefaultParagraphFont"/>
    <w:uiPriority w:val="99"/>
    <w:semiHidden/>
    <w:unhideWhenUsed/>
    <w:rsid w:val="00D46A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362909">
      <w:bodyDiv w:val="1"/>
      <w:marLeft w:val="0"/>
      <w:marRight w:val="0"/>
      <w:marTop w:val="0"/>
      <w:marBottom w:val="0"/>
      <w:divBdr>
        <w:top w:val="none" w:sz="0" w:space="0" w:color="auto"/>
        <w:left w:val="none" w:sz="0" w:space="0" w:color="auto"/>
        <w:bottom w:val="none" w:sz="0" w:space="0" w:color="auto"/>
        <w:right w:val="none" w:sz="0" w:space="0" w:color="auto"/>
      </w:divBdr>
    </w:div>
    <w:div w:id="276718461">
      <w:bodyDiv w:val="1"/>
      <w:marLeft w:val="0"/>
      <w:marRight w:val="0"/>
      <w:marTop w:val="0"/>
      <w:marBottom w:val="0"/>
      <w:divBdr>
        <w:top w:val="none" w:sz="0" w:space="0" w:color="auto"/>
        <w:left w:val="none" w:sz="0" w:space="0" w:color="auto"/>
        <w:bottom w:val="none" w:sz="0" w:space="0" w:color="auto"/>
        <w:right w:val="none" w:sz="0" w:space="0" w:color="auto"/>
      </w:divBdr>
    </w:div>
    <w:div w:id="781002216">
      <w:bodyDiv w:val="1"/>
      <w:marLeft w:val="0"/>
      <w:marRight w:val="0"/>
      <w:marTop w:val="0"/>
      <w:marBottom w:val="0"/>
      <w:divBdr>
        <w:top w:val="none" w:sz="0" w:space="0" w:color="auto"/>
        <w:left w:val="none" w:sz="0" w:space="0" w:color="auto"/>
        <w:bottom w:val="none" w:sz="0" w:space="0" w:color="auto"/>
        <w:right w:val="none" w:sz="0" w:space="0" w:color="auto"/>
      </w:divBdr>
    </w:div>
    <w:div w:id="811875188">
      <w:bodyDiv w:val="1"/>
      <w:marLeft w:val="0"/>
      <w:marRight w:val="0"/>
      <w:marTop w:val="0"/>
      <w:marBottom w:val="0"/>
      <w:divBdr>
        <w:top w:val="none" w:sz="0" w:space="0" w:color="auto"/>
        <w:left w:val="none" w:sz="0" w:space="0" w:color="auto"/>
        <w:bottom w:val="none" w:sz="0" w:space="0" w:color="auto"/>
        <w:right w:val="none" w:sz="0" w:space="0" w:color="auto"/>
      </w:divBdr>
    </w:div>
    <w:div w:id="957682029">
      <w:bodyDiv w:val="1"/>
      <w:marLeft w:val="0"/>
      <w:marRight w:val="0"/>
      <w:marTop w:val="0"/>
      <w:marBottom w:val="0"/>
      <w:divBdr>
        <w:top w:val="none" w:sz="0" w:space="0" w:color="auto"/>
        <w:left w:val="none" w:sz="0" w:space="0" w:color="auto"/>
        <w:bottom w:val="none" w:sz="0" w:space="0" w:color="auto"/>
        <w:right w:val="none" w:sz="0" w:space="0" w:color="auto"/>
      </w:divBdr>
    </w:div>
    <w:div w:id="211832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e5.ro/Gratuit/gi4domzvgy4a/ordinul-nr-625-2018-privind-aprobarea-planului-national-de-actiune-pentru-conservarea-populatiei-de-urs-brun-din-romania"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lege5.ro/Gratuit/gi4dqmjxgmyq/ordinul-nr-626-2018-privind-aprobarea-planului-national-de-actiune-pentru-specia-canis-lupus"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mmediu.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FCE656-4E5B-4931-89E4-85FDB818C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38</Pages>
  <Words>18293</Words>
  <Characters>106104</Characters>
  <Application>Microsoft Office Word</Application>
  <DocSecurity>0</DocSecurity>
  <Lines>884</Lines>
  <Paragraphs>248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cazan</dc:creator>
  <cp:keywords/>
  <dc:description/>
  <cp:lastModifiedBy>ioana cazan</cp:lastModifiedBy>
  <cp:revision>2</cp:revision>
  <dcterms:created xsi:type="dcterms:W3CDTF">2019-03-14T09:18:00Z</dcterms:created>
  <dcterms:modified xsi:type="dcterms:W3CDTF">2019-03-14T09:18:00Z</dcterms:modified>
</cp:coreProperties>
</file>